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652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5A3A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8340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3F0C1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37B58">
        <w:rPr>
          <w:b/>
          <w:caps/>
        </w:rPr>
        <w:t>Klaipėdos miesto savivaldybės stipendijų gabiems ir talentingiems Klaipėdos aukštųjų mokyklų I kurso studentams skyrimo komisijos sudarymo</w:t>
      </w:r>
    </w:p>
    <w:p w14:paraId="04BFEF15" w14:textId="77777777" w:rsidR="00446AC7" w:rsidRDefault="00446AC7" w:rsidP="003077A5">
      <w:pPr>
        <w:jc w:val="center"/>
      </w:pPr>
    </w:p>
    <w:bookmarkStart w:id="1" w:name="registravimoDataIlga"/>
    <w:p w14:paraId="52439D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T1-88</w:t>
      </w:r>
      <w:r>
        <w:rPr>
          <w:noProof/>
        </w:rPr>
        <w:fldChar w:fldCharType="end"/>
      </w:r>
      <w:bookmarkEnd w:id="2"/>
    </w:p>
    <w:p w14:paraId="06FDD2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88F465" w14:textId="77777777" w:rsidR="00446AC7" w:rsidRPr="00062FFE" w:rsidRDefault="00446AC7" w:rsidP="003077A5">
      <w:pPr>
        <w:jc w:val="center"/>
      </w:pPr>
    </w:p>
    <w:p w14:paraId="6B149896" w14:textId="77777777" w:rsidR="00446AC7" w:rsidRDefault="00446AC7" w:rsidP="003077A5">
      <w:pPr>
        <w:jc w:val="center"/>
      </w:pPr>
    </w:p>
    <w:p w14:paraId="102EA0CA" w14:textId="09BCFEA2" w:rsidR="00446AC7" w:rsidRPr="00492A28" w:rsidRDefault="00446AC7" w:rsidP="00492A28">
      <w:pPr>
        <w:tabs>
          <w:tab w:val="left" w:pos="912"/>
        </w:tabs>
        <w:ind w:firstLine="709"/>
        <w:jc w:val="both"/>
        <w:rPr>
          <w:color w:val="000000"/>
        </w:rPr>
      </w:pPr>
      <w:r w:rsidRPr="001D3C7E">
        <w:t>Vadovaudamasi</w:t>
      </w:r>
      <w:r w:rsidR="003A15D4">
        <w:t xml:space="preserve"> </w:t>
      </w:r>
      <w:r w:rsidR="00492A28">
        <w:t>Lietuvos R</w:t>
      </w:r>
      <w:r w:rsidR="00A6588A">
        <w:t xml:space="preserve">espublikos vietos savivaldos įstatymo </w:t>
      </w:r>
      <w:r w:rsidR="007E149A">
        <w:t>16 straipsnio 2 dalies 6</w:t>
      </w:r>
      <w:r w:rsidR="000F0089">
        <w:t> </w:t>
      </w:r>
      <w:r w:rsidR="007E149A">
        <w:t>punktu</w:t>
      </w:r>
      <w:r>
        <w:rPr>
          <w:color w:val="000000"/>
        </w:rPr>
        <w:t>,</w:t>
      </w:r>
      <w:r w:rsidR="007E149A">
        <w:rPr>
          <w:color w:val="000000"/>
        </w:rPr>
        <w:t xml:space="preserve"> Klaipėdos miesto savivaldybės stipendijų gabiems ir talentingiems Klaipėdos aukštųjų mokyklų I kurso studentams skyrimo nuostatų</w:t>
      </w:r>
      <w:r w:rsidR="00FB1BB6">
        <w:rPr>
          <w:color w:val="000000"/>
        </w:rPr>
        <w:t>, patvirtintų Klaipėdos miesto savivaldybės tarybos 2017 m. gruodžio 21 d. sprendimu Nr. T2-336 „Dėl Klaipėdos miesto savivaldybės stipendijų gabiems ir talentingiems Klaipėdos aukštųjų mokyklų I kurso studentams skyrimo nuostatų patvirtinimo“</w:t>
      </w:r>
      <w:r w:rsidR="002A5C01">
        <w:rPr>
          <w:color w:val="000000"/>
        </w:rPr>
        <w:t>,</w:t>
      </w:r>
      <w:r w:rsidR="00492A28">
        <w:rPr>
          <w:color w:val="000000"/>
        </w:rPr>
        <w:t xml:space="preserve"> 19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7DB273E" w14:textId="11596092" w:rsidR="00446AC7" w:rsidRDefault="00EB4B96" w:rsidP="00492A28">
      <w:pPr>
        <w:ind w:firstLine="709"/>
        <w:jc w:val="both"/>
      </w:pPr>
      <w:r>
        <w:t>1.</w:t>
      </w:r>
      <w:r w:rsidR="000F0089">
        <w:t> </w:t>
      </w:r>
      <w:r w:rsidR="00142506">
        <w:t xml:space="preserve">Sudaryti </w:t>
      </w:r>
      <w:r w:rsidR="00DE5FE4">
        <w:t xml:space="preserve">2-jų metų laikotarpiui </w:t>
      </w:r>
      <w:r w:rsidR="003615DC">
        <w:t xml:space="preserve">šios sudėties </w:t>
      </w:r>
      <w:r w:rsidR="00142506">
        <w:t xml:space="preserve">Klaipėdos miesto </w:t>
      </w:r>
      <w:r w:rsidR="00E77C78">
        <w:t>savivaldybės stipendijų gabiems ir talentingiems Klaipėdos aukštųjų mokyklų I kurso studentams skyrimo komisiją:</w:t>
      </w:r>
    </w:p>
    <w:p w14:paraId="5D7D68C3" w14:textId="251A5658" w:rsidR="00E77C78" w:rsidRDefault="00E77C78" w:rsidP="000F0089">
      <w:pPr>
        <w:ind w:firstLine="709"/>
        <w:jc w:val="both"/>
      </w:pPr>
      <w:r>
        <w:t>1.1. Aistė Andruškevičiūtė, Klaipėdos miesto savivaldybės</w:t>
      </w:r>
      <w:r w:rsidR="000F0089">
        <w:t xml:space="preserve"> administracijos</w:t>
      </w:r>
      <w:r>
        <w:t xml:space="preserve"> jaunimo reikalų koordinatorė;</w:t>
      </w:r>
    </w:p>
    <w:p w14:paraId="2F28E89E" w14:textId="44DE2D7D" w:rsidR="00EB4B96" w:rsidRDefault="00E77C78" w:rsidP="000F0089">
      <w:pPr>
        <w:ind w:firstLine="709"/>
        <w:jc w:val="both"/>
      </w:pPr>
      <w:r>
        <w:t xml:space="preserve">1.2. Virginija </w:t>
      </w:r>
      <w:r w:rsidR="00937B58">
        <w:t>Kazakauskienė</w:t>
      </w:r>
      <w:r>
        <w:t xml:space="preserve">, </w:t>
      </w:r>
      <w:r w:rsidR="000F0089">
        <w:t xml:space="preserve">Klaipėdos miesto savivaldybės administracijos Ugdymo ir kultūros departamento </w:t>
      </w:r>
      <w:r>
        <w:t>Švietimo skyriaus vyresnioji patarėja;</w:t>
      </w:r>
    </w:p>
    <w:p w14:paraId="4F70BED4" w14:textId="4E9FF6AA" w:rsidR="00E77C78" w:rsidRDefault="00E77C78" w:rsidP="000F0089">
      <w:pPr>
        <w:ind w:firstLine="709"/>
        <w:jc w:val="both"/>
      </w:pPr>
      <w:r>
        <w:t xml:space="preserve">1.3. </w:t>
      </w:r>
      <w:r w:rsidR="00937B58">
        <w:t xml:space="preserve">Nijolė Laužikienė, </w:t>
      </w:r>
      <w:r w:rsidR="000F0089">
        <w:t xml:space="preserve">Klaipėdos miesto savivaldybės administracijos </w:t>
      </w:r>
      <w:r w:rsidR="00937B58">
        <w:t>Ugdymo ir kultūros departamento direktorė;</w:t>
      </w:r>
    </w:p>
    <w:p w14:paraId="3355A528" w14:textId="77777777" w:rsidR="00937B58" w:rsidRDefault="00937B58" w:rsidP="000F0089">
      <w:pPr>
        <w:ind w:firstLine="709"/>
        <w:jc w:val="both"/>
      </w:pPr>
      <w:r>
        <w:t>1.4. Viktorija Palubinski</w:t>
      </w:r>
      <w:r w:rsidR="00492A28">
        <w:t>enė, Klaipėdos miesto akademinių</w:t>
      </w:r>
      <w:r>
        <w:t xml:space="preserve"> reikalų tarybos deleguota atstovė;</w:t>
      </w:r>
    </w:p>
    <w:p w14:paraId="77ADB6B6" w14:textId="77777777" w:rsidR="00937B58" w:rsidRDefault="00937B58" w:rsidP="000F0089">
      <w:pPr>
        <w:ind w:firstLine="709"/>
        <w:jc w:val="both"/>
      </w:pPr>
      <w:r>
        <w:t>1.5. Vilhelmas Simė</w:t>
      </w:r>
      <w:r w:rsidR="002A5C01">
        <w:t>nas, Klaipėdos miesto akademinių</w:t>
      </w:r>
      <w:r>
        <w:t xml:space="preserve"> reikalų tarybos deleguotas atstovas;</w:t>
      </w:r>
    </w:p>
    <w:p w14:paraId="5E475362" w14:textId="77777777" w:rsidR="00937B58" w:rsidRDefault="00937B58" w:rsidP="000F0089">
      <w:pPr>
        <w:ind w:firstLine="709"/>
        <w:jc w:val="both"/>
      </w:pPr>
      <w:r>
        <w:t>1.6. Modestas Vitkus,</w:t>
      </w:r>
      <w:r w:rsidR="00492A28">
        <w:t xml:space="preserve"> Klaipėdos miesto savivaldybės t</w:t>
      </w:r>
      <w:r>
        <w:t>arybos sekretorius;</w:t>
      </w:r>
    </w:p>
    <w:p w14:paraId="7156CCC3" w14:textId="77777777" w:rsidR="00937B58" w:rsidRDefault="00937B58" w:rsidP="000F0089">
      <w:pPr>
        <w:ind w:firstLine="709"/>
        <w:jc w:val="both"/>
      </w:pPr>
      <w:r>
        <w:t>1.7. Eglė Zalatori</w:t>
      </w:r>
      <w:r w:rsidR="002A5C01">
        <w:t>ūtė, Klaipėdos miesto akademinių</w:t>
      </w:r>
      <w:r>
        <w:t xml:space="preserve"> reikalų tarybos deleguota atstovė.</w:t>
      </w:r>
    </w:p>
    <w:p w14:paraId="29FA3FD7" w14:textId="081DB5A0" w:rsidR="00937B58" w:rsidRDefault="00937B58" w:rsidP="000F0089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EC17F8">
        <w:rPr>
          <w:color w:val="000000"/>
        </w:rPr>
        <w:t>.</w:t>
      </w:r>
      <w:r w:rsidR="00A01526">
        <w:rPr>
          <w:color w:val="000000"/>
        </w:rPr>
        <w:t> </w:t>
      </w:r>
      <w:r w:rsidRPr="00EC17F8">
        <w:rPr>
          <w:color w:val="000000"/>
        </w:rPr>
        <w:t xml:space="preserve">Skelbti šį sprendimą Klaipėdos miesto savivaldybės interneto svetainėje. </w:t>
      </w:r>
    </w:p>
    <w:p w14:paraId="006FDD45" w14:textId="77777777" w:rsidR="00EB4B96" w:rsidRDefault="00EB4B96" w:rsidP="003077A5">
      <w:pPr>
        <w:jc w:val="both"/>
      </w:pPr>
    </w:p>
    <w:p w14:paraId="5E88627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1B699E1" w14:textId="77777777" w:rsidTr="00165FB0">
        <w:tc>
          <w:tcPr>
            <w:tcW w:w="6629" w:type="dxa"/>
            <w:shd w:val="clear" w:color="auto" w:fill="auto"/>
          </w:tcPr>
          <w:p w14:paraId="3135D36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FD1FB7" w14:textId="77777777" w:rsidR="00BB15A1" w:rsidRDefault="00BB15A1" w:rsidP="00181E3E">
            <w:pPr>
              <w:jc w:val="right"/>
            </w:pPr>
          </w:p>
        </w:tc>
      </w:tr>
    </w:tbl>
    <w:p w14:paraId="753A23E1" w14:textId="77777777" w:rsidR="00446AC7" w:rsidRDefault="00446AC7" w:rsidP="003077A5">
      <w:pPr>
        <w:jc w:val="both"/>
      </w:pPr>
    </w:p>
    <w:p w14:paraId="527F52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4C1E42D" w14:textId="77777777" w:rsidTr="00165FB0">
        <w:tc>
          <w:tcPr>
            <w:tcW w:w="6629" w:type="dxa"/>
            <w:shd w:val="clear" w:color="auto" w:fill="auto"/>
          </w:tcPr>
          <w:p w14:paraId="797D3729" w14:textId="77777777" w:rsidR="00BB15A1" w:rsidRDefault="00BB15A1" w:rsidP="00937B5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92A28">
              <w:t>Savivaldybės a</w:t>
            </w:r>
            <w:r w:rsidR="00937B58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14:paraId="53BA14EF" w14:textId="77777777" w:rsidR="00BB15A1" w:rsidRDefault="00937B58" w:rsidP="00937B58">
            <w:pPr>
              <w:jc w:val="right"/>
            </w:pPr>
            <w:r>
              <w:t>Saulius Budinas</w:t>
            </w:r>
          </w:p>
        </w:tc>
      </w:tr>
    </w:tbl>
    <w:p w14:paraId="3D5B5389" w14:textId="77777777" w:rsidR="00BB15A1" w:rsidRDefault="00BB15A1" w:rsidP="003077A5">
      <w:pPr>
        <w:tabs>
          <w:tab w:val="left" w:pos="7560"/>
        </w:tabs>
        <w:jc w:val="both"/>
      </w:pPr>
    </w:p>
    <w:p w14:paraId="73A089A8" w14:textId="77777777" w:rsidR="00446AC7" w:rsidRDefault="00446AC7" w:rsidP="003077A5">
      <w:pPr>
        <w:tabs>
          <w:tab w:val="left" w:pos="7560"/>
        </w:tabs>
        <w:jc w:val="both"/>
      </w:pPr>
    </w:p>
    <w:p w14:paraId="70CDD888" w14:textId="77777777" w:rsidR="00446AC7" w:rsidRDefault="00446AC7" w:rsidP="003077A5">
      <w:pPr>
        <w:tabs>
          <w:tab w:val="left" w:pos="7560"/>
        </w:tabs>
        <w:jc w:val="both"/>
      </w:pPr>
    </w:p>
    <w:p w14:paraId="23F8C5D4" w14:textId="77777777" w:rsidR="00446AC7" w:rsidRDefault="00446AC7" w:rsidP="003077A5">
      <w:pPr>
        <w:tabs>
          <w:tab w:val="left" w:pos="7560"/>
        </w:tabs>
        <w:jc w:val="both"/>
      </w:pPr>
    </w:p>
    <w:p w14:paraId="19CA2990" w14:textId="77777777" w:rsidR="00EB4B96" w:rsidRDefault="00EB4B96" w:rsidP="003077A5">
      <w:pPr>
        <w:jc w:val="both"/>
      </w:pPr>
    </w:p>
    <w:p w14:paraId="7BA94117" w14:textId="77777777" w:rsidR="008D749C" w:rsidRDefault="008D749C" w:rsidP="003077A5">
      <w:pPr>
        <w:jc w:val="both"/>
      </w:pPr>
    </w:p>
    <w:p w14:paraId="27331002" w14:textId="77777777" w:rsidR="008D749C" w:rsidRDefault="008D749C" w:rsidP="003077A5">
      <w:pPr>
        <w:jc w:val="both"/>
      </w:pPr>
    </w:p>
    <w:p w14:paraId="12ED2B09" w14:textId="77777777" w:rsidR="000F0089" w:rsidRDefault="000F0089" w:rsidP="003077A5">
      <w:pPr>
        <w:jc w:val="both"/>
      </w:pPr>
    </w:p>
    <w:p w14:paraId="4BC2B25E" w14:textId="77777777" w:rsidR="008D749C" w:rsidRDefault="008D749C" w:rsidP="003077A5">
      <w:pPr>
        <w:jc w:val="both"/>
      </w:pPr>
    </w:p>
    <w:p w14:paraId="07418C81" w14:textId="77777777" w:rsidR="008D749C" w:rsidRDefault="008D749C" w:rsidP="003077A5">
      <w:pPr>
        <w:jc w:val="both"/>
      </w:pPr>
    </w:p>
    <w:p w14:paraId="78B7E7DC" w14:textId="77777777" w:rsidR="001853D9" w:rsidRDefault="001853D9" w:rsidP="001853D9">
      <w:pPr>
        <w:jc w:val="both"/>
      </w:pPr>
      <w:r>
        <w:t>Parengė</w:t>
      </w:r>
    </w:p>
    <w:p w14:paraId="4246C933" w14:textId="77777777" w:rsidR="001853D9" w:rsidRDefault="00937B58" w:rsidP="001853D9">
      <w:pPr>
        <w:jc w:val="both"/>
      </w:pPr>
      <w:r>
        <w:t>Jaunimo reikalų koordinatorė</w:t>
      </w:r>
    </w:p>
    <w:p w14:paraId="30A1811F" w14:textId="77777777" w:rsidR="001853D9" w:rsidRDefault="001853D9" w:rsidP="001853D9">
      <w:pPr>
        <w:jc w:val="both"/>
      </w:pPr>
    </w:p>
    <w:p w14:paraId="3EE342B3" w14:textId="77777777" w:rsidR="001853D9" w:rsidRDefault="00937B58" w:rsidP="001853D9">
      <w:pPr>
        <w:jc w:val="both"/>
      </w:pPr>
      <w:r>
        <w:t>Aistė Andruškevičiūtė, tel. 39 60 64</w:t>
      </w:r>
    </w:p>
    <w:p w14:paraId="2F82AEF6" w14:textId="77777777" w:rsidR="00DD6F1A" w:rsidRDefault="006F55D9" w:rsidP="001853D9">
      <w:pPr>
        <w:jc w:val="both"/>
      </w:pPr>
      <w:r>
        <w:t>2018-04-04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36818" w14:textId="77777777" w:rsidR="001B5E71" w:rsidRDefault="001B5E71">
      <w:r>
        <w:separator/>
      </w:r>
    </w:p>
  </w:endnote>
  <w:endnote w:type="continuationSeparator" w:id="0">
    <w:p w14:paraId="5D5920E1" w14:textId="77777777" w:rsidR="001B5E71" w:rsidRDefault="001B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DC075" w14:textId="77777777" w:rsidR="001B5E71" w:rsidRDefault="001B5E71">
      <w:r>
        <w:separator/>
      </w:r>
    </w:p>
  </w:footnote>
  <w:footnote w:type="continuationSeparator" w:id="0">
    <w:p w14:paraId="5C80AF8E" w14:textId="77777777" w:rsidR="001B5E71" w:rsidRDefault="001B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221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AAC25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B16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00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0FD1F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CC2D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D1A4D6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08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EE4"/>
    <w:rsid w:val="0013402C"/>
    <w:rsid w:val="0013433F"/>
    <w:rsid w:val="00134E1B"/>
    <w:rsid w:val="00135100"/>
    <w:rsid w:val="001358F9"/>
    <w:rsid w:val="0014205C"/>
    <w:rsid w:val="00142506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E71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C01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C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A28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5D9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49A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B5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526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88A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FE4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C7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BB6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89C1B"/>
  <w15:docId w15:val="{D0628A40-98BC-4317-BB4E-344D0A62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2018-04-13T11:28:00Z</dcterms:created>
  <dcterms:modified xsi:type="dcterms:W3CDTF">2018-04-13T11:28:00Z</dcterms:modified>
</cp:coreProperties>
</file>