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0"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2020-02-17</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TAR-13</w:t>
      </w:r>
      <w:bookmarkEnd w:id="1"/>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62EB6"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w:t>
      </w:r>
      <w:r w:rsidR="00981696">
        <w:rPr>
          <w:rFonts w:ascii="Times New Roman" w:eastAsia="Times New Roman" w:hAnsi="Times New Roman" w:cs="Times New Roman"/>
          <w:sz w:val="24"/>
          <w:szCs w:val="24"/>
        </w:rPr>
        <w:t xml:space="preserve"> data</w:t>
      </w:r>
      <w:r w:rsidR="003462A7">
        <w:rPr>
          <w:rFonts w:ascii="Times New Roman" w:eastAsia="Times New Roman" w:hAnsi="Times New Roman" w:cs="Times New Roman"/>
          <w:sz w:val="24"/>
          <w:szCs w:val="24"/>
        </w:rPr>
        <w:t xml:space="preserve"> 2020-02-11</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w:t>
      </w:r>
      <w:proofErr w:type="spellStart"/>
      <w:r w:rsidRPr="003B1CB3">
        <w:rPr>
          <w:rFonts w:ascii="Times New Roman" w:eastAsia="Times New Roman" w:hAnsi="Times New Roman" w:cs="Times New Roman"/>
          <w:sz w:val="24"/>
          <w:szCs w:val="24"/>
        </w:rPr>
        <w:t>Lietutė</w:t>
      </w:r>
      <w:proofErr w:type="spellEnd"/>
      <w:r w:rsidRPr="003B1CB3">
        <w:rPr>
          <w:rFonts w:ascii="Times New Roman" w:eastAsia="Times New Roman" w:hAnsi="Times New Roman" w:cs="Times New Roman"/>
          <w:sz w:val="24"/>
          <w:szCs w:val="24"/>
        </w:rPr>
        <w:t xml:space="preserve">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9C4451">
        <w:rPr>
          <w:rFonts w:ascii="Times New Roman" w:eastAsia="Calibri" w:hAnsi="Times New Roman" w:cs="Times New Roman"/>
          <w:sz w:val="24"/>
          <w:szCs w:val="24"/>
          <w:lang w:eastAsia="lt-LT"/>
        </w:rPr>
        <w:t xml:space="preserve">Ligita </w:t>
      </w:r>
      <w:proofErr w:type="spellStart"/>
      <w:r w:rsidR="009C4451">
        <w:rPr>
          <w:rFonts w:ascii="Times New Roman" w:eastAsia="Calibri" w:hAnsi="Times New Roman" w:cs="Times New Roman"/>
          <w:sz w:val="24"/>
          <w:szCs w:val="24"/>
          <w:lang w:eastAsia="lt-LT"/>
        </w:rPr>
        <w:t>Girskienė</w:t>
      </w:r>
      <w:proofErr w:type="spellEnd"/>
      <w:r w:rsidR="009C4451">
        <w:rPr>
          <w:rFonts w:ascii="Times New Roman" w:eastAsia="Calibri" w:hAnsi="Times New Roman" w:cs="Times New Roman"/>
          <w:sz w:val="24"/>
          <w:szCs w:val="24"/>
          <w:lang w:eastAsia="lt-LT"/>
        </w:rPr>
        <w:t xml:space="preserve">, </w:t>
      </w:r>
      <w:r w:rsidR="00137951">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Arvydas Vaitkus,</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Artūras Razbadauskas</w:t>
      </w:r>
      <w:r w:rsidR="00137951">
        <w:rPr>
          <w:rFonts w:ascii="Times New Roman" w:eastAsia="Calibri" w:hAnsi="Times New Roman" w:cs="Times New Roman"/>
          <w:sz w:val="24"/>
          <w:szCs w:val="24"/>
          <w:lang w:eastAsia="lt-LT"/>
        </w:rPr>
        <w:t>.</w:t>
      </w:r>
      <w:r w:rsidR="00852057">
        <w:rPr>
          <w:rFonts w:ascii="Times New Roman" w:eastAsia="Calibri" w:hAnsi="Times New Roman" w:cs="Times New Roman"/>
          <w:sz w:val="24"/>
          <w:szCs w:val="24"/>
          <w:lang w:eastAsia="lt-LT"/>
        </w:rPr>
        <w:t xml:space="preserve"> Nedalyvauja</w:t>
      </w:r>
      <w:r w:rsidR="00852057" w:rsidRPr="00852057">
        <w:rPr>
          <w:rFonts w:ascii="Times New Roman" w:eastAsia="Calibri" w:hAnsi="Times New Roman" w:cs="Times New Roman"/>
          <w:sz w:val="24"/>
          <w:szCs w:val="24"/>
          <w:lang w:eastAsia="lt-LT"/>
        </w:rPr>
        <w:t xml:space="preserve"> </w:t>
      </w:r>
      <w:r w:rsidR="00852057">
        <w:rPr>
          <w:rFonts w:ascii="Times New Roman" w:eastAsia="Calibri" w:hAnsi="Times New Roman" w:cs="Times New Roman"/>
          <w:sz w:val="24"/>
          <w:szCs w:val="24"/>
          <w:lang w:eastAsia="lt-LT"/>
        </w:rPr>
        <w:t xml:space="preserve">Jurijus </w:t>
      </w:r>
      <w:proofErr w:type="spellStart"/>
      <w:r w:rsidR="00852057">
        <w:rPr>
          <w:rFonts w:ascii="Times New Roman" w:eastAsia="Calibri" w:hAnsi="Times New Roman" w:cs="Times New Roman"/>
          <w:sz w:val="24"/>
          <w:szCs w:val="24"/>
          <w:lang w:eastAsia="lt-LT"/>
        </w:rPr>
        <w:t>Šeršniovas</w:t>
      </w:r>
      <w:proofErr w:type="spellEnd"/>
      <w:r w:rsidR="00852057">
        <w:rPr>
          <w:rFonts w:ascii="Times New Roman" w:eastAsia="Calibri" w:hAnsi="Times New Roman" w:cs="Times New Roman"/>
          <w:sz w:val="24"/>
          <w:szCs w:val="24"/>
          <w:lang w:eastAsia="lt-LT"/>
        </w:rPr>
        <w:t>,</w:t>
      </w:r>
      <w:r w:rsidR="00852057" w:rsidRPr="00852057">
        <w:rPr>
          <w:rFonts w:ascii="Times New Roman" w:eastAsia="Calibri" w:hAnsi="Times New Roman" w:cs="Times New Roman"/>
          <w:sz w:val="24"/>
          <w:szCs w:val="24"/>
          <w:lang w:eastAsia="lt-LT"/>
        </w:rPr>
        <w:t xml:space="preserve"> </w:t>
      </w:r>
      <w:r w:rsidR="00852057">
        <w:rPr>
          <w:rFonts w:ascii="Times New Roman" w:eastAsia="Calibri" w:hAnsi="Times New Roman" w:cs="Times New Roman"/>
          <w:sz w:val="24"/>
          <w:szCs w:val="24"/>
          <w:lang w:eastAsia="lt-LT"/>
        </w:rPr>
        <w:t>Vaida Žvikienė.</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3462A7"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3462A7" w:rsidRPr="003462A7" w:rsidRDefault="00E10673" w:rsidP="003462A7">
      <w:pPr>
        <w:pStyle w:val="Betarp"/>
        <w:jc w:val="both"/>
        <w:rPr>
          <w:rFonts w:ascii="Times New Roman" w:hAnsi="Times New Roman" w:cs="Times New Roman"/>
          <w:sz w:val="24"/>
          <w:szCs w:val="24"/>
        </w:rPr>
      </w:pPr>
      <w:r w:rsidRPr="003462A7">
        <w:rPr>
          <w:rFonts w:ascii="Times New Roman" w:hAnsi="Times New Roman" w:cs="Times New Roman"/>
          <w:sz w:val="24"/>
          <w:szCs w:val="24"/>
        </w:rPr>
        <w:t xml:space="preserve">        </w:t>
      </w:r>
      <w:r w:rsidR="005A1105" w:rsidRPr="003462A7">
        <w:rPr>
          <w:rFonts w:ascii="Times New Roman" w:hAnsi="Times New Roman" w:cs="Times New Roman"/>
          <w:sz w:val="24"/>
          <w:szCs w:val="24"/>
        </w:rPr>
        <w:t xml:space="preserve">   </w:t>
      </w:r>
      <w:r w:rsidRPr="003462A7">
        <w:rPr>
          <w:rFonts w:ascii="Times New Roman" w:hAnsi="Times New Roman" w:cs="Times New Roman"/>
          <w:sz w:val="24"/>
          <w:szCs w:val="24"/>
        </w:rPr>
        <w:t xml:space="preserve"> </w:t>
      </w:r>
      <w:r w:rsidR="0045786D" w:rsidRPr="003462A7">
        <w:rPr>
          <w:rFonts w:ascii="Times New Roman" w:hAnsi="Times New Roman" w:cs="Times New Roman"/>
          <w:sz w:val="24"/>
          <w:szCs w:val="24"/>
        </w:rPr>
        <w:t xml:space="preserve"> </w:t>
      </w:r>
      <w:r w:rsidR="003462A7" w:rsidRPr="003462A7">
        <w:rPr>
          <w:rFonts w:ascii="Times New Roman" w:hAnsi="Times New Roman" w:cs="Times New Roman"/>
          <w:sz w:val="24"/>
          <w:szCs w:val="24"/>
        </w:rPr>
        <w:t>1. Dėl Klaipėdos miesto savivaldybės tarybos 2016 m. birželio 23 d. sprendimo Nr. T2-184 „Dėl Klaipėdos miesto savivaldybės tarybos veiklos reglamento patvirtinimo“ pakeitimo. Pranešėja D. Paliūnaitė.</w:t>
      </w:r>
    </w:p>
    <w:p w:rsidR="003462A7" w:rsidRPr="003462A7" w:rsidRDefault="003462A7" w:rsidP="003462A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3462A7">
        <w:rPr>
          <w:rFonts w:ascii="Times New Roman" w:hAnsi="Times New Roman" w:cs="Times New Roman"/>
          <w:sz w:val="24"/>
          <w:szCs w:val="24"/>
        </w:rPr>
        <w:t xml:space="preserve"> 2. Dėl Klaipėdos miesto savivaldybės tarybos 2019 m.  birželio 20 d. sprendimo Nr. T2-179 „Dėl Šeimos tarybos sudėties patvirtinimo“ pakeitimo. Pranešėja A. Liesytė.</w:t>
      </w:r>
    </w:p>
    <w:p w:rsidR="003462A7" w:rsidRPr="003462A7" w:rsidRDefault="003462A7" w:rsidP="003462A7">
      <w:pPr>
        <w:pStyle w:val="Betarp"/>
        <w:jc w:val="both"/>
        <w:rPr>
          <w:rFonts w:ascii="Times New Roman" w:hAnsi="Times New Roman" w:cs="Times New Roman"/>
          <w:bCs/>
          <w:sz w:val="24"/>
          <w:szCs w:val="24"/>
        </w:rPr>
      </w:pPr>
      <w:r w:rsidRPr="003462A7">
        <w:rPr>
          <w:rFonts w:ascii="Times New Roman" w:hAnsi="Times New Roman" w:cs="Times New Roman"/>
          <w:bCs/>
          <w:sz w:val="24"/>
          <w:szCs w:val="24"/>
        </w:rPr>
        <w:t xml:space="preserve">             3. Dėl Klaipėdos miesto savivaldybės 2020–2022 metų strateginio veiklos plano patvirtinimo. Pranešėjas G. Neniškis.</w:t>
      </w:r>
    </w:p>
    <w:p w:rsidR="003462A7" w:rsidRDefault="003462A7" w:rsidP="003462A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3462A7">
        <w:rPr>
          <w:rFonts w:ascii="Times New Roman" w:hAnsi="Times New Roman" w:cs="Times New Roman"/>
          <w:sz w:val="24"/>
          <w:szCs w:val="24"/>
        </w:rPr>
        <w:t xml:space="preserve"> 4. Dėl Klaipėdos miesto savivaldybės 2020 metų biudžeto patvirtinimo. Pranešėja R. Kambaraitė.</w:t>
      </w:r>
    </w:p>
    <w:p w:rsidR="009F057E" w:rsidRDefault="009F057E" w:rsidP="003462A7">
      <w:pPr>
        <w:pStyle w:val="Betarp"/>
        <w:jc w:val="both"/>
        <w:rPr>
          <w:rFonts w:ascii="Times New Roman" w:hAnsi="Times New Roman" w:cs="Times New Roman"/>
          <w:sz w:val="24"/>
          <w:szCs w:val="24"/>
        </w:rPr>
      </w:pPr>
      <w:r>
        <w:rPr>
          <w:rFonts w:ascii="Times New Roman" w:hAnsi="Times New Roman" w:cs="Times New Roman"/>
          <w:sz w:val="24"/>
          <w:szCs w:val="24"/>
        </w:rPr>
        <w:t xml:space="preserve">             Patvirtinta už-4.</w:t>
      </w:r>
    </w:p>
    <w:p w:rsidR="00541EE0" w:rsidRPr="003462A7" w:rsidRDefault="00541EE0" w:rsidP="003462A7">
      <w:pPr>
        <w:pStyle w:val="Betarp"/>
        <w:jc w:val="both"/>
        <w:rPr>
          <w:rFonts w:ascii="Times New Roman" w:hAnsi="Times New Roman" w:cs="Times New Roman"/>
          <w:sz w:val="24"/>
          <w:szCs w:val="24"/>
        </w:rPr>
      </w:pPr>
    </w:p>
    <w:p w:rsidR="00541EE0" w:rsidRDefault="00541EE0" w:rsidP="00541EE0">
      <w:pPr>
        <w:pStyle w:val="Betarp"/>
        <w:jc w:val="both"/>
        <w:rPr>
          <w:rFonts w:ascii="Times New Roman" w:hAnsi="Times New Roman" w:cs="Times New Roman"/>
          <w:sz w:val="24"/>
          <w:szCs w:val="24"/>
        </w:rPr>
      </w:pPr>
      <w:r w:rsidRPr="003462A7">
        <w:rPr>
          <w:rFonts w:ascii="Times New Roman" w:hAnsi="Times New Roman" w:cs="Times New Roman"/>
          <w:sz w:val="24"/>
          <w:szCs w:val="24"/>
        </w:rPr>
        <w:t xml:space="preserve">             1. </w:t>
      </w:r>
      <w:r>
        <w:rPr>
          <w:rFonts w:ascii="Times New Roman" w:hAnsi="Times New Roman" w:cs="Times New Roman"/>
          <w:sz w:val="24"/>
          <w:szCs w:val="24"/>
        </w:rPr>
        <w:t xml:space="preserve">SVARSTYTA. </w:t>
      </w:r>
      <w:r w:rsidRPr="003462A7">
        <w:rPr>
          <w:rFonts w:ascii="Times New Roman" w:hAnsi="Times New Roman" w:cs="Times New Roman"/>
          <w:sz w:val="24"/>
          <w:szCs w:val="24"/>
        </w:rPr>
        <w:t xml:space="preserve">Klaipėdos miesto savivaldybės tarybos 2016 m. birželio 23 d. sprendimo Nr. T2-184 „Dėl Klaipėdos miesto savivaldybės tarybos veiklos reglamento patvirtinimo“ </w:t>
      </w:r>
      <w:r>
        <w:rPr>
          <w:rFonts w:ascii="Times New Roman" w:hAnsi="Times New Roman" w:cs="Times New Roman"/>
          <w:sz w:val="24"/>
          <w:szCs w:val="24"/>
        </w:rPr>
        <w:t>pakeitimas</w:t>
      </w:r>
      <w:r w:rsidRPr="003462A7">
        <w:rPr>
          <w:rFonts w:ascii="Times New Roman" w:hAnsi="Times New Roman" w:cs="Times New Roman"/>
          <w:sz w:val="24"/>
          <w:szCs w:val="24"/>
        </w:rPr>
        <w:t xml:space="preserve">. </w:t>
      </w:r>
    </w:p>
    <w:p w:rsidR="00E82414" w:rsidRDefault="00541EE0" w:rsidP="00E8241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3462A7">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3462A7">
        <w:rPr>
          <w:rFonts w:ascii="Times New Roman" w:hAnsi="Times New Roman" w:cs="Times New Roman"/>
          <w:sz w:val="24"/>
          <w:szCs w:val="24"/>
        </w:rPr>
        <w:t>D. Paliūnaitė.</w:t>
      </w:r>
      <w:r w:rsidR="00E82414" w:rsidRPr="00E82414">
        <w:rPr>
          <w:rFonts w:ascii="Times New Roman" w:hAnsi="Times New Roman" w:cs="Times New Roman"/>
          <w:sz w:val="24"/>
          <w:szCs w:val="24"/>
        </w:rPr>
        <w:t xml:space="preserve"> </w:t>
      </w:r>
      <w:r w:rsidR="00E82414" w:rsidRPr="00F86458">
        <w:rPr>
          <w:rFonts w:ascii="Times New Roman" w:hAnsi="Times New Roman" w:cs="Times New Roman"/>
          <w:sz w:val="24"/>
          <w:szCs w:val="24"/>
        </w:rPr>
        <w:t xml:space="preserve">Teigia, kad sprendimo projektu siekiama suderinti </w:t>
      </w:r>
      <w:r w:rsidR="00514B79">
        <w:rPr>
          <w:rFonts w:ascii="Times New Roman" w:hAnsi="Times New Roman" w:cs="Times New Roman"/>
          <w:sz w:val="24"/>
          <w:szCs w:val="24"/>
        </w:rPr>
        <w:t>Klaipėdos miesto savivaldybės tarybos veiklos reglamento (toliau – Reglamentas)</w:t>
      </w:r>
      <w:r w:rsidR="00E82414" w:rsidRPr="00F86458">
        <w:rPr>
          <w:rFonts w:ascii="Times New Roman" w:hAnsi="Times New Roman" w:cs="Times New Roman"/>
          <w:bCs/>
          <w:sz w:val="24"/>
          <w:szCs w:val="24"/>
        </w:rPr>
        <w:t>, Lietuvos Respublikos vietos savivaldos įstatymo</w:t>
      </w:r>
      <w:r w:rsidR="00E82414" w:rsidRPr="00F86458">
        <w:rPr>
          <w:rFonts w:ascii="Times New Roman" w:hAnsi="Times New Roman" w:cs="Times New Roman"/>
          <w:sz w:val="24"/>
          <w:szCs w:val="24"/>
        </w:rPr>
        <w:t xml:space="preserve"> nuostatas, pagal pateiktus pasiūlymus reglamentuoti tarybos narių teises, tarybos nario veiklos apmokėjimą, reglamentuoti savivaldybės kontrolieriaus pasisakymus atsakant į tarybos narių klausimus,  nustatyti sprendimo projektų derinimo tvarką ir medžiagos pateikimą tarybos nariams atsižvelgiant į du</w:t>
      </w:r>
      <w:r w:rsidR="0016640B">
        <w:rPr>
          <w:rFonts w:ascii="Times New Roman" w:hAnsi="Times New Roman" w:cs="Times New Roman"/>
          <w:sz w:val="24"/>
          <w:szCs w:val="24"/>
        </w:rPr>
        <w:t>omenų apsaugos aktualijas.</w:t>
      </w:r>
    </w:p>
    <w:p w:rsidR="001748DB" w:rsidRPr="00BC7D7F" w:rsidRDefault="00121FCB" w:rsidP="00E82414">
      <w:pPr>
        <w:pStyle w:val="Betarp"/>
        <w:jc w:val="both"/>
        <w:rPr>
          <w:rFonts w:ascii="Times New Roman" w:hAnsi="Times New Roman" w:cs="Times New Roman"/>
          <w:sz w:val="24"/>
          <w:szCs w:val="24"/>
        </w:rPr>
      </w:pPr>
      <w:r>
        <w:rPr>
          <w:rFonts w:ascii="Times New Roman" w:hAnsi="Times New Roman" w:cs="Times New Roman"/>
          <w:sz w:val="24"/>
          <w:szCs w:val="24"/>
        </w:rPr>
        <w:t xml:space="preserve">             A. V</w:t>
      </w:r>
      <w:r w:rsidR="00BC7D7F">
        <w:rPr>
          <w:rFonts w:ascii="Times New Roman" w:hAnsi="Times New Roman" w:cs="Times New Roman"/>
          <w:sz w:val="24"/>
          <w:szCs w:val="24"/>
        </w:rPr>
        <w:t>aitkus m</w:t>
      </w:r>
      <w:r>
        <w:rPr>
          <w:rFonts w:ascii="Times New Roman" w:hAnsi="Times New Roman" w:cs="Times New Roman"/>
          <w:sz w:val="24"/>
          <w:szCs w:val="24"/>
        </w:rPr>
        <w:t>ano, kad reikėtų vertinti ir min</w:t>
      </w:r>
      <w:r w:rsidR="009C50CC">
        <w:rPr>
          <w:rFonts w:ascii="Times New Roman" w:hAnsi="Times New Roman" w:cs="Times New Roman"/>
          <w:sz w:val="24"/>
          <w:szCs w:val="24"/>
        </w:rPr>
        <w:t>imalų  ir maksimalių</w:t>
      </w:r>
      <w:r>
        <w:rPr>
          <w:rFonts w:ascii="Times New Roman" w:hAnsi="Times New Roman" w:cs="Times New Roman"/>
          <w:sz w:val="24"/>
          <w:szCs w:val="24"/>
        </w:rPr>
        <w:t xml:space="preserve"> </w:t>
      </w:r>
      <w:r w:rsidR="009C50CC">
        <w:rPr>
          <w:rFonts w:ascii="Times New Roman" w:hAnsi="Times New Roman" w:cs="Times New Roman"/>
          <w:sz w:val="24"/>
          <w:szCs w:val="24"/>
        </w:rPr>
        <w:t>finansinį</w:t>
      </w:r>
      <w:r w:rsidR="001748DB">
        <w:rPr>
          <w:rFonts w:ascii="Times New Roman" w:hAnsi="Times New Roman" w:cs="Times New Roman"/>
          <w:sz w:val="24"/>
          <w:szCs w:val="24"/>
        </w:rPr>
        <w:t xml:space="preserve"> </w:t>
      </w:r>
      <w:r w:rsidR="001748DB" w:rsidRPr="00BC7D7F">
        <w:rPr>
          <w:rFonts w:ascii="Times New Roman" w:hAnsi="Times New Roman" w:cs="Times New Roman"/>
          <w:color w:val="000000"/>
          <w:sz w:val="24"/>
          <w:szCs w:val="24"/>
        </w:rPr>
        <w:t>Tarybo</w:t>
      </w:r>
      <w:r w:rsidR="000B01C0">
        <w:rPr>
          <w:rFonts w:ascii="Times New Roman" w:hAnsi="Times New Roman" w:cs="Times New Roman"/>
          <w:color w:val="000000"/>
          <w:sz w:val="24"/>
          <w:szCs w:val="24"/>
        </w:rPr>
        <w:t>s nario faktiškai dirbto laiko</w:t>
      </w:r>
      <w:r w:rsidR="001748DB" w:rsidRPr="00BC7D7F">
        <w:rPr>
          <w:rFonts w:ascii="Times New Roman" w:hAnsi="Times New Roman" w:cs="Times New Roman"/>
          <w:color w:val="000000"/>
          <w:sz w:val="24"/>
          <w:szCs w:val="24"/>
        </w:rPr>
        <w:t xml:space="preserve"> </w:t>
      </w:r>
      <w:r w:rsidR="000B01C0">
        <w:rPr>
          <w:rFonts w:ascii="Times New Roman" w:hAnsi="Times New Roman" w:cs="Times New Roman"/>
          <w:color w:val="000000"/>
          <w:sz w:val="24"/>
          <w:szCs w:val="24"/>
        </w:rPr>
        <w:t>(</w:t>
      </w:r>
      <w:r w:rsidR="001748DB" w:rsidRPr="00BC7D7F">
        <w:rPr>
          <w:rFonts w:ascii="Times New Roman" w:hAnsi="Times New Roman" w:cs="Times New Roman"/>
          <w:color w:val="000000"/>
          <w:sz w:val="24"/>
          <w:szCs w:val="24"/>
        </w:rPr>
        <w:t xml:space="preserve">atliekant Tarybos nario pareigas Tarybos, jos komitetų, Kolegijos, Tarybos sudarytų nuolatinių ir laikinųjų komisijų, </w:t>
      </w:r>
      <w:r w:rsidR="001748DB" w:rsidRPr="00BC7D7F">
        <w:rPr>
          <w:rFonts w:ascii="Times New Roman" w:hAnsi="Times New Roman" w:cs="Times New Roman"/>
          <w:sz w:val="24"/>
          <w:szCs w:val="24"/>
        </w:rPr>
        <w:t>tarybų</w:t>
      </w:r>
      <w:r w:rsidR="001748DB" w:rsidRPr="00BC7D7F">
        <w:rPr>
          <w:rFonts w:ascii="Times New Roman" w:hAnsi="Times New Roman" w:cs="Times New Roman"/>
          <w:color w:val="000000"/>
          <w:sz w:val="24"/>
          <w:szCs w:val="24"/>
        </w:rPr>
        <w:t xml:space="preserve"> bei darbo grupių posėdžiuose pagal jų protokoluose fiksuotą laiką, taip pat la</w:t>
      </w:r>
      <w:r w:rsidR="000B01C0">
        <w:rPr>
          <w:rFonts w:ascii="Times New Roman" w:hAnsi="Times New Roman" w:cs="Times New Roman"/>
          <w:color w:val="000000"/>
          <w:sz w:val="24"/>
          <w:szCs w:val="24"/>
        </w:rPr>
        <w:t>iką</w:t>
      </w:r>
      <w:r w:rsidR="001748DB" w:rsidRPr="00BC7D7F">
        <w:rPr>
          <w:rFonts w:ascii="Times New Roman" w:hAnsi="Times New Roman" w:cs="Times New Roman"/>
          <w:color w:val="000000"/>
          <w:sz w:val="24"/>
          <w:szCs w:val="24"/>
        </w:rPr>
        <w:t xml:space="preserve"> šiems</w:t>
      </w:r>
      <w:r w:rsidR="005472E4">
        <w:rPr>
          <w:rFonts w:ascii="Times New Roman" w:hAnsi="Times New Roman" w:cs="Times New Roman"/>
          <w:color w:val="000000"/>
          <w:sz w:val="24"/>
          <w:szCs w:val="24"/>
        </w:rPr>
        <w:t xml:space="preserve"> posėdžiams pasiruošti ir laiką, praleistą</w:t>
      </w:r>
      <w:r w:rsidR="009C50CC">
        <w:rPr>
          <w:rFonts w:ascii="Times New Roman" w:hAnsi="Times New Roman" w:cs="Times New Roman"/>
          <w:color w:val="000000"/>
          <w:sz w:val="24"/>
          <w:szCs w:val="24"/>
        </w:rPr>
        <w:t xml:space="preserve"> </w:t>
      </w:r>
      <w:r w:rsidR="00852057">
        <w:rPr>
          <w:rFonts w:ascii="Times New Roman" w:hAnsi="Times New Roman" w:cs="Times New Roman"/>
          <w:color w:val="000000"/>
          <w:sz w:val="24"/>
          <w:szCs w:val="24"/>
        </w:rPr>
        <w:t>tarnybinėse komandiruotėse</w:t>
      </w:r>
      <w:r w:rsidR="000B01C0">
        <w:rPr>
          <w:rFonts w:ascii="Times New Roman" w:hAnsi="Times New Roman" w:cs="Times New Roman"/>
          <w:color w:val="000000"/>
          <w:sz w:val="24"/>
          <w:szCs w:val="24"/>
        </w:rPr>
        <w:t>)</w:t>
      </w:r>
      <w:r w:rsidR="009C50CC">
        <w:rPr>
          <w:rFonts w:ascii="Times New Roman" w:hAnsi="Times New Roman" w:cs="Times New Roman"/>
          <w:sz w:val="24"/>
          <w:szCs w:val="24"/>
        </w:rPr>
        <w:t xml:space="preserve"> lėšų poreikį</w:t>
      </w:r>
      <w:r w:rsidRPr="00BC7D7F">
        <w:rPr>
          <w:rFonts w:ascii="Times New Roman" w:hAnsi="Times New Roman" w:cs="Times New Roman"/>
          <w:sz w:val="24"/>
          <w:szCs w:val="24"/>
        </w:rPr>
        <w:t xml:space="preserve">. </w:t>
      </w:r>
    </w:p>
    <w:p w:rsidR="00121FCB" w:rsidRDefault="00121FCB" w:rsidP="00E82414">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prašo Tarybos posėdžiui pateikti min</w:t>
      </w:r>
      <w:r w:rsidR="005A6B18">
        <w:rPr>
          <w:rFonts w:ascii="Times New Roman" w:hAnsi="Times New Roman" w:cs="Times New Roman"/>
          <w:sz w:val="24"/>
          <w:szCs w:val="24"/>
        </w:rPr>
        <w:t>imalų</w:t>
      </w:r>
      <w:r>
        <w:rPr>
          <w:rFonts w:ascii="Times New Roman" w:hAnsi="Times New Roman" w:cs="Times New Roman"/>
          <w:sz w:val="24"/>
          <w:szCs w:val="24"/>
        </w:rPr>
        <w:t xml:space="preserve"> ir maksimalų finansinį vertinimą.</w:t>
      </w:r>
    </w:p>
    <w:p w:rsidR="00377268" w:rsidRPr="00F86458" w:rsidRDefault="009F057E" w:rsidP="00E82414">
      <w:pPr>
        <w:pStyle w:val="Betarp"/>
        <w:jc w:val="both"/>
        <w:rPr>
          <w:rFonts w:ascii="Times New Roman" w:hAnsi="Times New Roman" w:cs="Times New Roman"/>
          <w:sz w:val="24"/>
          <w:szCs w:val="24"/>
        </w:rPr>
      </w:pPr>
      <w:r>
        <w:rPr>
          <w:rFonts w:ascii="Times New Roman" w:hAnsi="Times New Roman" w:cs="Times New Roman"/>
          <w:sz w:val="24"/>
          <w:szCs w:val="24"/>
        </w:rPr>
        <w:t xml:space="preserve">             D</w:t>
      </w:r>
      <w:r w:rsidR="00121F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Čeporiūtė</w:t>
      </w:r>
      <w:proofErr w:type="spellEnd"/>
      <w:r>
        <w:rPr>
          <w:rFonts w:ascii="Times New Roman" w:hAnsi="Times New Roman" w:cs="Times New Roman"/>
          <w:sz w:val="24"/>
          <w:szCs w:val="24"/>
        </w:rPr>
        <w:t xml:space="preserve"> </w:t>
      </w:r>
      <w:r w:rsidR="009F66C2">
        <w:rPr>
          <w:rFonts w:ascii="Times New Roman" w:hAnsi="Times New Roman" w:cs="Times New Roman"/>
          <w:sz w:val="24"/>
          <w:szCs w:val="24"/>
        </w:rPr>
        <w:t>–</w:t>
      </w:r>
      <w:r>
        <w:rPr>
          <w:rFonts w:ascii="Times New Roman" w:hAnsi="Times New Roman" w:cs="Times New Roman"/>
          <w:sz w:val="24"/>
          <w:szCs w:val="24"/>
        </w:rPr>
        <w:t xml:space="preserve"> </w:t>
      </w:r>
      <w:r w:rsidR="009F66C2">
        <w:rPr>
          <w:rFonts w:ascii="Times New Roman" w:hAnsi="Times New Roman" w:cs="Times New Roman"/>
          <w:sz w:val="24"/>
          <w:szCs w:val="24"/>
        </w:rPr>
        <w:t>Kontrolės ir au</w:t>
      </w:r>
      <w:r w:rsidR="00377268">
        <w:rPr>
          <w:rFonts w:ascii="Times New Roman" w:hAnsi="Times New Roman" w:cs="Times New Roman"/>
          <w:sz w:val="24"/>
          <w:szCs w:val="24"/>
        </w:rPr>
        <w:t>dito tarnybos kontrolierė sako</w:t>
      </w:r>
      <w:r w:rsidR="009F66C2">
        <w:rPr>
          <w:rFonts w:ascii="Times New Roman" w:hAnsi="Times New Roman" w:cs="Times New Roman"/>
          <w:sz w:val="24"/>
          <w:szCs w:val="24"/>
        </w:rPr>
        <w:t xml:space="preserve">, kad </w:t>
      </w:r>
      <w:r w:rsidR="00696CF0">
        <w:rPr>
          <w:rFonts w:ascii="Times New Roman" w:hAnsi="Times New Roman" w:cs="Times New Roman"/>
          <w:sz w:val="24"/>
          <w:szCs w:val="24"/>
        </w:rPr>
        <w:t>Savivaldybės tarybos veiklos r</w:t>
      </w:r>
      <w:r w:rsidR="00005D73">
        <w:rPr>
          <w:rFonts w:ascii="Times New Roman" w:hAnsi="Times New Roman" w:cs="Times New Roman"/>
          <w:sz w:val="24"/>
          <w:szCs w:val="24"/>
        </w:rPr>
        <w:t xml:space="preserve">eglamento komisija nutarė, kad kontrolierius </w:t>
      </w:r>
      <w:r w:rsidR="00377268">
        <w:rPr>
          <w:rFonts w:ascii="Times New Roman" w:hAnsi="Times New Roman" w:cs="Times New Roman"/>
          <w:sz w:val="24"/>
          <w:szCs w:val="24"/>
        </w:rPr>
        <w:t xml:space="preserve">„Savivaldybės kontrolierius atsakinėja į Tarybos narių klausimus, kurie per Sekretoriatą pateikiami ne vėliau kaip prieš 2 darbo dienas iki posėdžio“. </w:t>
      </w:r>
      <w:r w:rsidR="00005D73">
        <w:rPr>
          <w:rFonts w:ascii="Times New Roman" w:hAnsi="Times New Roman" w:cs="Times New Roman"/>
          <w:sz w:val="24"/>
          <w:szCs w:val="24"/>
        </w:rPr>
        <w:t xml:space="preserve">D. </w:t>
      </w:r>
      <w:proofErr w:type="spellStart"/>
      <w:r w:rsidR="00005D73">
        <w:rPr>
          <w:rFonts w:ascii="Times New Roman" w:hAnsi="Times New Roman" w:cs="Times New Roman"/>
          <w:sz w:val="24"/>
          <w:szCs w:val="24"/>
        </w:rPr>
        <w:t>Čeporiūtė</w:t>
      </w:r>
      <w:proofErr w:type="spellEnd"/>
      <w:r w:rsidR="00005D73">
        <w:rPr>
          <w:rFonts w:ascii="Times New Roman" w:hAnsi="Times New Roman" w:cs="Times New Roman"/>
          <w:sz w:val="24"/>
          <w:szCs w:val="24"/>
        </w:rPr>
        <w:t xml:space="preserve"> teigia, kad per 2 darbo di</w:t>
      </w:r>
      <w:r w:rsidR="00377268">
        <w:rPr>
          <w:rFonts w:ascii="Times New Roman" w:hAnsi="Times New Roman" w:cs="Times New Roman"/>
          <w:sz w:val="24"/>
          <w:szCs w:val="24"/>
        </w:rPr>
        <w:t>enas atsakymą</w:t>
      </w:r>
      <w:r w:rsidR="00005D73">
        <w:rPr>
          <w:rFonts w:ascii="Times New Roman" w:hAnsi="Times New Roman" w:cs="Times New Roman"/>
          <w:sz w:val="24"/>
          <w:szCs w:val="24"/>
        </w:rPr>
        <w:t xml:space="preserve"> pateikti nerealu.</w:t>
      </w:r>
      <w:r w:rsidR="00514B79">
        <w:rPr>
          <w:rFonts w:ascii="Times New Roman" w:hAnsi="Times New Roman" w:cs="Times New Roman"/>
          <w:sz w:val="24"/>
          <w:szCs w:val="24"/>
        </w:rPr>
        <w:t xml:space="preserve"> Primena, kad Reglamento 14 punkte numatyta nuostata apie paklausimų galimybę.</w:t>
      </w:r>
    </w:p>
    <w:p w:rsidR="001A019E" w:rsidRDefault="00E82414" w:rsidP="00541EE0">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1A019E">
        <w:rPr>
          <w:rFonts w:ascii="Times New Roman" w:hAnsi="Times New Roman" w:cs="Times New Roman"/>
          <w:sz w:val="24"/>
          <w:szCs w:val="24"/>
        </w:rPr>
        <w:t>i pateiktam sprendimo projektui.</w:t>
      </w:r>
    </w:p>
    <w:p w:rsidR="00E81135" w:rsidRDefault="00E81135" w:rsidP="00E81135">
      <w:pPr>
        <w:pStyle w:val="Betarp"/>
        <w:jc w:val="both"/>
        <w:rPr>
          <w:rFonts w:ascii="Times New Roman" w:hAnsi="Times New Roman" w:cs="Times New Roman"/>
          <w:sz w:val="24"/>
          <w:szCs w:val="24"/>
        </w:rPr>
      </w:pPr>
      <w:r>
        <w:rPr>
          <w:rFonts w:ascii="Times New Roman" w:hAnsi="Times New Roman" w:cs="Times New Roman"/>
          <w:sz w:val="24"/>
          <w:szCs w:val="24"/>
        </w:rPr>
        <w:t xml:space="preserve">             1.1. Įvertinti ir</w:t>
      </w:r>
      <w:r w:rsidR="001A019E">
        <w:rPr>
          <w:rFonts w:ascii="Times New Roman" w:hAnsi="Times New Roman" w:cs="Times New Roman"/>
          <w:sz w:val="24"/>
          <w:szCs w:val="24"/>
        </w:rPr>
        <w:t xml:space="preserve"> pateikti Tarybos posėdžiui</w:t>
      </w:r>
      <w:r w:rsidR="009C50CC">
        <w:rPr>
          <w:rFonts w:ascii="Times New Roman" w:hAnsi="Times New Roman" w:cs="Times New Roman"/>
          <w:sz w:val="24"/>
          <w:szCs w:val="24"/>
        </w:rPr>
        <w:t xml:space="preserve"> minimalų ir maksimalų finansinį </w:t>
      </w:r>
      <w:r w:rsidRPr="00BC7D7F">
        <w:rPr>
          <w:rFonts w:ascii="Times New Roman" w:hAnsi="Times New Roman" w:cs="Times New Roman"/>
          <w:color w:val="000000"/>
          <w:sz w:val="24"/>
          <w:szCs w:val="24"/>
        </w:rPr>
        <w:t>Tarybos</w:t>
      </w:r>
      <w:r w:rsidR="000B01C0">
        <w:rPr>
          <w:rFonts w:ascii="Times New Roman" w:hAnsi="Times New Roman" w:cs="Times New Roman"/>
          <w:color w:val="000000"/>
          <w:sz w:val="24"/>
          <w:szCs w:val="24"/>
        </w:rPr>
        <w:t xml:space="preserve"> nario faktiškai dirbto laiko (</w:t>
      </w:r>
      <w:r w:rsidRPr="00BC7D7F">
        <w:rPr>
          <w:rFonts w:ascii="Times New Roman" w:hAnsi="Times New Roman" w:cs="Times New Roman"/>
          <w:color w:val="000000"/>
          <w:sz w:val="24"/>
          <w:szCs w:val="24"/>
        </w:rPr>
        <w:t xml:space="preserve">atliekant Tarybos nario pareigas Tarybos, jos komitetų, Kolegijos, Tarybos sudarytų nuolatinių ir laikinųjų komisijų, </w:t>
      </w:r>
      <w:r w:rsidRPr="00BC7D7F">
        <w:rPr>
          <w:rFonts w:ascii="Times New Roman" w:hAnsi="Times New Roman" w:cs="Times New Roman"/>
          <w:sz w:val="24"/>
          <w:szCs w:val="24"/>
        </w:rPr>
        <w:t>tarybų</w:t>
      </w:r>
      <w:r w:rsidRPr="00BC7D7F">
        <w:rPr>
          <w:rFonts w:ascii="Times New Roman" w:hAnsi="Times New Roman" w:cs="Times New Roman"/>
          <w:color w:val="000000"/>
          <w:sz w:val="24"/>
          <w:szCs w:val="24"/>
        </w:rPr>
        <w:t xml:space="preserve"> bei darbo grupių posėdžiuose pagal jų protokoluose fiksuotą laiką, taip pat laiko šiems</w:t>
      </w:r>
      <w:r>
        <w:rPr>
          <w:rFonts w:ascii="Times New Roman" w:hAnsi="Times New Roman" w:cs="Times New Roman"/>
          <w:color w:val="000000"/>
          <w:sz w:val="24"/>
          <w:szCs w:val="24"/>
        </w:rPr>
        <w:t xml:space="preserve"> posėdžiams pasiruošti ir laiko, prale</w:t>
      </w:r>
      <w:r w:rsidR="000B01C0">
        <w:rPr>
          <w:rFonts w:ascii="Times New Roman" w:hAnsi="Times New Roman" w:cs="Times New Roman"/>
          <w:color w:val="000000"/>
          <w:sz w:val="24"/>
          <w:szCs w:val="24"/>
        </w:rPr>
        <w:t>isto tarnybinėse komandiruotėse)</w:t>
      </w:r>
      <w:r w:rsidR="009C50CC">
        <w:rPr>
          <w:rFonts w:ascii="Times New Roman" w:hAnsi="Times New Roman" w:cs="Times New Roman"/>
          <w:sz w:val="24"/>
          <w:szCs w:val="24"/>
        </w:rPr>
        <w:t xml:space="preserve"> lėšų poreikį</w:t>
      </w:r>
      <w:r w:rsidRPr="00BC7D7F">
        <w:rPr>
          <w:rFonts w:ascii="Times New Roman" w:hAnsi="Times New Roman" w:cs="Times New Roman"/>
          <w:sz w:val="24"/>
          <w:szCs w:val="24"/>
        </w:rPr>
        <w:t xml:space="preserve">. </w:t>
      </w:r>
    </w:p>
    <w:p w:rsidR="00E81135" w:rsidRDefault="00E81135" w:rsidP="00E81135">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1.2. Tarybos posėdyje apsispręsti dėl </w:t>
      </w:r>
      <w:r w:rsidR="000B01C0">
        <w:rPr>
          <w:rFonts w:ascii="Times New Roman" w:hAnsi="Times New Roman" w:cs="Times New Roman"/>
          <w:sz w:val="24"/>
          <w:szCs w:val="24"/>
        </w:rPr>
        <w:t xml:space="preserve">63.7 punkto </w:t>
      </w:r>
      <w:r>
        <w:rPr>
          <w:rFonts w:ascii="Times New Roman" w:hAnsi="Times New Roman" w:cs="Times New Roman"/>
          <w:sz w:val="24"/>
          <w:szCs w:val="24"/>
        </w:rPr>
        <w:t>formuluotės</w:t>
      </w:r>
      <w:r w:rsidR="00D4449E">
        <w:rPr>
          <w:rFonts w:ascii="Times New Roman" w:hAnsi="Times New Roman" w:cs="Times New Roman"/>
          <w:sz w:val="24"/>
          <w:szCs w:val="24"/>
        </w:rPr>
        <w:t>:</w:t>
      </w:r>
      <w:r>
        <w:rPr>
          <w:rFonts w:ascii="Times New Roman" w:hAnsi="Times New Roman" w:cs="Times New Roman"/>
          <w:sz w:val="24"/>
          <w:szCs w:val="24"/>
        </w:rPr>
        <w:t xml:space="preserve"> „Savivaldybės kontrolierius atsakinėja į Tarybos narių klausimus, kurie per Sekretoriatą pateikiami ne vėliau kaip prieš 2 darbo dienas iki posėdžio“.</w:t>
      </w:r>
    </w:p>
    <w:p w:rsidR="00541EE0" w:rsidRDefault="000B01C0" w:rsidP="00541EE0">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3 (</w:t>
      </w:r>
      <w:r w:rsidR="00D4449E">
        <w:rPr>
          <w:rFonts w:ascii="Times New Roman" w:hAnsi="Times New Roman" w:cs="Times New Roman"/>
          <w:sz w:val="24"/>
          <w:szCs w:val="24"/>
        </w:rPr>
        <w:t xml:space="preserve">K. Bagdonas, A. Cesiulis, A. Razbadauskas), prieš – 0, susilaiko – 2 (L. </w:t>
      </w:r>
      <w:proofErr w:type="spellStart"/>
      <w:r w:rsidR="00D4449E">
        <w:rPr>
          <w:rFonts w:ascii="Times New Roman" w:hAnsi="Times New Roman" w:cs="Times New Roman"/>
          <w:sz w:val="24"/>
          <w:szCs w:val="24"/>
        </w:rPr>
        <w:t>Girskienė</w:t>
      </w:r>
      <w:proofErr w:type="spellEnd"/>
      <w:r w:rsidR="00D4449E">
        <w:rPr>
          <w:rFonts w:ascii="Times New Roman" w:hAnsi="Times New Roman" w:cs="Times New Roman"/>
          <w:sz w:val="24"/>
          <w:szCs w:val="24"/>
        </w:rPr>
        <w:t>, A. Vaitkus).</w:t>
      </w:r>
    </w:p>
    <w:p w:rsidR="00D4449E" w:rsidRPr="003462A7" w:rsidRDefault="00D4449E" w:rsidP="00541EE0">
      <w:pPr>
        <w:pStyle w:val="Betarp"/>
        <w:jc w:val="both"/>
        <w:rPr>
          <w:rFonts w:ascii="Times New Roman" w:hAnsi="Times New Roman" w:cs="Times New Roman"/>
          <w:sz w:val="24"/>
          <w:szCs w:val="24"/>
        </w:rPr>
      </w:pPr>
    </w:p>
    <w:p w:rsidR="00541EE0" w:rsidRPr="00395525" w:rsidRDefault="00541EE0" w:rsidP="00395525">
      <w:pPr>
        <w:pStyle w:val="Betarp"/>
        <w:jc w:val="both"/>
        <w:rPr>
          <w:rFonts w:ascii="Times New Roman" w:hAnsi="Times New Roman" w:cs="Times New Roman"/>
          <w:sz w:val="24"/>
          <w:szCs w:val="24"/>
        </w:rPr>
      </w:pPr>
      <w:r w:rsidRPr="00395525">
        <w:rPr>
          <w:rFonts w:ascii="Times New Roman" w:hAnsi="Times New Roman" w:cs="Times New Roman"/>
          <w:sz w:val="24"/>
          <w:szCs w:val="24"/>
        </w:rPr>
        <w:t xml:space="preserve">             2. SVARSTYTA. Klaipėdos miesto savivaldybės tarybos 2019 m.  birželio 20 d. sprendimo Nr. T2-179 „Dėl Šeimos tarybos sudėties patvirtinimo“ pakeitimas. </w:t>
      </w:r>
    </w:p>
    <w:p w:rsidR="00395525" w:rsidRPr="00395525" w:rsidRDefault="00541EE0" w:rsidP="00395525">
      <w:pPr>
        <w:pStyle w:val="Betarp"/>
        <w:jc w:val="both"/>
        <w:rPr>
          <w:rFonts w:ascii="Times New Roman" w:eastAsia="Times New Roman" w:hAnsi="Times New Roman" w:cs="Times New Roman"/>
          <w:sz w:val="24"/>
          <w:szCs w:val="24"/>
        </w:rPr>
      </w:pPr>
      <w:r w:rsidRPr="00395525">
        <w:rPr>
          <w:rFonts w:ascii="Times New Roman" w:hAnsi="Times New Roman" w:cs="Times New Roman"/>
          <w:sz w:val="24"/>
          <w:szCs w:val="24"/>
        </w:rPr>
        <w:t xml:space="preserve">             Pranešėja – A. Liesytė.</w:t>
      </w:r>
      <w:r w:rsidR="003570D1">
        <w:rPr>
          <w:rFonts w:ascii="Times New Roman" w:hAnsi="Times New Roman" w:cs="Times New Roman"/>
          <w:sz w:val="24"/>
          <w:szCs w:val="24"/>
        </w:rPr>
        <w:t xml:space="preserve"> Informuoja</w:t>
      </w:r>
      <w:r w:rsidR="00395525" w:rsidRPr="00395525">
        <w:rPr>
          <w:rFonts w:ascii="Times New Roman" w:hAnsi="Times New Roman" w:cs="Times New Roman"/>
          <w:sz w:val="24"/>
          <w:szCs w:val="24"/>
        </w:rPr>
        <w:t xml:space="preserve">, kad </w:t>
      </w:r>
      <w:r w:rsidR="00395525" w:rsidRPr="00395525">
        <w:rPr>
          <w:rFonts w:ascii="Times New Roman" w:eastAsia="Times New Roman" w:hAnsi="Times New Roman" w:cs="Times New Roman"/>
          <w:sz w:val="24"/>
          <w:szCs w:val="24"/>
        </w:rPr>
        <w:t>Kultūros, švietimo ir sporto narei J. Simonavičiūtei pateikus prašymą dėl išbraukimo iš Šeimos tarybos sudėties - keičiama Šeimos tarybos sudėtis ir vietoje J. Simonavičiūtės įrašoma Kultūros, švietimo ir sporto komiteto pirmininkė Laima Juknienė.</w:t>
      </w:r>
    </w:p>
    <w:p w:rsidR="00395525" w:rsidRPr="00395525" w:rsidRDefault="00395525" w:rsidP="00395525">
      <w:pPr>
        <w:pStyle w:val="Betarp"/>
        <w:jc w:val="both"/>
        <w:rPr>
          <w:rFonts w:ascii="Times New Roman" w:hAnsi="Times New Roman" w:cs="Times New Roman"/>
          <w:sz w:val="24"/>
          <w:szCs w:val="24"/>
          <w:lang w:eastAsia="lt-LT"/>
        </w:rPr>
      </w:pPr>
      <w:r w:rsidRPr="00395525">
        <w:rPr>
          <w:rFonts w:ascii="Times New Roman" w:hAnsi="Times New Roman" w:cs="Times New Roman"/>
          <w:sz w:val="24"/>
          <w:szCs w:val="24"/>
          <w:lang w:eastAsia="lt-LT"/>
        </w:rPr>
        <w:t xml:space="preserve">             NUTARTA. Pritarti pateiktam spre</w:t>
      </w:r>
      <w:r w:rsidR="001A019E">
        <w:rPr>
          <w:rFonts w:ascii="Times New Roman" w:hAnsi="Times New Roman" w:cs="Times New Roman"/>
          <w:sz w:val="24"/>
          <w:szCs w:val="24"/>
          <w:lang w:eastAsia="lt-LT"/>
        </w:rPr>
        <w:t>ndimo projektui. (bendru sutarimu)</w:t>
      </w:r>
    </w:p>
    <w:p w:rsidR="00541EE0" w:rsidRPr="003462A7" w:rsidRDefault="001A019E" w:rsidP="00541EE0">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w:t>
      </w:r>
    </w:p>
    <w:p w:rsidR="00541EE0" w:rsidRDefault="00541EE0" w:rsidP="00541EE0">
      <w:pPr>
        <w:pStyle w:val="Betarp"/>
        <w:jc w:val="both"/>
        <w:rPr>
          <w:rFonts w:ascii="Times New Roman" w:hAnsi="Times New Roman" w:cs="Times New Roman"/>
          <w:bCs/>
          <w:sz w:val="24"/>
          <w:szCs w:val="24"/>
        </w:rPr>
      </w:pPr>
      <w:r w:rsidRPr="003462A7">
        <w:rPr>
          <w:rFonts w:ascii="Times New Roman" w:hAnsi="Times New Roman" w:cs="Times New Roman"/>
          <w:bCs/>
          <w:sz w:val="24"/>
          <w:szCs w:val="24"/>
        </w:rPr>
        <w:t xml:space="preserve">             3. </w:t>
      </w:r>
      <w:r>
        <w:rPr>
          <w:rFonts w:ascii="Times New Roman" w:hAnsi="Times New Roman" w:cs="Times New Roman"/>
          <w:bCs/>
          <w:sz w:val="24"/>
          <w:szCs w:val="24"/>
        </w:rPr>
        <w:t xml:space="preserve">SVARSTYTA. </w:t>
      </w:r>
      <w:r w:rsidRPr="003462A7">
        <w:rPr>
          <w:rFonts w:ascii="Times New Roman" w:hAnsi="Times New Roman" w:cs="Times New Roman"/>
          <w:bCs/>
          <w:sz w:val="24"/>
          <w:szCs w:val="24"/>
        </w:rPr>
        <w:t>Klaipėdos miesto savivaldybės 2020–2022 metų strateginio veiklos plano patv</w:t>
      </w:r>
      <w:r>
        <w:rPr>
          <w:rFonts w:ascii="Times New Roman" w:hAnsi="Times New Roman" w:cs="Times New Roman"/>
          <w:bCs/>
          <w:sz w:val="24"/>
          <w:szCs w:val="24"/>
        </w:rPr>
        <w:t>irtinimas</w:t>
      </w:r>
      <w:r w:rsidRPr="003462A7">
        <w:rPr>
          <w:rFonts w:ascii="Times New Roman" w:hAnsi="Times New Roman" w:cs="Times New Roman"/>
          <w:bCs/>
          <w:sz w:val="24"/>
          <w:szCs w:val="24"/>
        </w:rPr>
        <w:t xml:space="preserve">. </w:t>
      </w:r>
    </w:p>
    <w:p w:rsidR="000A0387" w:rsidRPr="000A0387" w:rsidRDefault="00541EE0" w:rsidP="000A0387">
      <w:pPr>
        <w:pStyle w:val="Betarp"/>
        <w:jc w:val="both"/>
        <w:rPr>
          <w:rFonts w:ascii="Times New Roman" w:hAnsi="Times New Roman" w:cs="Times New Roman"/>
          <w:sz w:val="24"/>
          <w:szCs w:val="24"/>
        </w:rPr>
      </w:pPr>
      <w:r w:rsidRPr="000A0387">
        <w:rPr>
          <w:rFonts w:ascii="Times New Roman" w:hAnsi="Times New Roman" w:cs="Times New Roman"/>
          <w:bCs/>
          <w:sz w:val="24"/>
          <w:szCs w:val="24"/>
        </w:rPr>
        <w:t xml:space="preserve">             Pranešėjas – G. Neniškis.</w:t>
      </w:r>
      <w:r w:rsidR="000A0387" w:rsidRPr="000A0387">
        <w:rPr>
          <w:rFonts w:ascii="Times New Roman" w:hAnsi="Times New Roman" w:cs="Times New Roman"/>
          <w:sz w:val="24"/>
          <w:szCs w:val="24"/>
        </w:rPr>
        <w:t xml:space="preserve"> </w:t>
      </w:r>
      <w:r w:rsidR="003570D1">
        <w:rPr>
          <w:rFonts w:ascii="Times New Roman" w:hAnsi="Times New Roman" w:cs="Times New Roman"/>
          <w:sz w:val="24"/>
          <w:szCs w:val="24"/>
        </w:rPr>
        <w:t xml:space="preserve">Primena, kad </w:t>
      </w:r>
      <w:r w:rsidR="000A0387" w:rsidRPr="000A0387">
        <w:rPr>
          <w:rFonts w:ascii="Times New Roman" w:hAnsi="Times New Roman" w:cs="Times New Roman"/>
          <w:sz w:val="24"/>
          <w:szCs w:val="24"/>
        </w:rPr>
        <w:t>Lietuvos Respublikos vietos savivaldos įstatymo 6 straipsnio 22 dalyje nustatyta, kad savivaldybių savarankiška funkcija yra strateginių veiklos planų rengimas, o 16 straipsnio 2 dalies 40 punkte nustatyta, kad savivaldybės tarybos kompetencija yra tvirtinti savivaldyb</w:t>
      </w:r>
      <w:r w:rsidR="003570D1">
        <w:rPr>
          <w:rFonts w:ascii="Times New Roman" w:hAnsi="Times New Roman" w:cs="Times New Roman"/>
          <w:sz w:val="24"/>
          <w:szCs w:val="24"/>
        </w:rPr>
        <w:t xml:space="preserve">ės strateginius veiklos planus. </w:t>
      </w:r>
      <w:r w:rsidR="000A0387" w:rsidRPr="000A0387">
        <w:rPr>
          <w:rFonts w:ascii="Times New Roman" w:hAnsi="Times New Roman" w:cs="Times New Roman"/>
          <w:sz w:val="24"/>
          <w:szCs w:val="24"/>
        </w:rPr>
        <w:t>Vadovaujantis Vietos savivaldos įstatymo 10</w:t>
      </w:r>
      <w:r w:rsidR="000A0387" w:rsidRPr="000A0387">
        <w:rPr>
          <w:rFonts w:ascii="Times New Roman" w:hAnsi="Times New Roman" w:cs="Times New Roman"/>
          <w:sz w:val="24"/>
          <w:szCs w:val="24"/>
          <w:vertAlign w:val="superscript"/>
        </w:rPr>
        <w:t>3</w:t>
      </w:r>
      <w:r w:rsidR="000A0387" w:rsidRPr="000A0387">
        <w:rPr>
          <w:rFonts w:ascii="Times New Roman" w:hAnsi="Times New Roman" w:cs="Times New Roman"/>
          <w:sz w:val="24"/>
          <w:szCs w:val="24"/>
        </w:rPr>
        <w:t xml:space="preserve"> straipsnio 3 dalimi, strateginis veiklos planas yra strategi</w:t>
      </w:r>
      <w:r w:rsidR="003570D1">
        <w:rPr>
          <w:rFonts w:ascii="Times New Roman" w:hAnsi="Times New Roman" w:cs="Times New Roman"/>
          <w:sz w:val="24"/>
          <w:szCs w:val="24"/>
        </w:rPr>
        <w:t xml:space="preserve">nio planavimo dokumentas, </w:t>
      </w:r>
      <w:r w:rsidR="000A0387" w:rsidRPr="000A0387">
        <w:rPr>
          <w:rFonts w:ascii="Times New Roman" w:hAnsi="Times New Roman" w:cs="Times New Roman"/>
          <w:sz w:val="24"/>
          <w:szCs w:val="24"/>
        </w:rPr>
        <w:t xml:space="preserve">rengiamas 3 metų laikotarpiui (kiekvienais metais jį tikslinant), detalizuoja savivaldybės strateginio plėtros plano ir savivaldybės atskirų ūkio šakų (sektorių) plėtros programų tikslų ir uždavinių įgyvendinimą ir sudaromas atsižvelgiant į planuojamus savivaldybės finansinius ir žmogiškuosius išteklius. </w:t>
      </w:r>
    </w:p>
    <w:p w:rsidR="000A0387" w:rsidRPr="000A0387" w:rsidRDefault="00B94D41" w:rsidP="000A038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A0387" w:rsidRPr="000A0387">
        <w:rPr>
          <w:rFonts w:ascii="Times New Roman" w:hAnsi="Times New Roman" w:cs="Times New Roman"/>
          <w:sz w:val="24"/>
          <w:szCs w:val="24"/>
        </w:rPr>
        <w:t>Klaipėdos miesto savivaldybės strateginiame veiklos plane  (toliau – SVP)</w:t>
      </w:r>
      <w:r w:rsidR="003570D1">
        <w:rPr>
          <w:rFonts w:ascii="Times New Roman" w:hAnsi="Times New Roman" w:cs="Times New Roman"/>
          <w:sz w:val="24"/>
          <w:szCs w:val="24"/>
        </w:rPr>
        <w:t>,</w:t>
      </w:r>
      <w:r w:rsidR="000A0387" w:rsidRPr="000A0387">
        <w:rPr>
          <w:rFonts w:ascii="Times New Roman" w:hAnsi="Times New Roman" w:cs="Times New Roman"/>
          <w:sz w:val="24"/>
          <w:szCs w:val="24"/>
        </w:rPr>
        <w:t xml:space="preserve"> atsižvelgiant į Klaipėdos miesto savivaldybės ilgos trukmės strateginio planavimo dokumentus, savivaldybės tarybos priimtus sprendimus (įtakojančius savivaldybės institucijų veiklos organizavimą bei finansavimą) bei aplinkos analizės išvadas, suformuota savivaldybės misija, strateginiai tikslai, aprašytos savivaldybės vykdomos programos, siekiami rezultatai ir nurodytos lėšos bei finansavimo šaltiniai programoms įgyvendinti. </w:t>
      </w:r>
    </w:p>
    <w:p w:rsidR="000A0387" w:rsidRDefault="000A0387" w:rsidP="000A0387">
      <w:pPr>
        <w:pStyle w:val="Betarp"/>
        <w:jc w:val="both"/>
        <w:rPr>
          <w:rFonts w:ascii="Times New Roman" w:hAnsi="Times New Roman" w:cs="Times New Roman"/>
          <w:bCs/>
          <w:sz w:val="24"/>
          <w:szCs w:val="24"/>
        </w:rPr>
      </w:pPr>
      <w:r>
        <w:rPr>
          <w:rFonts w:ascii="Times New Roman" w:hAnsi="Times New Roman" w:cs="Times New Roman"/>
          <w:sz w:val="24"/>
          <w:szCs w:val="24"/>
        </w:rPr>
        <w:t xml:space="preserve">           </w:t>
      </w:r>
      <w:r w:rsidR="00B94D41">
        <w:rPr>
          <w:rFonts w:ascii="Times New Roman" w:hAnsi="Times New Roman" w:cs="Times New Roman"/>
          <w:sz w:val="24"/>
          <w:szCs w:val="24"/>
        </w:rPr>
        <w:t xml:space="preserve">  </w:t>
      </w:r>
      <w:r w:rsidRPr="000A0387">
        <w:rPr>
          <w:rFonts w:ascii="Times New Roman" w:hAnsi="Times New Roman" w:cs="Times New Roman"/>
          <w:sz w:val="24"/>
          <w:szCs w:val="24"/>
        </w:rPr>
        <w:t>Sprendimo projekto tikslas – patvirtinti SVP, kuriuo vadovaujantis organizuojama savivaldybės veikla, pagal kurio programas sudaromas savivaldybės biudžetas.</w:t>
      </w:r>
      <w:r w:rsidR="00B94D41">
        <w:rPr>
          <w:rFonts w:ascii="Times New Roman" w:hAnsi="Times New Roman" w:cs="Times New Roman"/>
          <w:sz w:val="24"/>
          <w:szCs w:val="24"/>
        </w:rPr>
        <w:t xml:space="preserve"> </w:t>
      </w:r>
      <w:r w:rsidRPr="000A0387">
        <w:rPr>
          <w:rFonts w:ascii="Times New Roman" w:hAnsi="Times New Roman" w:cs="Times New Roman"/>
          <w:bCs/>
          <w:sz w:val="24"/>
          <w:szCs w:val="24"/>
        </w:rPr>
        <w:t xml:space="preserve">SVP programose numatytas vykdyti priemones planuojama finansuoti numatyta iš įvairių finansavimo šaltinių – savivaldybės biudžeto (iš jo – valstybės biudžeto specialiosios tikslinės dotacijos, valstybės investicijų programos, savivaldybės aplinkos apsaugos rėmimo specialiosios programos lėšos, pajamų už biudžetinių įstaigų paslaugas ir patalpų nuomą lėšos, paskolų lėšos), Savivaldybės privatizavimo fondo, Europos Sąjungos fondų ir programų, Lietuvos Respublikos valstybės biudžeto, Kelių priežiūros ir plėtros programos ir kitų lėšų. </w:t>
      </w:r>
      <w:r w:rsidR="00B94D41">
        <w:rPr>
          <w:rFonts w:ascii="Times New Roman" w:hAnsi="Times New Roman" w:cs="Times New Roman"/>
          <w:sz w:val="24"/>
          <w:szCs w:val="24"/>
        </w:rPr>
        <w:t xml:space="preserve"> </w:t>
      </w:r>
      <w:r w:rsidRPr="000A0387">
        <w:rPr>
          <w:rFonts w:ascii="Times New Roman" w:hAnsi="Times New Roman" w:cs="Times New Roman"/>
          <w:bCs/>
          <w:sz w:val="24"/>
          <w:szCs w:val="24"/>
        </w:rPr>
        <w:t xml:space="preserve">2020 m. SVP programoms numatoma išleisti 274,1 mln. </w:t>
      </w:r>
      <w:proofErr w:type="spellStart"/>
      <w:r w:rsidRPr="000A0387">
        <w:rPr>
          <w:rFonts w:ascii="Times New Roman" w:hAnsi="Times New Roman" w:cs="Times New Roman"/>
          <w:bCs/>
          <w:sz w:val="24"/>
          <w:szCs w:val="24"/>
        </w:rPr>
        <w:t>Eur</w:t>
      </w:r>
      <w:proofErr w:type="spellEnd"/>
      <w:r w:rsidRPr="000A0387">
        <w:rPr>
          <w:rFonts w:ascii="Times New Roman" w:hAnsi="Times New Roman" w:cs="Times New Roman"/>
          <w:bCs/>
          <w:sz w:val="24"/>
          <w:szCs w:val="24"/>
        </w:rPr>
        <w:t xml:space="preserve"> iš įvairių finansavimo šaltinių. Reikia atkreipti dėmesį, kad kitų ateinančių dviejų metų – 2022 m. ir 2022 m. SVP programų finansavimo apimtys iš savivaldybės biudžeto ir kitų finansavimo šaltinių yra nurodomos remiantis savivaldybės biudžeto asignavimų </w:t>
      </w:r>
      <w:r w:rsidR="00B94D41">
        <w:rPr>
          <w:rFonts w:ascii="Times New Roman" w:hAnsi="Times New Roman" w:cs="Times New Roman"/>
          <w:bCs/>
          <w:sz w:val="24"/>
          <w:szCs w:val="24"/>
        </w:rPr>
        <w:t xml:space="preserve">preliminarius </w:t>
      </w:r>
      <w:r w:rsidRPr="000A0387">
        <w:rPr>
          <w:rFonts w:ascii="Times New Roman" w:hAnsi="Times New Roman" w:cs="Times New Roman"/>
          <w:bCs/>
          <w:sz w:val="24"/>
          <w:szCs w:val="24"/>
        </w:rPr>
        <w:t>valdytojų pateiktu lėš</w:t>
      </w:r>
      <w:r w:rsidR="00B94D41">
        <w:rPr>
          <w:rFonts w:ascii="Times New Roman" w:hAnsi="Times New Roman" w:cs="Times New Roman"/>
          <w:bCs/>
          <w:sz w:val="24"/>
          <w:szCs w:val="24"/>
        </w:rPr>
        <w:t>ų poreikiu</w:t>
      </w:r>
      <w:r w:rsidRPr="000A0387">
        <w:rPr>
          <w:rFonts w:ascii="Times New Roman" w:hAnsi="Times New Roman" w:cs="Times New Roman"/>
          <w:bCs/>
          <w:sz w:val="24"/>
          <w:szCs w:val="24"/>
        </w:rPr>
        <w:t xml:space="preserve">. Planuojama, kad 2021 m. SVP programoms įgyvendinti prireiks 262,0 mln. </w:t>
      </w:r>
      <w:proofErr w:type="spellStart"/>
      <w:r w:rsidRPr="000A0387">
        <w:rPr>
          <w:rFonts w:ascii="Times New Roman" w:hAnsi="Times New Roman" w:cs="Times New Roman"/>
          <w:bCs/>
          <w:sz w:val="24"/>
          <w:szCs w:val="24"/>
        </w:rPr>
        <w:t>Eur</w:t>
      </w:r>
      <w:proofErr w:type="spellEnd"/>
      <w:r w:rsidRPr="000A0387">
        <w:rPr>
          <w:rFonts w:ascii="Times New Roman" w:hAnsi="Times New Roman" w:cs="Times New Roman"/>
          <w:bCs/>
          <w:sz w:val="24"/>
          <w:szCs w:val="24"/>
        </w:rPr>
        <w:t xml:space="preserve">, o 2021 m. – 245,6 mln. </w:t>
      </w:r>
      <w:proofErr w:type="spellStart"/>
      <w:r w:rsidRPr="000A0387">
        <w:rPr>
          <w:rFonts w:ascii="Times New Roman" w:hAnsi="Times New Roman" w:cs="Times New Roman"/>
          <w:bCs/>
          <w:sz w:val="24"/>
          <w:szCs w:val="24"/>
        </w:rPr>
        <w:t>Eur</w:t>
      </w:r>
      <w:proofErr w:type="spellEnd"/>
      <w:r w:rsidRPr="000A0387">
        <w:rPr>
          <w:rFonts w:ascii="Times New Roman" w:hAnsi="Times New Roman" w:cs="Times New Roman"/>
          <w:bCs/>
          <w:sz w:val="24"/>
          <w:szCs w:val="24"/>
        </w:rPr>
        <w:t xml:space="preserve"> (iš visų finansavimo šaltinių).  </w:t>
      </w:r>
    </w:p>
    <w:p w:rsidR="001A019E" w:rsidRDefault="00621482" w:rsidP="000A0387">
      <w:pPr>
        <w:pStyle w:val="Betarp"/>
        <w:jc w:val="both"/>
        <w:rPr>
          <w:rFonts w:ascii="Times New Roman" w:hAnsi="Times New Roman" w:cs="Times New Roman"/>
          <w:sz w:val="24"/>
          <w:szCs w:val="24"/>
        </w:rPr>
      </w:pPr>
      <w:r>
        <w:rPr>
          <w:rFonts w:ascii="Times New Roman" w:hAnsi="Times New Roman" w:cs="Times New Roman"/>
          <w:sz w:val="24"/>
          <w:szCs w:val="24"/>
        </w:rPr>
        <w:t xml:space="preserve">             G. N</w:t>
      </w:r>
      <w:r w:rsidR="002E06AC">
        <w:rPr>
          <w:rFonts w:ascii="Times New Roman" w:hAnsi="Times New Roman" w:cs="Times New Roman"/>
          <w:sz w:val="24"/>
          <w:szCs w:val="24"/>
        </w:rPr>
        <w:t>eniškis pateikia informaciją</w:t>
      </w:r>
      <w:r w:rsidR="00743E45">
        <w:rPr>
          <w:rFonts w:ascii="Times New Roman" w:hAnsi="Times New Roman" w:cs="Times New Roman"/>
          <w:sz w:val="24"/>
          <w:szCs w:val="24"/>
        </w:rPr>
        <w:t xml:space="preserve"> apie</w:t>
      </w:r>
      <w:r>
        <w:rPr>
          <w:rFonts w:ascii="Times New Roman" w:hAnsi="Times New Roman" w:cs="Times New Roman"/>
          <w:sz w:val="24"/>
          <w:szCs w:val="24"/>
        </w:rPr>
        <w:t xml:space="preserve"> visas strateginio veiklos plano programas.</w:t>
      </w:r>
    </w:p>
    <w:p w:rsidR="00621482" w:rsidRDefault="002E06AC" w:rsidP="000A0387">
      <w:pPr>
        <w:pStyle w:val="Betarp"/>
        <w:jc w:val="both"/>
        <w:rPr>
          <w:rFonts w:ascii="Times New Roman" w:hAnsi="Times New Roman" w:cs="Times New Roman"/>
          <w:sz w:val="24"/>
          <w:szCs w:val="24"/>
        </w:rPr>
      </w:pPr>
      <w:r>
        <w:rPr>
          <w:rFonts w:ascii="Times New Roman" w:hAnsi="Times New Roman" w:cs="Times New Roman"/>
          <w:sz w:val="24"/>
          <w:szCs w:val="24"/>
        </w:rPr>
        <w:t xml:space="preserve">             L. </w:t>
      </w:r>
      <w:proofErr w:type="spellStart"/>
      <w:r>
        <w:rPr>
          <w:rFonts w:ascii="Times New Roman" w:hAnsi="Times New Roman" w:cs="Times New Roman"/>
          <w:sz w:val="24"/>
          <w:szCs w:val="24"/>
        </w:rPr>
        <w:t>Girskienė</w:t>
      </w:r>
      <w:proofErr w:type="spellEnd"/>
      <w:r>
        <w:rPr>
          <w:rFonts w:ascii="Times New Roman" w:hAnsi="Times New Roman" w:cs="Times New Roman"/>
          <w:sz w:val="24"/>
          <w:szCs w:val="24"/>
        </w:rPr>
        <w:t xml:space="preserve"> teigia, kad s</w:t>
      </w:r>
      <w:r w:rsidR="00F86846">
        <w:rPr>
          <w:rFonts w:ascii="Times New Roman" w:hAnsi="Times New Roman" w:cs="Times New Roman"/>
          <w:sz w:val="24"/>
          <w:szCs w:val="24"/>
        </w:rPr>
        <w:t xml:space="preserve">trateginiame </w:t>
      </w:r>
      <w:r w:rsidR="009C50CC">
        <w:rPr>
          <w:rFonts w:ascii="Times New Roman" w:hAnsi="Times New Roman" w:cs="Times New Roman"/>
          <w:sz w:val="24"/>
          <w:szCs w:val="24"/>
        </w:rPr>
        <w:t xml:space="preserve">veiklos </w:t>
      </w:r>
      <w:r w:rsidR="00F86846">
        <w:rPr>
          <w:rFonts w:ascii="Times New Roman" w:hAnsi="Times New Roman" w:cs="Times New Roman"/>
          <w:sz w:val="24"/>
          <w:szCs w:val="24"/>
        </w:rPr>
        <w:t>plane nėra nurodyta</w:t>
      </w:r>
      <w:r>
        <w:rPr>
          <w:rFonts w:ascii="Times New Roman" w:hAnsi="Times New Roman" w:cs="Times New Roman"/>
          <w:sz w:val="24"/>
          <w:szCs w:val="24"/>
        </w:rPr>
        <w:t>s oro taršos ma</w:t>
      </w:r>
      <w:r w:rsidR="004F7775">
        <w:rPr>
          <w:rFonts w:ascii="Times New Roman" w:hAnsi="Times New Roman" w:cs="Times New Roman"/>
          <w:sz w:val="24"/>
          <w:szCs w:val="24"/>
        </w:rPr>
        <w:t xml:space="preserve">žinimo plano parengimas. Mano, kad strateginiame </w:t>
      </w:r>
      <w:r w:rsidR="009C50CC">
        <w:rPr>
          <w:rFonts w:ascii="Times New Roman" w:hAnsi="Times New Roman" w:cs="Times New Roman"/>
          <w:sz w:val="24"/>
          <w:szCs w:val="24"/>
        </w:rPr>
        <w:t xml:space="preserve">veiklos </w:t>
      </w:r>
      <w:r w:rsidR="004F7775">
        <w:rPr>
          <w:rFonts w:ascii="Times New Roman" w:hAnsi="Times New Roman" w:cs="Times New Roman"/>
          <w:sz w:val="24"/>
          <w:szCs w:val="24"/>
        </w:rPr>
        <w:t xml:space="preserve">plane galėtų būti </w:t>
      </w:r>
      <w:r>
        <w:rPr>
          <w:rFonts w:ascii="Times New Roman" w:hAnsi="Times New Roman" w:cs="Times New Roman"/>
          <w:sz w:val="24"/>
          <w:szCs w:val="24"/>
        </w:rPr>
        <w:t>daugiau konkrečių priemonių.</w:t>
      </w:r>
    </w:p>
    <w:p w:rsidR="00F86846" w:rsidRDefault="00F86846" w:rsidP="000A0387">
      <w:pPr>
        <w:pStyle w:val="Betarp"/>
        <w:jc w:val="both"/>
        <w:rPr>
          <w:rFonts w:ascii="Times New Roman" w:hAnsi="Times New Roman" w:cs="Times New Roman"/>
          <w:sz w:val="24"/>
          <w:szCs w:val="24"/>
        </w:rPr>
      </w:pPr>
      <w:r>
        <w:rPr>
          <w:rFonts w:ascii="Times New Roman" w:hAnsi="Times New Roman" w:cs="Times New Roman"/>
          <w:sz w:val="24"/>
          <w:szCs w:val="24"/>
        </w:rPr>
        <w:t xml:space="preserve">             A. Razbadauskas </w:t>
      </w:r>
      <w:r w:rsidR="007F32CD">
        <w:rPr>
          <w:rFonts w:ascii="Times New Roman" w:hAnsi="Times New Roman" w:cs="Times New Roman"/>
          <w:sz w:val="24"/>
          <w:szCs w:val="24"/>
        </w:rPr>
        <w:t>sako</w:t>
      </w:r>
      <w:r w:rsidR="00743E45">
        <w:rPr>
          <w:rFonts w:ascii="Times New Roman" w:hAnsi="Times New Roman" w:cs="Times New Roman"/>
          <w:sz w:val="24"/>
          <w:szCs w:val="24"/>
        </w:rPr>
        <w:t xml:space="preserve">, kad </w:t>
      </w:r>
      <w:r w:rsidR="00295938">
        <w:rPr>
          <w:rFonts w:ascii="Times New Roman" w:hAnsi="Times New Roman" w:cs="Times New Roman"/>
          <w:sz w:val="24"/>
          <w:szCs w:val="24"/>
        </w:rPr>
        <w:t xml:space="preserve">reikia ne vien </w:t>
      </w:r>
      <w:r w:rsidR="009C50CC">
        <w:rPr>
          <w:rFonts w:ascii="Times New Roman" w:hAnsi="Times New Roman" w:cs="Times New Roman"/>
          <w:sz w:val="24"/>
          <w:szCs w:val="24"/>
        </w:rPr>
        <w:t>modernizuoti ligoninių sienas</w:t>
      </w:r>
      <w:r w:rsidR="00295938">
        <w:rPr>
          <w:rFonts w:ascii="Times New Roman" w:hAnsi="Times New Roman" w:cs="Times New Roman"/>
          <w:sz w:val="24"/>
          <w:szCs w:val="24"/>
        </w:rPr>
        <w:t xml:space="preserve">, bet </w:t>
      </w:r>
      <w:r w:rsidR="009C50CC">
        <w:rPr>
          <w:rFonts w:ascii="Times New Roman" w:hAnsi="Times New Roman" w:cs="Times New Roman"/>
          <w:sz w:val="24"/>
          <w:szCs w:val="24"/>
        </w:rPr>
        <w:t>iki 2030 metų su</w:t>
      </w:r>
      <w:r w:rsidR="00743E45">
        <w:rPr>
          <w:rFonts w:ascii="Times New Roman" w:hAnsi="Times New Roman" w:cs="Times New Roman"/>
          <w:sz w:val="24"/>
          <w:szCs w:val="24"/>
        </w:rPr>
        <w:t>formuoti</w:t>
      </w:r>
      <w:r w:rsidR="009C50CC">
        <w:rPr>
          <w:rFonts w:ascii="Times New Roman" w:hAnsi="Times New Roman" w:cs="Times New Roman"/>
          <w:sz w:val="24"/>
          <w:szCs w:val="24"/>
        </w:rPr>
        <w:t xml:space="preserve"> ligoninių „miestelį</w:t>
      </w:r>
      <w:r w:rsidR="00295938">
        <w:rPr>
          <w:rFonts w:ascii="Times New Roman" w:hAnsi="Times New Roman" w:cs="Times New Roman"/>
          <w:sz w:val="24"/>
          <w:szCs w:val="24"/>
        </w:rPr>
        <w:t>“</w:t>
      </w:r>
      <w:r w:rsidR="00743E45">
        <w:rPr>
          <w:rFonts w:ascii="Times New Roman" w:hAnsi="Times New Roman" w:cs="Times New Roman"/>
          <w:sz w:val="24"/>
          <w:szCs w:val="24"/>
        </w:rPr>
        <w:t>.</w:t>
      </w:r>
    </w:p>
    <w:p w:rsidR="00D9326B" w:rsidRDefault="00D9326B" w:rsidP="000A038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95938">
        <w:rPr>
          <w:rFonts w:ascii="Times New Roman" w:hAnsi="Times New Roman" w:cs="Times New Roman"/>
          <w:sz w:val="24"/>
          <w:szCs w:val="24"/>
        </w:rPr>
        <w:t>A. Vaitkus pažymi, kad reikalinga strategija dėl</w:t>
      </w:r>
      <w:r>
        <w:rPr>
          <w:rFonts w:ascii="Times New Roman" w:hAnsi="Times New Roman" w:cs="Times New Roman"/>
          <w:sz w:val="24"/>
          <w:szCs w:val="24"/>
        </w:rPr>
        <w:t xml:space="preserve"> l</w:t>
      </w:r>
      <w:r w:rsidR="00295938">
        <w:rPr>
          <w:rFonts w:ascii="Times New Roman" w:hAnsi="Times New Roman" w:cs="Times New Roman"/>
          <w:sz w:val="24"/>
          <w:szCs w:val="24"/>
        </w:rPr>
        <w:t>igoninių</w:t>
      </w:r>
      <w:r w:rsidR="007F32CD">
        <w:rPr>
          <w:rFonts w:ascii="Times New Roman" w:hAnsi="Times New Roman" w:cs="Times New Roman"/>
          <w:sz w:val="24"/>
          <w:szCs w:val="24"/>
        </w:rPr>
        <w:t xml:space="preserve"> ateities (</w:t>
      </w:r>
      <w:r w:rsidR="009C50CC">
        <w:rPr>
          <w:rFonts w:ascii="Times New Roman" w:hAnsi="Times New Roman" w:cs="Times New Roman"/>
          <w:sz w:val="24"/>
          <w:szCs w:val="24"/>
        </w:rPr>
        <w:t>reikia atlikti studiją</w:t>
      </w:r>
      <w:r w:rsidR="007F32CD">
        <w:rPr>
          <w:rFonts w:ascii="Times New Roman" w:hAnsi="Times New Roman" w:cs="Times New Roman"/>
          <w:sz w:val="24"/>
          <w:szCs w:val="24"/>
        </w:rPr>
        <w:t>)</w:t>
      </w:r>
      <w:r w:rsidR="00295938">
        <w:rPr>
          <w:rFonts w:ascii="Times New Roman" w:hAnsi="Times New Roman" w:cs="Times New Roman"/>
          <w:sz w:val="24"/>
          <w:szCs w:val="24"/>
        </w:rPr>
        <w:t xml:space="preserve">. </w:t>
      </w:r>
      <w:r w:rsidR="007F32CD">
        <w:rPr>
          <w:rFonts w:ascii="Times New Roman" w:hAnsi="Times New Roman" w:cs="Times New Roman"/>
          <w:sz w:val="24"/>
          <w:szCs w:val="24"/>
        </w:rPr>
        <w:t>Mano, kad k</w:t>
      </w:r>
      <w:r w:rsidR="00295938">
        <w:rPr>
          <w:rFonts w:ascii="Times New Roman" w:hAnsi="Times New Roman" w:cs="Times New Roman"/>
          <w:sz w:val="24"/>
          <w:szCs w:val="24"/>
        </w:rPr>
        <w:t xml:space="preserve">lausimą turi spręsti </w:t>
      </w:r>
      <w:r>
        <w:rPr>
          <w:rFonts w:ascii="Times New Roman" w:hAnsi="Times New Roman" w:cs="Times New Roman"/>
          <w:sz w:val="24"/>
          <w:szCs w:val="24"/>
        </w:rPr>
        <w:t>Sveikatos apsaugos ministerija, ligoninių vadovai, gydytojai, Saviv</w:t>
      </w:r>
      <w:r w:rsidR="007F32CD">
        <w:rPr>
          <w:rFonts w:ascii="Times New Roman" w:hAnsi="Times New Roman" w:cs="Times New Roman"/>
          <w:sz w:val="24"/>
          <w:szCs w:val="24"/>
        </w:rPr>
        <w:t>aldybės administracijos vadovai, o</w:t>
      </w:r>
      <w:r>
        <w:rPr>
          <w:rFonts w:ascii="Times New Roman" w:hAnsi="Times New Roman" w:cs="Times New Roman"/>
          <w:sz w:val="24"/>
          <w:szCs w:val="24"/>
        </w:rPr>
        <w:t xml:space="preserve"> </w:t>
      </w:r>
      <w:r w:rsidR="007F32CD">
        <w:rPr>
          <w:rFonts w:ascii="Times New Roman" w:hAnsi="Times New Roman" w:cs="Times New Roman"/>
          <w:sz w:val="24"/>
          <w:szCs w:val="24"/>
        </w:rPr>
        <w:t>š</w:t>
      </w:r>
      <w:r w:rsidR="00295938">
        <w:rPr>
          <w:rFonts w:ascii="Times New Roman" w:hAnsi="Times New Roman" w:cs="Times New Roman"/>
          <w:sz w:val="24"/>
          <w:szCs w:val="24"/>
        </w:rPr>
        <w:t>iuo metu</w:t>
      </w:r>
      <w:r>
        <w:rPr>
          <w:rFonts w:ascii="Times New Roman" w:hAnsi="Times New Roman" w:cs="Times New Roman"/>
          <w:sz w:val="24"/>
          <w:szCs w:val="24"/>
        </w:rPr>
        <w:t xml:space="preserve"> tik </w:t>
      </w:r>
      <w:r w:rsidR="00295938">
        <w:rPr>
          <w:rFonts w:ascii="Times New Roman" w:hAnsi="Times New Roman" w:cs="Times New Roman"/>
          <w:sz w:val="24"/>
          <w:szCs w:val="24"/>
        </w:rPr>
        <w:t>padrikai skiriamos lėšos</w:t>
      </w:r>
      <w:r>
        <w:rPr>
          <w:rFonts w:ascii="Times New Roman" w:hAnsi="Times New Roman" w:cs="Times New Roman"/>
          <w:sz w:val="24"/>
          <w:szCs w:val="24"/>
        </w:rPr>
        <w:t>.</w:t>
      </w:r>
    </w:p>
    <w:p w:rsidR="00ED185E" w:rsidRPr="00F907FC" w:rsidRDefault="00ED185E" w:rsidP="00F907FC">
      <w:pPr>
        <w:pStyle w:val="Betarp"/>
        <w:jc w:val="both"/>
        <w:rPr>
          <w:rFonts w:ascii="Times New Roman" w:hAnsi="Times New Roman" w:cs="Times New Roman"/>
          <w:sz w:val="24"/>
          <w:szCs w:val="24"/>
        </w:rPr>
      </w:pPr>
      <w:r w:rsidRPr="00F907FC">
        <w:rPr>
          <w:rFonts w:ascii="Times New Roman" w:hAnsi="Times New Roman" w:cs="Times New Roman"/>
          <w:sz w:val="24"/>
          <w:szCs w:val="24"/>
        </w:rPr>
        <w:t xml:space="preserve">             A.</w:t>
      </w:r>
      <w:r w:rsidR="00B4323A" w:rsidRPr="00F907FC">
        <w:rPr>
          <w:rFonts w:ascii="Times New Roman" w:hAnsi="Times New Roman" w:cs="Times New Roman"/>
          <w:sz w:val="24"/>
          <w:szCs w:val="24"/>
        </w:rPr>
        <w:t xml:space="preserve"> </w:t>
      </w:r>
      <w:r w:rsidRPr="00F907FC">
        <w:rPr>
          <w:rFonts w:ascii="Times New Roman" w:hAnsi="Times New Roman" w:cs="Times New Roman"/>
          <w:sz w:val="24"/>
          <w:szCs w:val="24"/>
        </w:rPr>
        <w:t>Cesiulis</w:t>
      </w:r>
      <w:r w:rsidR="00F907FC" w:rsidRPr="00F907FC">
        <w:rPr>
          <w:rFonts w:ascii="Times New Roman" w:hAnsi="Times New Roman" w:cs="Times New Roman"/>
          <w:color w:val="1F497D"/>
          <w:sz w:val="24"/>
          <w:szCs w:val="24"/>
        </w:rPr>
        <w:t xml:space="preserve"> </w:t>
      </w:r>
      <w:r w:rsidR="00F907FC" w:rsidRPr="00F907FC">
        <w:rPr>
          <w:rFonts w:ascii="Times New Roman" w:hAnsi="Times New Roman" w:cs="Times New Roman"/>
          <w:sz w:val="24"/>
          <w:szCs w:val="24"/>
        </w:rPr>
        <w:t>siūlo</w:t>
      </w:r>
      <w:r w:rsidR="008C1421">
        <w:rPr>
          <w:rFonts w:ascii="Times New Roman" w:hAnsi="Times New Roman" w:cs="Times New Roman"/>
          <w:sz w:val="24"/>
          <w:szCs w:val="24"/>
        </w:rPr>
        <w:t>, ateityje,</w:t>
      </w:r>
      <w:r w:rsidR="00A93461">
        <w:rPr>
          <w:rFonts w:ascii="Times New Roman" w:hAnsi="Times New Roman" w:cs="Times New Roman"/>
          <w:sz w:val="24"/>
          <w:szCs w:val="24"/>
        </w:rPr>
        <w:t xml:space="preserve"> </w:t>
      </w:r>
      <w:r w:rsidR="008C1421">
        <w:rPr>
          <w:rFonts w:ascii="Times New Roman" w:hAnsi="Times New Roman" w:cs="Times New Roman"/>
          <w:sz w:val="24"/>
          <w:szCs w:val="24"/>
        </w:rPr>
        <w:t xml:space="preserve">išnagrinėti galimybę </w:t>
      </w:r>
      <w:r w:rsidR="00F907FC" w:rsidRPr="00F907FC">
        <w:rPr>
          <w:rFonts w:ascii="Times New Roman" w:hAnsi="Times New Roman" w:cs="Times New Roman"/>
          <w:sz w:val="24"/>
          <w:szCs w:val="24"/>
        </w:rPr>
        <w:t xml:space="preserve">įrengti papildomą </w:t>
      </w:r>
      <w:r w:rsidR="00256135">
        <w:rPr>
          <w:rFonts w:ascii="Times New Roman" w:hAnsi="Times New Roman" w:cs="Times New Roman"/>
          <w:sz w:val="24"/>
          <w:szCs w:val="24"/>
        </w:rPr>
        <w:t>gatvę</w:t>
      </w:r>
      <w:r w:rsidR="00F907FC" w:rsidRPr="00F907FC">
        <w:rPr>
          <w:rFonts w:ascii="Times New Roman" w:hAnsi="Times New Roman" w:cs="Times New Roman"/>
          <w:sz w:val="24"/>
          <w:szCs w:val="24"/>
        </w:rPr>
        <w:t xml:space="preserve"> Laukininkų gyvenamame rajone</w:t>
      </w:r>
      <w:r w:rsidR="00256135">
        <w:rPr>
          <w:rFonts w:ascii="Times New Roman" w:hAnsi="Times New Roman" w:cs="Times New Roman"/>
          <w:sz w:val="24"/>
          <w:szCs w:val="24"/>
        </w:rPr>
        <w:t>,</w:t>
      </w:r>
      <w:r w:rsidR="00F907FC" w:rsidRPr="00F907FC">
        <w:rPr>
          <w:rFonts w:ascii="Times New Roman" w:hAnsi="Times New Roman" w:cs="Times New Roman"/>
          <w:sz w:val="24"/>
          <w:szCs w:val="24"/>
        </w:rPr>
        <w:t xml:space="preserve"> sudarant patogesnes sąlygas privažiuoti prie „Pajūrio“ bei „Vyturio“ mokyklų.</w:t>
      </w:r>
    </w:p>
    <w:p w:rsidR="006047A5" w:rsidRPr="00F907FC" w:rsidRDefault="006047A5" w:rsidP="00F907FC">
      <w:pPr>
        <w:pStyle w:val="Betarp"/>
        <w:jc w:val="both"/>
        <w:rPr>
          <w:rFonts w:ascii="Times New Roman" w:hAnsi="Times New Roman" w:cs="Times New Roman"/>
          <w:sz w:val="24"/>
          <w:szCs w:val="24"/>
        </w:rPr>
      </w:pPr>
      <w:r w:rsidRPr="00F907FC">
        <w:rPr>
          <w:rFonts w:ascii="Times New Roman" w:hAnsi="Times New Roman" w:cs="Times New Roman"/>
          <w:sz w:val="24"/>
          <w:szCs w:val="24"/>
        </w:rPr>
        <w:lastRenderedPageBreak/>
        <w:t xml:space="preserve">             L. </w:t>
      </w:r>
      <w:proofErr w:type="spellStart"/>
      <w:r w:rsidRPr="00F907FC">
        <w:rPr>
          <w:rFonts w:ascii="Times New Roman" w:hAnsi="Times New Roman" w:cs="Times New Roman"/>
          <w:sz w:val="24"/>
          <w:szCs w:val="24"/>
        </w:rPr>
        <w:t>Girskienė</w:t>
      </w:r>
      <w:proofErr w:type="spellEnd"/>
      <w:r w:rsidR="00AB1115">
        <w:rPr>
          <w:rFonts w:ascii="Times New Roman" w:hAnsi="Times New Roman" w:cs="Times New Roman"/>
          <w:sz w:val="24"/>
          <w:szCs w:val="24"/>
        </w:rPr>
        <w:t xml:space="preserve"> prašo rasti galimybę</w:t>
      </w:r>
      <w:r w:rsidR="00134DE8" w:rsidRPr="00F907FC">
        <w:rPr>
          <w:rFonts w:ascii="Times New Roman" w:hAnsi="Times New Roman" w:cs="Times New Roman"/>
          <w:sz w:val="24"/>
          <w:szCs w:val="24"/>
        </w:rPr>
        <w:t xml:space="preserve"> 3-jų metų bėgyje įrengti garso izolia</w:t>
      </w:r>
      <w:r w:rsidR="00027676">
        <w:rPr>
          <w:rFonts w:ascii="Times New Roman" w:hAnsi="Times New Roman" w:cs="Times New Roman"/>
          <w:sz w:val="24"/>
          <w:szCs w:val="24"/>
        </w:rPr>
        <w:t>cijos sienut</w:t>
      </w:r>
      <w:r w:rsidR="00C618C3" w:rsidRPr="00F907FC">
        <w:rPr>
          <w:rFonts w:ascii="Times New Roman" w:hAnsi="Times New Roman" w:cs="Times New Roman"/>
          <w:sz w:val="24"/>
          <w:szCs w:val="24"/>
        </w:rPr>
        <w:t>ę</w:t>
      </w:r>
      <w:r w:rsidR="00134DE8" w:rsidRPr="00F907FC">
        <w:rPr>
          <w:rFonts w:ascii="Times New Roman" w:hAnsi="Times New Roman" w:cs="Times New Roman"/>
          <w:sz w:val="24"/>
          <w:szCs w:val="24"/>
        </w:rPr>
        <w:t xml:space="preserve"> Jūrininkų pr., nes transporto srautai padidėję, o</w:t>
      </w:r>
      <w:r w:rsidR="008C1421">
        <w:rPr>
          <w:rFonts w:ascii="Times New Roman" w:hAnsi="Times New Roman" w:cs="Times New Roman"/>
          <w:sz w:val="24"/>
          <w:szCs w:val="24"/>
        </w:rPr>
        <w:t xml:space="preserve"> esanti sienutė</w:t>
      </w:r>
      <w:r w:rsidR="00134DE8" w:rsidRPr="00F907FC">
        <w:rPr>
          <w:rFonts w:ascii="Times New Roman" w:hAnsi="Times New Roman" w:cs="Times New Roman"/>
          <w:sz w:val="24"/>
          <w:szCs w:val="24"/>
        </w:rPr>
        <w:t xml:space="preserve"> neatitinka </w:t>
      </w:r>
      <w:r w:rsidR="008672C6" w:rsidRPr="00F907FC">
        <w:rPr>
          <w:rFonts w:ascii="Times New Roman" w:hAnsi="Times New Roman" w:cs="Times New Roman"/>
          <w:sz w:val="24"/>
          <w:szCs w:val="24"/>
        </w:rPr>
        <w:t>standartų</w:t>
      </w:r>
      <w:r w:rsidR="00134DE8" w:rsidRPr="00F907FC">
        <w:rPr>
          <w:rFonts w:ascii="Times New Roman" w:hAnsi="Times New Roman" w:cs="Times New Roman"/>
          <w:sz w:val="24"/>
          <w:szCs w:val="24"/>
        </w:rPr>
        <w:t>.</w:t>
      </w:r>
    </w:p>
    <w:p w:rsidR="007B5E03" w:rsidRDefault="007B5E03" w:rsidP="00EA75E4">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NUTARTA:</w:t>
      </w:r>
    </w:p>
    <w:p w:rsidR="000A0387" w:rsidRDefault="007B5E03" w:rsidP="00EA75E4">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3.1. </w:t>
      </w:r>
      <w:r w:rsidR="000A0387" w:rsidRPr="00EA75E4">
        <w:rPr>
          <w:rFonts w:ascii="Times New Roman" w:hAnsi="Times New Roman" w:cs="Times New Roman"/>
          <w:sz w:val="24"/>
          <w:szCs w:val="24"/>
          <w:lang w:eastAsia="lt-LT"/>
        </w:rPr>
        <w:t>Pritart</w:t>
      </w:r>
      <w:r w:rsidR="00CE0454">
        <w:rPr>
          <w:rFonts w:ascii="Times New Roman" w:hAnsi="Times New Roman" w:cs="Times New Roman"/>
          <w:sz w:val="24"/>
          <w:szCs w:val="24"/>
          <w:lang w:eastAsia="lt-LT"/>
        </w:rPr>
        <w:t xml:space="preserve">i pateiktam </w:t>
      </w:r>
      <w:r w:rsidR="00AE1975">
        <w:rPr>
          <w:rFonts w:ascii="Times New Roman" w:hAnsi="Times New Roman" w:cs="Times New Roman"/>
          <w:sz w:val="24"/>
          <w:szCs w:val="24"/>
          <w:lang w:eastAsia="lt-LT"/>
        </w:rPr>
        <w:t>sprendimo projektui su siūlymais</w:t>
      </w:r>
      <w:r w:rsidR="00CE0454">
        <w:rPr>
          <w:rFonts w:ascii="Times New Roman" w:hAnsi="Times New Roman" w:cs="Times New Roman"/>
          <w:sz w:val="24"/>
          <w:szCs w:val="24"/>
          <w:lang w:eastAsia="lt-LT"/>
        </w:rPr>
        <w:t>:</w:t>
      </w:r>
    </w:p>
    <w:p w:rsidR="00EA75E4" w:rsidRDefault="007B5E03" w:rsidP="00EA75E4">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3.1.1.</w:t>
      </w:r>
      <w:r w:rsidR="00EA75E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Įtraukti į Aplinkos apsaugos programą (Nr. 05) priemonę </w:t>
      </w:r>
      <w:r w:rsidR="006F01FE">
        <w:rPr>
          <w:rFonts w:ascii="Times New Roman" w:hAnsi="Times New Roman" w:cs="Times New Roman"/>
          <w:sz w:val="24"/>
          <w:szCs w:val="24"/>
        </w:rPr>
        <w:t xml:space="preserve">dėl efektyviau garsą sulaikančios triukšmo </w:t>
      </w:r>
      <w:r w:rsidR="00256135">
        <w:rPr>
          <w:rFonts w:ascii="Times New Roman" w:hAnsi="Times New Roman" w:cs="Times New Roman"/>
          <w:sz w:val="24"/>
          <w:szCs w:val="24"/>
        </w:rPr>
        <w:t>sienut</w:t>
      </w:r>
      <w:r w:rsidR="006F01FE">
        <w:rPr>
          <w:rFonts w:ascii="Times New Roman" w:hAnsi="Times New Roman" w:cs="Times New Roman"/>
          <w:sz w:val="24"/>
          <w:szCs w:val="24"/>
        </w:rPr>
        <w:t>ės įrengimo palei Jūrininkų prospektą.</w:t>
      </w:r>
    </w:p>
    <w:p w:rsidR="00256135" w:rsidRDefault="00AE1975" w:rsidP="00EA75E4">
      <w:pPr>
        <w:pStyle w:val="Betarp"/>
        <w:jc w:val="both"/>
        <w:rPr>
          <w:rFonts w:ascii="Times New Roman" w:hAnsi="Times New Roman" w:cs="Times New Roman"/>
          <w:sz w:val="24"/>
          <w:szCs w:val="24"/>
        </w:rPr>
      </w:pPr>
      <w:r>
        <w:rPr>
          <w:rFonts w:ascii="Times New Roman" w:hAnsi="Times New Roman" w:cs="Times New Roman"/>
          <w:sz w:val="24"/>
          <w:szCs w:val="24"/>
        </w:rPr>
        <w:t xml:space="preserve">             3.2. Siūlyti, ateityje, </w:t>
      </w:r>
      <w:r w:rsidR="00256135">
        <w:rPr>
          <w:rFonts w:ascii="Times New Roman" w:hAnsi="Times New Roman" w:cs="Times New Roman"/>
          <w:sz w:val="24"/>
          <w:szCs w:val="24"/>
        </w:rPr>
        <w:t>išnagrinėti papildomos gatvės Laukininkų gyvenamajame rajone įrengimą, siekiant pagerinti privažiavimą prie „Vyturio“ ir „Pajūrio“ mokyklų</w:t>
      </w:r>
      <w:r w:rsidR="00043069">
        <w:rPr>
          <w:rFonts w:ascii="Times New Roman" w:hAnsi="Times New Roman" w:cs="Times New Roman"/>
          <w:sz w:val="24"/>
          <w:szCs w:val="24"/>
        </w:rPr>
        <w:t>.</w:t>
      </w:r>
      <w:bookmarkStart w:id="2" w:name="_GoBack"/>
      <w:bookmarkEnd w:id="2"/>
    </w:p>
    <w:p w:rsidR="000A0387" w:rsidRPr="00EA75E4" w:rsidRDefault="006F01FE" w:rsidP="00EA75E4">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EA75E4">
        <w:rPr>
          <w:rFonts w:ascii="Times New Roman" w:hAnsi="Times New Roman" w:cs="Times New Roman"/>
          <w:sz w:val="24"/>
          <w:szCs w:val="24"/>
          <w:lang w:eastAsia="lt-LT"/>
        </w:rPr>
        <w:t xml:space="preserve">BALSUOTA: už – 2 (K. Bagdonas, A. Cesiulis), prieš – 0, susilaiko – 2 (L. </w:t>
      </w:r>
      <w:proofErr w:type="spellStart"/>
      <w:r w:rsidR="00EA75E4">
        <w:rPr>
          <w:rFonts w:ascii="Times New Roman" w:hAnsi="Times New Roman" w:cs="Times New Roman"/>
          <w:sz w:val="24"/>
          <w:szCs w:val="24"/>
          <w:lang w:eastAsia="lt-LT"/>
        </w:rPr>
        <w:t>Girskienė</w:t>
      </w:r>
      <w:proofErr w:type="spellEnd"/>
      <w:r w:rsidR="00EA75E4">
        <w:rPr>
          <w:rFonts w:ascii="Times New Roman" w:hAnsi="Times New Roman" w:cs="Times New Roman"/>
          <w:sz w:val="24"/>
          <w:szCs w:val="24"/>
          <w:lang w:eastAsia="lt-LT"/>
        </w:rPr>
        <w:t>, A. Vaitkus)</w:t>
      </w:r>
      <w:r w:rsidR="000A0387" w:rsidRPr="00EA75E4">
        <w:rPr>
          <w:rFonts w:ascii="Times New Roman" w:hAnsi="Times New Roman" w:cs="Times New Roman"/>
          <w:sz w:val="24"/>
          <w:szCs w:val="24"/>
          <w:lang w:eastAsia="lt-LT"/>
        </w:rPr>
        <w:t>.</w:t>
      </w:r>
    </w:p>
    <w:p w:rsidR="00541EE0" w:rsidRPr="00EA75E4" w:rsidRDefault="00541EE0" w:rsidP="00EA75E4">
      <w:pPr>
        <w:pStyle w:val="Betarp"/>
        <w:jc w:val="both"/>
        <w:rPr>
          <w:rFonts w:ascii="Times New Roman" w:hAnsi="Times New Roman" w:cs="Times New Roman"/>
          <w:bCs/>
          <w:sz w:val="24"/>
          <w:szCs w:val="24"/>
        </w:rPr>
      </w:pPr>
    </w:p>
    <w:p w:rsidR="00541EE0" w:rsidRPr="0073256D" w:rsidRDefault="00541EE0" w:rsidP="0073256D">
      <w:pPr>
        <w:pStyle w:val="Betarp"/>
        <w:jc w:val="both"/>
        <w:rPr>
          <w:rFonts w:ascii="Times New Roman" w:hAnsi="Times New Roman" w:cs="Times New Roman"/>
          <w:sz w:val="24"/>
          <w:szCs w:val="24"/>
        </w:rPr>
      </w:pPr>
      <w:r w:rsidRPr="0073256D">
        <w:rPr>
          <w:rFonts w:ascii="Times New Roman" w:hAnsi="Times New Roman" w:cs="Times New Roman"/>
          <w:sz w:val="24"/>
          <w:szCs w:val="24"/>
        </w:rPr>
        <w:t xml:space="preserve">             4. SVARSTYTA. Klaipėdos miesto savivaldybės 2020 metų biudžeto patvirtinimas.  </w:t>
      </w:r>
    </w:p>
    <w:p w:rsidR="00F02BD9" w:rsidRDefault="0073256D" w:rsidP="0073256D">
      <w:pPr>
        <w:pStyle w:val="Betarp"/>
        <w:jc w:val="both"/>
        <w:rPr>
          <w:rFonts w:ascii="Times New Roman" w:eastAsia="Times New Roman" w:hAnsi="Times New Roman" w:cs="Times New Roman"/>
          <w:sz w:val="24"/>
          <w:szCs w:val="24"/>
          <w:lang w:eastAsia="lt-LT"/>
        </w:rPr>
      </w:pPr>
      <w:r w:rsidRPr="0073256D">
        <w:rPr>
          <w:rFonts w:ascii="Times New Roman" w:hAnsi="Times New Roman" w:cs="Times New Roman"/>
          <w:sz w:val="24"/>
          <w:szCs w:val="24"/>
        </w:rPr>
        <w:t xml:space="preserve">             </w:t>
      </w:r>
      <w:r w:rsidR="00541EE0" w:rsidRPr="0073256D">
        <w:rPr>
          <w:rFonts w:ascii="Times New Roman" w:hAnsi="Times New Roman" w:cs="Times New Roman"/>
          <w:sz w:val="24"/>
          <w:szCs w:val="24"/>
        </w:rPr>
        <w:t>Pranešėja – R. Kambaraitė.</w:t>
      </w:r>
      <w:r w:rsidRPr="0073256D">
        <w:rPr>
          <w:rFonts w:ascii="Times New Roman" w:eastAsia="Times New Roman" w:hAnsi="Times New Roman" w:cs="Times New Roman"/>
          <w:sz w:val="24"/>
          <w:szCs w:val="24"/>
          <w:lang w:eastAsia="lt-LT"/>
        </w:rPr>
        <w:t xml:space="preserve"> </w:t>
      </w:r>
      <w:r w:rsidR="003570D1">
        <w:rPr>
          <w:rFonts w:ascii="Times New Roman" w:eastAsia="Times New Roman" w:hAnsi="Times New Roman" w:cs="Times New Roman"/>
          <w:sz w:val="24"/>
          <w:szCs w:val="24"/>
          <w:lang w:eastAsia="lt-LT"/>
        </w:rPr>
        <w:t>Siūlo p</w:t>
      </w:r>
      <w:r w:rsidRPr="0073256D">
        <w:rPr>
          <w:rFonts w:ascii="Times New Roman" w:eastAsia="Times New Roman" w:hAnsi="Times New Roman" w:cs="Times New Roman"/>
          <w:sz w:val="24"/>
          <w:szCs w:val="24"/>
          <w:lang w:eastAsia="lt-LT"/>
        </w:rPr>
        <w:t xml:space="preserve">atvirtinti Klaipėdos miesto savivaldybės 2020 metų biudžetą – 200819,2 tūkst. eurų prognozuojamas 2020 metų biudžeto pajamas, nustatyti </w:t>
      </w:r>
      <w:proofErr w:type="spellStart"/>
      <w:r w:rsidRPr="0073256D">
        <w:rPr>
          <w:rFonts w:ascii="Times New Roman" w:eastAsia="Times New Roman" w:hAnsi="Times New Roman" w:cs="Times New Roman"/>
          <w:sz w:val="24"/>
          <w:szCs w:val="24"/>
          <w:lang w:eastAsia="lt-LT"/>
        </w:rPr>
        <w:t>asignavimus</w:t>
      </w:r>
      <w:proofErr w:type="spellEnd"/>
      <w:r w:rsidRPr="0073256D">
        <w:rPr>
          <w:rFonts w:ascii="Times New Roman" w:eastAsia="Times New Roman" w:hAnsi="Times New Roman" w:cs="Times New Roman"/>
          <w:sz w:val="24"/>
          <w:szCs w:val="24"/>
          <w:lang w:eastAsia="lt-LT"/>
        </w:rPr>
        <w:t xml:space="preserve"> programoms vykdyti, paskirstyti </w:t>
      </w:r>
      <w:proofErr w:type="spellStart"/>
      <w:r w:rsidRPr="0073256D">
        <w:rPr>
          <w:rFonts w:ascii="Times New Roman" w:eastAsia="Times New Roman" w:hAnsi="Times New Roman" w:cs="Times New Roman"/>
          <w:sz w:val="24"/>
          <w:szCs w:val="24"/>
          <w:lang w:eastAsia="lt-LT"/>
        </w:rPr>
        <w:t>asignavimus</w:t>
      </w:r>
      <w:proofErr w:type="spellEnd"/>
      <w:r w:rsidRPr="0073256D">
        <w:rPr>
          <w:rFonts w:ascii="Times New Roman" w:eastAsia="Times New Roman" w:hAnsi="Times New Roman" w:cs="Times New Roman"/>
          <w:sz w:val="24"/>
          <w:szCs w:val="24"/>
          <w:lang w:eastAsia="lt-LT"/>
        </w:rPr>
        <w:t xml:space="preserve"> iš apyvartinių lėšų 2020 m. sausio 1 d. likučio.</w:t>
      </w:r>
    </w:p>
    <w:p w:rsidR="0073256D" w:rsidRPr="0073256D" w:rsidRDefault="0073256D" w:rsidP="0073256D">
      <w:pPr>
        <w:pStyle w:val="Betarp"/>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20B13">
        <w:rPr>
          <w:rFonts w:ascii="Times New Roman" w:eastAsia="Times New Roman" w:hAnsi="Times New Roman" w:cs="Times New Roman"/>
          <w:sz w:val="24"/>
          <w:szCs w:val="24"/>
          <w:lang w:eastAsia="lt-LT"/>
        </w:rPr>
        <w:t xml:space="preserve">Sako, kad </w:t>
      </w:r>
      <w:r w:rsidRPr="0073256D">
        <w:rPr>
          <w:rFonts w:ascii="Times New Roman" w:eastAsia="Times New Roman" w:hAnsi="Times New Roman" w:cs="Times New Roman"/>
          <w:sz w:val="24"/>
          <w:szCs w:val="24"/>
          <w:lang w:eastAsia="lt-LT"/>
        </w:rPr>
        <w:t xml:space="preserve">Klaipėdos miesto savivaldybės 2020 metais biudžeto pajamos sudarys 200819,2 tūkst. eurų, t. y. 17263,8 </w:t>
      </w:r>
      <w:r w:rsidRPr="0073256D">
        <w:rPr>
          <w:rFonts w:ascii="Times New Roman" w:eastAsia="Times New Roman" w:hAnsi="Times New Roman" w:cs="Times New Roman"/>
          <w:sz w:val="24"/>
          <w:szCs w:val="24"/>
          <w:lang w:eastAsia="ar-SA"/>
        </w:rPr>
        <w:t>tūkst. eurų arba 9,4 % didesnės nei 2019 m. patvirtintos pajamos metų pradžioje</w:t>
      </w:r>
      <w:r w:rsidRPr="0073256D">
        <w:rPr>
          <w:rFonts w:ascii="Times New Roman" w:eastAsia="Times New Roman" w:hAnsi="Times New Roman" w:cs="Times New Roman"/>
          <w:sz w:val="24"/>
          <w:szCs w:val="24"/>
          <w:lang w:eastAsia="lt-LT"/>
        </w:rPr>
        <w:t>. 2020 metų prognozuojami biudžeto asignavimai 200819,2 tūkst. eurų, t. y. 17263,8 tūkst. eurų arba 9,4 % didesni nei 2019 metais. Klaipėdos miesto savivaldybės 2020 metų biudžeto projekte numatyti asignavimai išlaidoms – 165804,0 tūkst. eurų, iš jų – 106935,7 tūkst. eurų darbo užmokesčiui. Asignavimai turtui įsigyti planuojami 35015,2 tūkst. eurų. Į šį biudžeto projektą neįtrauktos dotacijos, kurios bus skirtos Savivaldybei keliams, gatvėms tiesti, prižiūrėti, saugiam eismui užtikrinti. Gavus dotacijas, biudžetas bus padidintas.  2020 metais Savivaldybės biudžete planuojami asignavimai 12621,1 tūkst. eurų iš Europos Sąjungos finansinės paramos lėšų projektams finansuoti. Metų eigoje, kai bus gautos papildomos ES finansinės paramos lėšos, biudžetas bus tikslinamas</w:t>
      </w:r>
      <w:r w:rsidRPr="0073256D">
        <w:rPr>
          <w:rFonts w:ascii="Times New Roman" w:eastAsia="Times New Roman" w:hAnsi="Times New Roman" w:cs="Times New Roman"/>
          <w:color w:val="FF0000"/>
          <w:sz w:val="24"/>
          <w:szCs w:val="24"/>
          <w:lang w:eastAsia="lt-LT"/>
        </w:rPr>
        <w:t>.</w:t>
      </w:r>
    </w:p>
    <w:p w:rsidR="0073256D" w:rsidRPr="003570D1" w:rsidRDefault="00F02BD9" w:rsidP="0073256D">
      <w:pPr>
        <w:pStyle w:val="Betarp"/>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           </w:t>
      </w:r>
      <w:r w:rsidR="00920B13">
        <w:rPr>
          <w:rFonts w:ascii="Times New Roman" w:eastAsia="Times New Roman" w:hAnsi="Times New Roman" w:cs="Times New Roman"/>
          <w:sz w:val="24"/>
          <w:szCs w:val="24"/>
          <w:lang w:eastAsia="ar-SA"/>
        </w:rPr>
        <w:t xml:space="preserve">Teigia, kad </w:t>
      </w:r>
      <w:r>
        <w:rPr>
          <w:rFonts w:ascii="Times New Roman" w:eastAsia="Times New Roman" w:hAnsi="Times New Roman" w:cs="Times New Roman"/>
          <w:sz w:val="24"/>
          <w:szCs w:val="24"/>
          <w:lang w:eastAsia="ar-SA"/>
        </w:rPr>
        <w:t xml:space="preserve"> </w:t>
      </w:r>
      <w:r w:rsidR="00920B13">
        <w:rPr>
          <w:rFonts w:ascii="Times New Roman" w:eastAsia="Times New Roman" w:hAnsi="Times New Roman" w:cs="Times New Roman"/>
          <w:sz w:val="24"/>
          <w:szCs w:val="24"/>
          <w:lang w:val="x-none" w:eastAsia="ar-SA"/>
        </w:rPr>
        <w:t>b</w:t>
      </w:r>
      <w:r w:rsidR="0073256D" w:rsidRPr="0073256D">
        <w:rPr>
          <w:rFonts w:ascii="Times New Roman" w:eastAsia="Times New Roman" w:hAnsi="Times New Roman" w:cs="Times New Roman"/>
          <w:sz w:val="24"/>
          <w:szCs w:val="24"/>
          <w:lang w:val="x-none" w:eastAsia="ar-SA"/>
        </w:rPr>
        <w:t>iudžeto asignavimų planas 20</w:t>
      </w:r>
      <w:r w:rsidR="0073256D" w:rsidRPr="0073256D">
        <w:rPr>
          <w:rFonts w:ascii="Times New Roman" w:eastAsia="Times New Roman" w:hAnsi="Times New Roman" w:cs="Times New Roman"/>
          <w:sz w:val="24"/>
          <w:szCs w:val="24"/>
          <w:lang w:eastAsia="ar-SA"/>
        </w:rPr>
        <w:t>20</w:t>
      </w:r>
      <w:r w:rsidR="0073256D" w:rsidRPr="0073256D">
        <w:rPr>
          <w:rFonts w:ascii="Times New Roman" w:eastAsia="Times New Roman" w:hAnsi="Times New Roman" w:cs="Times New Roman"/>
          <w:sz w:val="24"/>
          <w:szCs w:val="24"/>
          <w:lang w:val="x-none" w:eastAsia="ar-SA"/>
        </w:rPr>
        <w:t xml:space="preserve"> metams buvo rengiamas atsižvelgiant į Klaipėdos miesto savivaldybės tarybos sprendim</w:t>
      </w:r>
      <w:r w:rsidR="0073256D" w:rsidRPr="0073256D">
        <w:rPr>
          <w:rFonts w:ascii="Times New Roman" w:eastAsia="Times New Roman" w:hAnsi="Times New Roman" w:cs="Times New Roman"/>
          <w:sz w:val="24"/>
          <w:szCs w:val="24"/>
          <w:lang w:eastAsia="ar-SA"/>
        </w:rPr>
        <w:t xml:space="preserve">o projektą </w:t>
      </w:r>
      <w:r w:rsidR="0073256D" w:rsidRPr="0073256D">
        <w:rPr>
          <w:rFonts w:ascii="Times New Roman" w:eastAsia="Times New Roman" w:hAnsi="Times New Roman" w:cs="Times New Roman"/>
          <w:sz w:val="24"/>
          <w:szCs w:val="24"/>
          <w:lang w:val="x-none" w:eastAsia="ar-SA"/>
        </w:rPr>
        <w:t>„Dėl Klaipėdos miesto savivaldybės 20</w:t>
      </w:r>
      <w:r w:rsidR="0073256D" w:rsidRPr="0073256D">
        <w:rPr>
          <w:rFonts w:ascii="Times New Roman" w:eastAsia="Times New Roman" w:hAnsi="Times New Roman" w:cs="Times New Roman"/>
          <w:sz w:val="24"/>
          <w:szCs w:val="24"/>
          <w:lang w:eastAsia="ar-SA"/>
        </w:rPr>
        <w:t>20</w:t>
      </w:r>
      <w:r w:rsidR="0073256D" w:rsidRPr="0073256D">
        <w:rPr>
          <w:rFonts w:ascii="Times New Roman" w:eastAsia="Times New Roman" w:hAnsi="Times New Roman" w:cs="Times New Roman"/>
          <w:sz w:val="24"/>
          <w:szCs w:val="24"/>
          <w:lang w:val="x-none" w:eastAsia="ar-SA"/>
        </w:rPr>
        <w:t>-20</w:t>
      </w:r>
      <w:r w:rsidR="0073256D" w:rsidRPr="0073256D">
        <w:rPr>
          <w:rFonts w:ascii="Times New Roman" w:eastAsia="Times New Roman" w:hAnsi="Times New Roman" w:cs="Times New Roman"/>
          <w:sz w:val="24"/>
          <w:szCs w:val="24"/>
          <w:lang w:eastAsia="ar-SA"/>
        </w:rPr>
        <w:t>22</w:t>
      </w:r>
      <w:r w:rsidR="0073256D" w:rsidRPr="0073256D">
        <w:rPr>
          <w:rFonts w:ascii="Times New Roman" w:eastAsia="Times New Roman" w:hAnsi="Times New Roman" w:cs="Times New Roman"/>
          <w:sz w:val="24"/>
          <w:szCs w:val="24"/>
          <w:lang w:val="x-none" w:eastAsia="ar-SA"/>
        </w:rPr>
        <w:t xml:space="preserve"> metų strateginio veiklos plano patvirtinimo“, 201</w:t>
      </w:r>
      <w:r w:rsidR="0073256D" w:rsidRPr="0073256D">
        <w:rPr>
          <w:rFonts w:ascii="Times New Roman" w:eastAsia="Times New Roman" w:hAnsi="Times New Roman" w:cs="Times New Roman"/>
          <w:sz w:val="24"/>
          <w:szCs w:val="24"/>
          <w:lang w:eastAsia="ar-SA"/>
        </w:rPr>
        <w:t>9</w:t>
      </w:r>
      <w:r w:rsidR="0073256D" w:rsidRPr="0073256D">
        <w:rPr>
          <w:rFonts w:ascii="Times New Roman" w:eastAsia="Times New Roman" w:hAnsi="Times New Roman" w:cs="Times New Roman"/>
          <w:sz w:val="24"/>
          <w:szCs w:val="24"/>
          <w:lang w:val="x-none" w:eastAsia="ar-SA"/>
        </w:rPr>
        <w:t xml:space="preserve"> m. rugsėjo </w:t>
      </w:r>
      <w:r w:rsidR="0073256D" w:rsidRPr="0073256D">
        <w:rPr>
          <w:rFonts w:ascii="Times New Roman" w:eastAsia="Times New Roman" w:hAnsi="Times New Roman" w:cs="Times New Roman"/>
          <w:sz w:val="24"/>
          <w:szCs w:val="24"/>
          <w:lang w:eastAsia="ar-SA"/>
        </w:rPr>
        <w:t>2</w:t>
      </w:r>
      <w:r w:rsidR="0073256D" w:rsidRPr="0073256D">
        <w:rPr>
          <w:rFonts w:ascii="Times New Roman" w:eastAsia="Times New Roman" w:hAnsi="Times New Roman" w:cs="Times New Roman"/>
          <w:sz w:val="24"/>
          <w:szCs w:val="24"/>
          <w:lang w:val="x-none" w:eastAsia="ar-SA"/>
        </w:rPr>
        <w:t xml:space="preserve"> d. įsakym</w:t>
      </w:r>
      <w:r w:rsidR="0073256D" w:rsidRPr="0073256D">
        <w:rPr>
          <w:rFonts w:ascii="Times New Roman" w:eastAsia="Times New Roman" w:hAnsi="Times New Roman" w:cs="Times New Roman"/>
          <w:sz w:val="24"/>
          <w:szCs w:val="24"/>
          <w:lang w:eastAsia="ar-SA"/>
        </w:rPr>
        <w:t>ą</w:t>
      </w:r>
      <w:r w:rsidR="0073256D" w:rsidRPr="0073256D">
        <w:rPr>
          <w:rFonts w:ascii="Times New Roman" w:eastAsia="Times New Roman" w:hAnsi="Times New Roman" w:cs="Times New Roman"/>
          <w:sz w:val="24"/>
          <w:szCs w:val="24"/>
          <w:lang w:val="x-none" w:eastAsia="ar-SA"/>
        </w:rPr>
        <w:t xml:space="preserve"> Nr. AD1-</w:t>
      </w:r>
      <w:r w:rsidR="0073256D" w:rsidRPr="0073256D">
        <w:rPr>
          <w:rFonts w:ascii="Times New Roman" w:eastAsia="Times New Roman" w:hAnsi="Times New Roman" w:cs="Times New Roman"/>
          <w:sz w:val="24"/>
          <w:szCs w:val="24"/>
          <w:lang w:eastAsia="ar-SA"/>
        </w:rPr>
        <w:t>1184</w:t>
      </w:r>
      <w:r w:rsidR="0073256D" w:rsidRPr="0073256D">
        <w:rPr>
          <w:rFonts w:ascii="Times New Roman" w:eastAsia="Times New Roman" w:hAnsi="Times New Roman" w:cs="Times New Roman"/>
          <w:sz w:val="24"/>
          <w:szCs w:val="24"/>
          <w:lang w:val="x-none" w:eastAsia="ar-SA"/>
        </w:rPr>
        <w:t xml:space="preserve"> „Dėl Klaipėdos miesto savivaldybės 201</w:t>
      </w:r>
      <w:r w:rsidR="0073256D" w:rsidRPr="0073256D">
        <w:rPr>
          <w:rFonts w:ascii="Times New Roman" w:eastAsia="Times New Roman" w:hAnsi="Times New Roman" w:cs="Times New Roman"/>
          <w:sz w:val="24"/>
          <w:szCs w:val="24"/>
          <w:lang w:eastAsia="ar-SA"/>
        </w:rPr>
        <w:t>9</w:t>
      </w:r>
      <w:r w:rsidR="0073256D" w:rsidRPr="0073256D">
        <w:rPr>
          <w:rFonts w:ascii="Times New Roman" w:eastAsia="Times New Roman" w:hAnsi="Times New Roman" w:cs="Times New Roman"/>
          <w:sz w:val="24"/>
          <w:szCs w:val="24"/>
          <w:lang w:val="x-none" w:eastAsia="ar-SA"/>
        </w:rPr>
        <w:t xml:space="preserve"> metų biudžeto maksimalių asignavimų nustatymo bendrųjų principų tvirtinimo“ bei laikantis Lietuvos Respublikos fiskalinės sutarties įgyvendinimo konstitucinio įstatymo nuostatų.</w:t>
      </w:r>
      <w:r w:rsidR="003570D1">
        <w:rPr>
          <w:rFonts w:ascii="Times New Roman" w:eastAsia="Times New Roman" w:hAnsi="Times New Roman" w:cs="Times New Roman"/>
          <w:sz w:val="24"/>
          <w:szCs w:val="24"/>
          <w:lang w:eastAsia="ar-SA"/>
        </w:rPr>
        <w:t xml:space="preserve"> </w:t>
      </w:r>
      <w:r w:rsidR="0073256D" w:rsidRPr="0073256D">
        <w:rPr>
          <w:rFonts w:ascii="Times New Roman" w:eastAsia="Times New Roman" w:hAnsi="Times New Roman" w:cs="Times New Roman"/>
          <w:sz w:val="24"/>
          <w:szCs w:val="24"/>
          <w:lang w:eastAsia="lt-LT"/>
        </w:rPr>
        <w:t xml:space="preserve">2020 metų asignavimai ir jų pokyčiai, palyginti su 2019 metų patvirtintu planu, buvo nustatyti atsižvelgiant į 2019 metų biudžeto prognozuojamą įvykdymą, 2020 metų biudžeto pajamų prognozę ir  nustatytus prioritetus. </w:t>
      </w:r>
    </w:p>
    <w:p w:rsidR="0073256D" w:rsidRPr="0073256D" w:rsidRDefault="0073256D" w:rsidP="0073256D">
      <w:pPr>
        <w:pStyle w:val="Betarp"/>
        <w:jc w:val="both"/>
        <w:rPr>
          <w:rFonts w:ascii="Times New Roman" w:eastAsia="Times New Roman" w:hAnsi="Times New Roman" w:cs="Times New Roman"/>
          <w:sz w:val="24"/>
          <w:szCs w:val="24"/>
          <w:lang w:eastAsia="lt-LT"/>
        </w:rPr>
      </w:pPr>
      <w:r w:rsidRPr="0073256D">
        <w:rPr>
          <w:rFonts w:ascii="Times New Roman" w:eastAsia="Times New Roman" w:hAnsi="Times New Roman" w:cs="Times New Roman"/>
          <w:sz w:val="24"/>
          <w:szCs w:val="24"/>
          <w:lang w:eastAsia="lt-LT"/>
        </w:rPr>
        <w:t xml:space="preserve">            Patvirtinus biudžetą, asignavimų valdytojų vykdomos programos bus finansuojamos pagal patvirtintą finansavimo planą, o ne pagal 1/12 praėjusių metų asignavimų valdytojui skirtų lėšų, skiriamų tęstinei veiklai bei </w:t>
      </w:r>
      <w:proofErr w:type="spellStart"/>
      <w:r w:rsidRPr="0073256D">
        <w:rPr>
          <w:rFonts w:ascii="Times New Roman" w:eastAsia="Times New Roman" w:hAnsi="Times New Roman" w:cs="Times New Roman"/>
          <w:sz w:val="24"/>
          <w:szCs w:val="24"/>
          <w:lang w:eastAsia="lt-LT"/>
        </w:rPr>
        <w:t>įsiskolinimams</w:t>
      </w:r>
      <w:proofErr w:type="spellEnd"/>
      <w:r w:rsidRPr="0073256D">
        <w:rPr>
          <w:rFonts w:ascii="Times New Roman" w:eastAsia="Times New Roman" w:hAnsi="Times New Roman" w:cs="Times New Roman"/>
          <w:sz w:val="24"/>
          <w:szCs w:val="24"/>
          <w:lang w:eastAsia="lt-LT"/>
        </w:rPr>
        <w:t xml:space="preserve"> dengti, ir tai sudarys galimybę greičiau atsiskaityti su tiekėjais ir rangovais bei racionaliau naudoti biudžeto lėšas. </w:t>
      </w:r>
    </w:p>
    <w:p w:rsidR="00541EE0" w:rsidRPr="0073256D" w:rsidRDefault="004776E2" w:rsidP="0073256D">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informuoja komiteto narius, kad turi išeiti iš posėdžio ir dalyvauti kitame posėdyje, todėl pažymi, kad pritaria pateiktam sprendimo projektui. </w:t>
      </w:r>
    </w:p>
    <w:p w:rsidR="004776E2" w:rsidRDefault="004776E2" w:rsidP="004776E2">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Pr>
          <w:rFonts w:ascii="Times New Roman" w:hAnsi="Times New Roman" w:cs="Times New Roman"/>
          <w:sz w:val="24"/>
          <w:szCs w:val="24"/>
          <w:lang w:eastAsia="lt-LT"/>
        </w:rPr>
        <w:t xml:space="preserve"> </w:t>
      </w:r>
      <w:r w:rsidRPr="00EA75E4">
        <w:rPr>
          <w:rFonts w:ascii="Times New Roman" w:hAnsi="Times New Roman" w:cs="Times New Roman"/>
          <w:sz w:val="24"/>
          <w:szCs w:val="24"/>
          <w:lang w:eastAsia="lt-LT"/>
        </w:rPr>
        <w:t>NUTARTA. Pritarti pateiktam sprendimo projektui.</w:t>
      </w:r>
    </w:p>
    <w:p w:rsidR="001B0E16" w:rsidRDefault="004776E2" w:rsidP="0073256D">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BALSUOTA: už – 2 (K. Bagdonas, A. Cesiulis), prieš – 0, susilaiko – 2 (L. </w:t>
      </w:r>
      <w:proofErr w:type="spellStart"/>
      <w:r>
        <w:rPr>
          <w:rFonts w:ascii="Times New Roman" w:hAnsi="Times New Roman" w:cs="Times New Roman"/>
          <w:sz w:val="24"/>
          <w:szCs w:val="24"/>
          <w:lang w:eastAsia="lt-LT"/>
        </w:rPr>
        <w:t>Girskienė</w:t>
      </w:r>
      <w:proofErr w:type="spellEnd"/>
      <w:r>
        <w:rPr>
          <w:rFonts w:ascii="Times New Roman" w:hAnsi="Times New Roman" w:cs="Times New Roman"/>
          <w:sz w:val="24"/>
          <w:szCs w:val="24"/>
          <w:lang w:eastAsia="lt-LT"/>
        </w:rPr>
        <w:t>, A. Vaitkus)</w:t>
      </w:r>
      <w:r w:rsidRPr="00EA75E4">
        <w:rPr>
          <w:rFonts w:ascii="Times New Roman" w:hAnsi="Times New Roman" w:cs="Times New Roman"/>
          <w:sz w:val="24"/>
          <w:szCs w:val="24"/>
          <w:lang w:eastAsia="lt-LT"/>
        </w:rPr>
        <w:t>.</w:t>
      </w:r>
    </w:p>
    <w:p w:rsidR="0016640B" w:rsidRPr="0073256D" w:rsidRDefault="0016640B" w:rsidP="0073256D">
      <w:pPr>
        <w:pStyle w:val="Betarp"/>
        <w:jc w:val="both"/>
        <w:rPr>
          <w:rFonts w:ascii="Times New Roman" w:hAnsi="Times New Roman" w:cs="Times New Roman"/>
          <w:sz w:val="24"/>
          <w:szCs w:val="24"/>
        </w:rPr>
      </w:pPr>
    </w:p>
    <w:p w:rsidR="003B1CB3" w:rsidRDefault="00DD006B" w:rsidP="009358A2">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06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10673">
        <w:rPr>
          <w:rFonts w:ascii="Times New Roman" w:eastAsia="Times New Roman" w:hAnsi="Times New Roman" w:cs="Times New Roman"/>
          <w:sz w:val="24"/>
          <w:szCs w:val="24"/>
        </w:rPr>
        <w:t xml:space="preserve"> </w:t>
      </w:r>
      <w:r w:rsidR="00F02BD9">
        <w:rPr>
          <w:rFonts w:ascii="Times New Roman" w:eastAsia="Times New Roman" w:hAnsi="Times New Roman" w:cs="Times New Roman"/>
          <w:sz w:val="24"/>
          <w:szCs w:val="24"/>
        </w:rPr>
        <w:t>Posėdis baigėsi 15.10</w:t>
      </w:r>
      <w:r w:rsidR="00D123E3" w:rsidRPr="0040723B">
        <w:rPr>
          <w:rFonts w:ascii="Times New Roman" w:eastAsia="Times New Roman" w:hAnsi="Times New Roman" w:cs="Times New Roman"/>
          <w:sz w:val="24"/>
          <w:szCs w:val="24"/>
        </w:rPr>
        <w:t xml:space="preserve"> </w:t>
      </w:r>
      <w:r w:rsidR="00193CD8" w:rsidRPr="0040723B">
        <w:rPr>
          <w:rFonts w:ascii="Times New Roman" w:eastAsia="Times New Roman" w:hAnsi="Times New Roman" w:cs="Times New Roman"/>
          <w:sz w:val="24"/>
          <w:szCs w:val="24"/>
        </w:rPr>
        <w:t>val.</w:t>
      </w:r>
    </w:p>
    <w:p w:rsidR="009358A2" w:rsidRPr="009358A2" w:rsidRDefault="009358A2" w:rsidP="009358A2">
      <w:pPr>
        <w:pStyle w:val="Betarp"/>
        <w:jc w:val="both"/>
        <w:rPr>
          <w:rFonts w:ascii="Times New Roman" w:eastAsia="Times New Roman" w:hAnsi="Times New Roman" w:cs="Times New Roman"/>
          <w:sz w:val="24"/>
          <w:szCs w:val="24"/>
        </w:rPr>
      </w:pPr>
    </w:p>
    <w:p w:rsidR="000F7395"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45786D" w:rsidRDefault="0045786D"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proofErr w:type="spellStart"/>
      <w:r w:rsidRPr="003B1CB3">
        <w:rPr>
          <w:rFonts w:ascii="Times New Roman" w:eastAsia="Times New Roman" w:hAnsi="Times New Roman" w:cs="Times New Roman"/>
          <w:sz w:val="24"/>
          <w:szCs w:val="20"/>
          <w:lang w:eastAsia="lt-LT"/>
        </w:rPr>
        <w:t>Lietutė</w:t>
      </w:r>
      <w:proofErr w:type="spellEnd"/>
      <w:r w:rsidRPr="003B1CB3">
        <w:rPr>
          <w:rFonts w:ascii="Times New Roman" w:eastAsia="Times New Roman" w:hAnsi="Times New Roman" w:cs="Times New Roman"/>
          <w:sz w:val="24"/>
          <w:szCs w:val="20"/>
          <w:lang w:eastAsia="lt-LT"/>
        </w:rPr>
        <w:t xml:space="preserve"> Demidova</w:t>
      </w:r>
    </w:p>
    <w:sectPr w:rsidR="00A518F1" w:rsidRPr="00B16FA9" w:rsidSect="0045786D">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B3" w:rsidRDefault="007354B3" w:rsidP="00EE0DF5">
      <w:pPr>
        <w:spacing w:after="0" w:line="240" w:lineRule="auto"/>
      </w:pPr>
      <w:r>
        <w:separator/>
      </w:r>
    </w:p>
  </w:endnote>
  <w:endnote w:type="continuationSeparator" w:id="0">
    <w:p w:rsidR="007354B3" w:rsidRDefault="007354B3"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B3" w:rsidRDefault="007354B3" w:rsidP="00EE0DF5">
      <w:pPr>
        <w:spacing w:after="0" w:line="240" w:lineRule="auto"/>
      </w:pPr>
      <w:r>
        <w:separator/>
      </w:r>
    </w:p>
  </w:footnote>
  <w:footnote w:type="continuationSeparator" w:id="0">
    <w:p w:rsidR="007354B3" w:rsidRDefault="007354B3"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043069">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654AC9"/>
    <w:multiLevelType w:val="hybridMultilevel"/>
    <w:tmpl w:val="73806BA4"/>
    <w:lvl w:ilvl="0" w:tplc="2A623D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0184ADC"/>
    <w:multiLevelType w:val="hybridMultilevel"/>
    <w:tmpl w:val="DF8A3D84"/>
    <w:lvl w:ilvl="0" w:tplc="FCBA0F8C">
      <w:start w:val="1"/>
      <w:numFmt w:val="upperRoman"/>
      <w:lvlText w:val="%1."/>
      <w:lvlJc w:val="left"/>
      <w:pPr>
        <w:ind w:left="1489" w:hanging="72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45600D"/>
    <w:multiLevelType w:val="hybridMultilevel"/>
    <w:tmpl w:val="3A8C5A10"/>
    <w:lvl w:ilvl="0" w:tplc="4B266B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9A815D3"/>
    <w:multiLevelType w:val="hybridMultilevel"/>
    <w:tmpl w:val="02FA71DE"/>
    <w:lvl w:ilvl="0" w:tplc="2FBE10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270A30"/>
    <w:multiLevelType w:val="hybridMultilevel"/>
    <w:tmpl w:val="A90A62E0"/>
    <w:lvl w:ilvl="0" w:tplc="8D6AB1D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9FF52D6"/>
    <w:multiLevelType w:val="hybridMultilevel"/>
    <w:tmpl w:val="82B4A28C"/>
    <w:lvl w:ilvl="0" w:tplc="DACC7BD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E90762A"/>
    <w:multiLevelType w:val="multilevel"/>
    <w:tmpl w:val="D2EE8B1A"/>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3"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697F6F41"/>
    <w:multiLevelType w:val="hybridMultilevel"/>
    <w:tmpl w:val="8F6CA108"/>
    <w:lvl w:ilvl="0" w:tplc="CA50188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6"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7"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42"/>
  </w:num>
  <w:num w:numId="3">
    <w:abstractNumId w:val="38"/>
  </w:num>
  <w:num w:numId="4">
    <w:abstractNumId w:val="12"/>
  </w:num>
  <w:num w:numId="5">
    <w:abstractNumId w:val="32"/>
  </w:num>
  <w:num w:numId="6">
    <w:abstractNumId w:val="17"/>
  </w:num>
  <w:num w:numId="7">
    <w:abstractNumId w:val="21"/>
  </w:num>
  <w:num w:numId="8">
    <w:abstractNumId w:val="31"/>
  </w:num>
  <w:num w:numId="9">
    <w:abstractNumId w:val="23"/>
  </w:num>
  <w:num w:numId="10">
    <w:abstractNumId w:val="36"/>
  </w:num>
  <w:num w:numId="11">
    <w:abstractNumId w:val="6"/>
  </w:num>
  <w:num w:numId="12">
    <w:abstractNumId w:val="16"/>
  </w:num>
  <w:num w:numId="13">
    <w:abstractNumId w:val="2"/>
  </w:num>
  <w:num w:numId="14">
    <w:abstractNumId w:val="41"/>
  </w:num>
  <w:num w:numId="15">
    <w:abstractNumId w:val="30"/>
  </w:num>
  <w:num w:numId="16">
    <w:abstractNumId w:val="4"/>
  </w:num>
  <w:num w:numId="17">
    <w:abstractNumId w:val="14"/>
  </w:num>
  <w:num w:numId="18">
    <w:abstractNumId w:val="40"/>
  </w:num>
  <w:num w:numId="19">
    <w:abstractNumId w:val="39"/>
  </w:num>
  <w:num w:numId="20">
    <w:abstractNumId w:val="34"/>
  </w:num>
  <w:num w:numId="21">
    <w:abstractNumId w:val="3"/>
  </w:num>
  <w:num w:numId="22">
    <w:abstractNumId w:val="33"/>
  </w:num>
  <w:num w:numId="23">
    <w:abstractNumId w:val="19"/>
  </w:num>
  <w:num w:numId="24">
    <w:abstractNumId w:val="8"/>
  </w:num>
  <w:num w:numId="25">
    <w:abstractNumId w:val="37"/>
  </w:num>
  <w:num w:numId="26">
    <w:abstractNumId w:val="7"/>
  </w:num>
  <w:num w:numId="27">
    <w:abstractNumId w:val="26"/>
  </w:num>
  <w:num w:numId="28">
    <w:abstractNumId w:val="22"/>
  </w:num>
  <w:num w:numId="29">
    <w:abstractNumId w:val="10"/>
  </w:num>
  <w:num w:numId="30">
    <w:abstractNumId w:val="0"/>
  </w:num>
  <w:num w:numId="31">
    <w:abstractNumId w:val="20"/>
  </w:num>
  <w:num w:numId="32">
    <w:abstractNumId w:val="29"/>
  </w:num>
  <w:num w:numId="33">
    <w:abstractNumId w:val="24"/>
  </w:num>
  <w:num w:numId="34">
    <w:abstractNumId w:val="27"/>
  </w:num>
  <w:num w:numId="35">
    <w:abstractNumId w:val="1"/>
  </w:num>
  <w:num w:numId="36">
    <w:abstractNumId w:val="11"/>
  </w:num>
  <w:num w:numId="37">
    <w:abstractNumId w:val="25"/>
  </w:num>
  <w:num w:numId="38">
    <w:abstractNumId w:val="15"/>
  </w:num>
  <w:num w:numId="39">
    <w:abstractNumId w:val="9"/>
  </w:num>
  <w:num w:numId="40">
    <w:abstractNumId w:val="35"/>
  </w:num>
  <w:num w:numId="41">
    <w:abstractNumId w:val="18"/>
  </w:num>
  <w:num w:numId="42">
    <w:abstractNumId w:val="1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5D73"/>
    <w:rsid w:val="000062F6"/>
    <w:rsid w:val="0000650C"/>
    <w:rsid w:val="00010FDE"/>
    <w:rsid w:val="00011B1B"/>
    <w:rsid w:val="00012A97"/>
    <w:rsid w:val="0001463D"/>
    <w:rsid w:val="000150AF"/>
    <w:rsid w:val="00022467"/>
    <w:rsid w:val="0002762F"/>
    <w:rsid w:val="00027676"/>
    <w:rsid w:val="00027D11"/>
    <w:rsid w:val="00030115"/>
    <w:rsid w:val="00030504"/>
    <w:rsid w:val="00037424"/>
    <w:rsid w:val="000406EB"/>
    <w:rsid w:val="00042FEA"/>
    <w:rsid w:val="00043069"/>
    <w:rsid w:val="00043177"/>
    <w:rsid w:val="000464DB"/>
    <w:rsid w:val="00047D1B"/>
    <w:rsid w:val="00051320"/>
    <w:rsid w:val="0005176C"/>
    <w:rsid w:val="00051890"/>
    <w:rsid w:val="000552F7"/>
    <w:rsid w:val="00056E77"/>
    <w:rsid w:val="00062266"/>
    <w:rsid w:val="0006717B"/>
    <w:rsid w:val="00067A54"/>
    <w:rsid w:val="00067BC9"/>
    <w:rsid w:val="00070C74"/>
    <w:rsid w:val="00073F3D"/>
    <w:rsid w:val="00074BC7"/>
    <w:rsid w:val="000771C9"/>
    <w:rsid w:val="00084756"/>
    <w:rsid w:val="00087040"/>
    <w:rsid w:val="00087E4D"/>
    <w:rsid w:val="00091417"/>
    <w:rsid w:val="00091D07"/>
    <w:rsid w:val="00093BF0"/>
    <w:rsid w:val="00093CC0"/>
    <w:rsid w:val="00093EC9"/>
    <w:rsid w:val="000945B6"/>
    <w:rsid w:val="00094A01"/>
    <w:rsid w:val="00097362"/>
    <w:rsid w:val="000977F3"/>
    <w:rsid w:val="000A0387"/>
    <w:rsid w:val="000A07AA"/>
    <w:rsid w:val="000A33F7"/>
    <w:rsid w:val="000B01C0"/>
    <w:rsid w:val="000B1E4C"/>
    <w:rsid w:val="000B60A5"/>
    <w:rsid w:val="000B6A74"/>
    <w:rsid w:val="000B7DF9"/>
    <w:rsid w:val="000C2125"/>
    <w:rsid w:val="000D42E9"/>
    <w:rsid w:val="000D43FE"/>
    <w:rsid w:val="000D47E6"/>
    <w:rsid w:val="000D5BEB"/>
    <w:rsid w:val="000D6003"/>
    <w:rsid w:val="000D73DC"/>
    <w:rsid w:val="000E132B"/>
    <w:rsid w:val="000E29DB"/>
    <w:rsid w:val="000E3339"/>
    <w:rsid w:val="000E4482"/>
    <w:rsid w:val="000E5C48"/>
    <w:rsid w:val="000F10C5"/>
    <w:rsid w:val="000F1619"/>
    <w:rsid w:val="000F1AC8"/>
    <w:rsid w:val="000F63B7"/>
    <w:rsid w:val="000F6EA8"/>
    <w:rsid w:val="000F7395"/>
    <w:rsid w:val="001022BB"/>
    <w:rsid w:val="00102CFE"/>
    <w:rsid w:val="00114354"/>
    <w:rsid w:val="00121FCB"/>
    <w:rsid w:val="00123DA3"/>
    <w:rsid w:val="00124C9E"/>
    <w:rsid w:val="00124D25"/>
    <w:rsid w:val="00127C8B"/>
    <w:rsid w:val="00131D28"/>
    <w:rsid w:val="00131E5A"/>
    <w:rsid w:val="00132AA6"/>
    <w:rsid w:val="00134CCB"/>
    <w:rsid w:val="00134DE8"/>
    <w:rsid w:val="001358F5"/>
    <w:rsid w:val="0013637E"/>
    <w:rsid w:val="00137207"/>
    <w:rsid w:val="001378D2"/>
    <w:rsid w:val="00137951"/>
    <w:rsid w:val="00140077"/>
    <w:rsid w:val="00145050"/>
    <w:rsid w:val="00145CAA"/>
    <w:rsid w:val="0016245B"/>
    <w:rsid w:val="00163C1A"/>
    <w:rsid w:val="00163F9B"/>
    <w:rsid w:val="001661FE"/>
    <w:rsid w:val="0016640B"/>
    <w:rsid w:val="00166491"/>
    <w:rsid w:val="00166719"/>
    <w:rsid w:val="00170D23"/>
    <w:rsid w:val="00170E8A"/>
    <w:rsid w:val="00170F05"/>
    <w:rsid w:val="00171A57"/>
    <w:rsid w:val="001748DB"/>
    <w:rsid w:val="00180EF0"/>
    <w:rsid w:val="001819C8"/>
    <w:rsid w:val="0018303C"/>
    <w:rsid w:val="001831CE"/>
    <w:rsid w:val="00185DBC"/>
    <w:rsid w:val="001905D0"/>
    <w:rsid w:val="001906F6"/>
    <w:rsid w:val="00191C50"/>
    <w:rsid w:val="001924B5"/>
    <w:rsid w:val="00193956"/>
    <w:rsid w:val="00193CD8"/>
    <w:rsid w:val="00193FD1"/>
    <w:rsid w:val="00194E80"/>
    <w:rsid w:val="001977F1"/>
    <w:rsid w:val="0019791C"/>
    <w:rsid w:val="00197BAE"/>
    <w:rsid w:val="001A019E"/>
    <w:rsid w:val="001A4793"/>
    <w:rsid w:val="001A6541"/>
    <w:rsid w:val="001A7D52"/>
    <w:rsid w:val="001B0E16"/>
    <w:rsid w:val="001B14EE"/>
    <w:rsid w:val="001B5160"/>
    <w:rsid w:val="001B6A1A"/>
    <w:rsid w:val="001B70A1"/>
    <w:rsid w:val="001B75D8"/>
    <w:rsid w:val="001C021B"/>
    <w:rsid w:val="001C1668"/>
    <w:rsid w:val="001C2DF6"/>
    <w:rsid w:val="001C4F40"/>
    <w:rsid w:val="001C5136"/>
    <w:rsid w:val="001C7400"/>
    <w:rsid w:val="001D010B"/>
    <w:rsid w:val="001D3BDD"/>
    <w:rsid w:val="001E4270"/>
    <w:rsid w:val="001E5D2C"/>
    <w:rsid w:val="001E6170"/>
    <w:rsid w:val="001E7E79"/>
    <w:rsid w:val="001F0AA2"/>
    <w:rsid w:val="001F105B"/>
    <w:rsid w:val="00200B5B"/>
    <w:rsid w:val="0020194E"/>
    <w:rsid w:val="0020259A"/>
    <w:rsid w:val="00202B0E"/>
    <w:rsid w:val="0020477E"/>
    <w:rsid w:val="00207500"/>
    <w:rsid w:val="00217A0E"/>
    <w:rsid w:val="00221CEB"/>
    <w:rsid w:val="00224B39"/>
    <w:rsid w:val="00227930"/>
    <w:rsid w:val="0023054B"/>
    <w:rsid w:val="00232805"/>
    <w:rsid w:val="002328AB"/>
    <w:rsid w:val="00233CF0"/>
    <w:rsid w:val="00234888"/>
    <w:rsid w:val="00234B54"/>
    <w:rsid w:val="00236B87"/>
    <w:rsid w:val="00236BAF"/>
    <w:rsid w:val="00237BC5"/>
    <w:rsid w:val="00240817"/>
    <w:rsid w:val="0024332C"/>
    <w:rsid w:val="002448E8"/>
    <w:rsid w:val="0025094A"/>
    <w:rsid w:val="00252BBE"/>
    <w:rsid w:val="00252C0C"/>
    <w:rsid w:val="002543E0"/>
    <w:rsid w:val="00256135"/>
    <w:rsid w:val="002568A3"/>
    <w:rsid w:val="00260846"/>
    <w:rsid w:val="00260EAC"/>
    <w:rsid w:val="0026288D"/>
    <w:rsid w:val="0026479E"/>
    <w:rsid w:val="00266793"/>
    <w:rsid w:val="0027041B"/>
    <w:rsid w:val="00271829"/>
    <w:rsid w:val="00281B21"/>
    <w:rsid w:val="00283C27"/>
    <w:rsid w:val="00284241"/>
    <w:rsid w:val="00290B54"/>
    <w:rsid w:val="0029411B"/>
    <w:rsid w:val="00295938"/>
    <w:rsid w:val="00295C23"/>
    <w:rsid w:val="002A01A1"/>
    <w:rsid w:val="002A59AE"/>
    <w:rsid w:val="002A6558"/>
    <w:rsid w:val="002A6D80"/>
    <w:rsid w:val="002A7F4F"/>
    <w:rsid w:val="002B0419"/>
    <w:rsid w:val="002B1288"/>
    <w:rsid w:val="002B4944"/>
    <w:rsid w:val="002B5271"/>
    <w:rsid w:val="002B6016"/>
    <w:rsid w:val="002B63A4"/>
    <w:rsid w:val="002B66D6"/>
    <w:rsid w:val="002B7992"/>
    <w:rsid w:val="002C3462"/>
    <w:rsid w:val="002C38FB"/>
    <w:rsid w:val="002C514D"/>
    <w:rsid w:val="002D091B"/>
    <w:rsid w:val="002D2AE6"/>
    <w:rsid w:val="002D3D98"/>
    <w:rsid w:val="002D450B"/>
    <w:rsid w:val="002E0439"/>
    <w:rsid w:val="002E06AC"/>
    <w:rsid w:val="002E2D40"/>
    <w:rsid w:val="002E36E4"/>
    <w:rsid w:val="002E5B9A"/>
    <w:rsid w:val="002E6324"/>
    <w:rsid w:val="002E6ACC"/>
    <w:rsid w:val="002F1806"/>
    <w:rsid w:val="002F1F98"/>
    <w:rsid w:val="002F2CFF"/>
    <w:rsid w:val="002F322A"/>
    <w:rsid w:val="002F415A"/>
    <w:rsid w:val="00301ED8"/>
    <w:rsid w:val="00304944"/>
    <w:rsid w:val="00306107"/>
    <w:rsid w:val="003067B8"/>
    <w:rsid w:val="00307C03"/>
    <w:rsid w:val="00310398"/>
    <w:rsid w:val="00313F07"/>
    <w:rsid w:val="0031412B"/>
    <w:rsid w:val="0031444C"/>
    <w:rsid w:val="00316164"/>
    <w:rsid w:val="00321373"/>
    <w:rsid w:val="0032203B"/>
    <w:rsid w:val="003318D0"/>
    <w:rsid w:val="00331F34"/>
    <w:rsid w:val="00337879"/>
    <w:rsid w:val="003462A7"/>
    <w:rsid w:val="003524B8"/>
    <w:rsid w:val="00353851"/>
    <w:rsid w:val="00354143"/>
    <w:rsid w:val="003542D1"/>
    <w:rsid w:val="003565A5"/>
    <w:rsid w:val="003570D1"/>
    <w:rsid w:val="003604B2"/>
    <w:rsid w:val="00360FED"/>
    <w:rsid w:val="00363A51"/>
    <w:rsid w:val="0037148B"/>
    <w:rsid w:val="00372521"/>
    <w:rsid w:val="00372B64"/>
    <w:rsid w:val="00377268"/>
    <w:rsid w:val="00377BCE"/>
    <w:rsid w:val="00380F75"/>
    <w:rsid w:val="0038634C"/>
    <w:rsid w:val="003869E6"/>
    <w:rsid w:val="00390AF3"/>
    <w:rsid w:val="00392312"/>
    <w:rsid w:val="00394462"/>
    <w:rsid w:val="0039464C"/>
    <w:rsid w:val="00395525"/>
    <w:rsid w:val="0039566D"/>
    <w:rsid w:val="00396055"/>
    <w:rsid w:val="003A42E4"/>
    <w:rsid w:val="003A6DF4"/>
    <w:rsid w:val="003A7B6D"/>
    <w:rsid w:val="003B0A2B"/>
    <w:rsid w:val="003B0EA9"/>
    <w:rsid w:val="003B1CB3"/>
    <w:rsid w:val="003B6EC2"/>
    <w:rsid w:val="003C0D82"/>
    <w:rsid w:val="003C74CD"/>
    <w:rsid w:val="003C7543"/>
    <w:rsid w:val="003D225A"/>
    <w:rsid w:val="003E5235"/>
    <w:rsid w:val="003F2C83"/>
    <w:rsid w:val="003F403C"/>
    <w:rsid w:val="003F51D5"/>
    <w:rsid w:val="003F6A68"/>
    <w:rsid w:val="004003D9"/>
    <w:rsid w:val="004016C9"/>
    <w:rsid w:val="00402641"/>
    <w:rsid w:val="00402C02"/>
    <w:rsid w:val="0040374E"/>
    <w:rsid w:val="00404D25"/>
    <w:rsid w:val="00405583"/>
    <w:rsid w:val="00406270"/>
    <w:rsid w:val="0040723B"/>
    <w:rsid w:val="004111D2"/>
    <w:rsid w:val="00411CAD"/>
    <w:rsid w:val="00411D2D"/>
    <w:rsid w:val="004128A9"/>
    <w:rsid w:val="00413926"/>
    <w:rsid w:val="00415066"/>
    <w:rsid w:val="00420188"/>
    <w:rsid w:val="00421996"/>
    <w:rsid w:val="0042221E"/>
    <w:rsid w:val="0042633A"/>
    <w:rsid w:val="0043052B"/>
    <w:rsid w:val="00432571"/>
    <w:rsid w:val="0043521D"/>
    <w:rsid w:val="00436D59"/>
    <w:rsid w:val="00441C0B"/>
    <w:rsid w:val="00455141"/>
    <w:rsid w:val="00456947"/>
    <w:rsid w:val="0045786D"/>
    <w:rsid w:val="00461DAB"/>
    <w:rsid w:val="00464931"/>
    <w:rsid w:val="004651A0"/>
    <w:rsid w:val="00466C21"/>
    <w:rsid w:val="0046706C"/>
    <w:rsid w:val="004672C0"/>
    <w:rsid w:val="00472E88"/>
    <w:rsid w:val="004733C1"/>
    <w:rsid w:val="0047431E"/>
    <w:rsid w:val="004745AD"/>
    <w:rsid w:val="004756B3"/>
    <w:rsid w:val="004770BE"/>
    <w:rsid w:val="004776E2"/>
    <w:rsid w:val="0047788C"/>
    <w:rsid w:val="004813A7"/>
    <w:rsid w:val="004845C3"/>
    <w:rsid w:val="00484A17"/>
    <w:rsid w:val="00484A56"/>
    <w:rsid w:val="00484E6A"/>
    <w:rsid w:val="004A2DD4"/>
    <w:rsid w:val="004A511B"/>
    <w:rsid w:val="004A5EE6"/>
    <w:rsid w:val="004A77DE"/>
    <w:rsid w:val="004A79BE"/>
    <w:rsid w:val="004B0221"/>
    <w:rsid w:val="004B3CDA"/>
    <w:rsid w:val="004B4F8B"/>
    <w:rsid w:val="004B73E3"/>
    <w:rsid w:val="004B76C4"/>
    <w:rsid w:val="004C068B"/>
    <w:rsid w:val="004C3AEA"/>
    <w:rsid w:val="004C45DE"/>
    <w:rsid w:val="004D0661"/>
    <w:rsid w:val="004D1774"/>
    <w:rsid w:val="004D27D4"/>
    <w:rsid w:val="004D4977"/>
    <w:rsid w:val="004D7B18"/>
    <w:rsid w:val="004E12BB"/>
    <w:rsid w:val="004E24AC"/>
    <w:rsid w:val="004E50C9"/>
    <w:rsid w:val="004E724C"/>
    <w:rsid w:val="004F05C6"/>
    <w:rsid w:val="004F1714"/>
    <w:rsid w:val="004F6633"/>
    <w:rsid w:val="004F7775"/>
    <w:rsid w:val="004F7A8D"/>
    <w:rsid w:val="004F7BE7"/>
    <w:rsid w:val="005007FC"/>
    <w:rsid w:val="005013DA"/>
    <w:rsid w:val="005071F1"/>
    <w:rsid w:val="00510CF0"/>
    <w:rsid w:val="00512303"/>
    <w:rsid w:val="00512B58"/>
    <w:rsid w:val="0051475D"/>
    <w:rsid w:val="00514B79"/>
    <w:rsid w:val="00515AEA"/>
    <w:rsid w:val="00516D6D"/>
    <w:rsid w:val="005175CA"/>
    <w:rsid w:val="005214CA"/>
    <w:rsid w:val="00521BED"/>
    <w:rsid w:val="00522461"/>
    <w:rsid w:val="00526646"/>
    <w:rsid w:val="00526EC0"/>
    <w:rsid w:val="00530EA1"/>
    <w:rsid w:val="00532558"/>
    <w:rsid w:val="005330E7"/>
    <w:rsid w:val="005357E3"/>
    <w:rsid w:val="00536880"/>
    <w:rsid w:val="00541EE0"/>
    <w:rsid w:val="00543B75"/>
    <w:rsid w:val="00544121"/>
    <w:rsid w:val="005460E6"/>
    <w:rsid w:val="005472E4"/>
    <w:rsid w:val="00551C4A"/>
    <w:rsid w:val="00553449"/>
    <w:rsid w:val="0055349E"/>
    <w:rsid w:val="005564AB"/>
    <w:rsid w:val="00560B69"/>
    <w:rsid w:val="00560E4F"/>
    <w:rsid w:val="00562EA7"/>
    <w:rsid w:val="00564F4E"/>
    <w:rsid w:val="00565B72"/>
    <w:rsid w:val="00567674"/>
    <w:rsid w:val="00570DA6"/>
    <w:rsid w:val="005711A7"/>
    <w:rsid w:val="00572D55"/>
    <w:rsid w:val="005768F5"/>
    <w:rsid w:val="00577827"/>
    <w:rsid w:val="00577AA7"/>
    <w:rsid w:val="00583A60"/>
    <w:rsid w:val="0058701A"/>
    <w:rsid w:val="00590551"/>
    <w:rsid w:val="00592AC6"/>
    <w:rsid w:val="00592F50"/>
    <w:rsid w:val="00593BEA"/>
    <w:rsid w:val="005976EB"/>
    <w:rsid w:val="00597DD9"/>
    <w:rsid w:val="005A1105"/>
    <w:rsid w:val="005A5A09"/>
    <w:rsid w:val="005A5DC5"/>
    <w:rsid w:val="005A6049"/>
    <w:rsid w:val="005A6B18"/>
    <w:rsid w:val="005A6F49"/>
    <w:rsid w:val="005A71F3"/>
    <w:rsid w:val="005B107B"/>
    <w:rsid w:val="005B774F"/>
    <w:rsid w:val="005C0F29"/>
    <w:rsid w:val="005C5989"/>
    <w:rsid w:val="005C625A"/>
    <w:rsid w:val="005D3687"/>
    <w:rsid w:val="005D7A95"/>
    <w:rsid w:val="005E4129"/>
    <w:rsid w:val="005E73E4"/>
    <w:rsid w:val="005F1327"/>
    <w:rsid w:val="005F198C"/>
    <w:rsid w:val="005F47D8"/>
    <w:rsid w:val="00602D37"/>
    <w:rsid w:val="0060337C"/>
    <w:rsid w:val="006047A5"/>
    <w:rsid w:val="00607523"/>
    <w:rsid w:val="006079FB"/>
    <w:rsid w:val="006155C3"/>
    <w:rsid w:val="006166CF"/>
    <w:rsid w:val="006211B8"/>
    <w:rsid w:val="00621482"/>
    <w:rsid w:val="00622810"/>
    <w:rsid w:val="00631FFB"/>
    <w:rsid w:val="00633E59"/>
    <w:rsid w:val="00636055"/>
    <w:rsid w:val="00637D20"/>
    <w:rsid w:val="0065222B"/>
    <w:rsid w:val="006530AB"/>
    <w:rsid w:val="00656A18"/>
    <w:rsid w:val="006611F6"/>
    <w:rsid w:val="006613FE"/>
    <w:rsid w:val="00663B23"/>
    <w:rsid w:val="00670372"/>
    <w:rsid w:val="00672991"/>
    <w:rsid w:val="0068054E"/>
    <w:rsid w:val="00682ADC"/>
    <w:rsid w:val="00683A1B"/>
    <w:rsid w:val="006908A0"/>
    <w:rsid w:val="00696CF0"/>
    <w:rsid w:val="00697513"/>
    <w:rsid w:val="00697B47"/>
    <w:rsid w:val="006A04D6"/>
    <w:rsid w:val="006A12EE"/>
    <w:rsid w:val="006B0EEF"/>
    <w:rsid w:val="006B194D"/>
    <w:rsid w:val="006B2838"/>
    <w:rsid w:val="006B401C"/>
    <w:rsid w:val="006B7177"/>
    <w:rsid w:val="006C2D2C"/>
    <w:rsid w:val="006C5778"/>
    <w:rsid w:val="006C5C18"/>
    <w:rsid w:val="006D1418"/>
    <w:rsid w:val="006D53D4"/>
    <w:rsid w:val="006E708C"/>
    <w:rsid w:val="006F01FE"/>
    <w:rsid w:val="006F1228"/>
    <w:rsid w:val="006F6285"/>
    <w:rsid w:val="006F799F"/>
    <w:rsid w:val="00702B2E"/>
    <w:rsid w:val="00707507"/>
    <w:rsid w:val="00707E0A"/>
    <w:rsid w:val="007101E4"/>
    <w:rsid w:val="00717629"/>
    <w:rsid w:val="00722641"/>
    <w:rsid w:val="00722D6E"/>
    <w:rsid w:val="00723747"/>
    <w:rsid w:val="0072650B"/>
    <w:rsid w:val="007276D7"/>
    <w:rsid w:val="007301C9"/>
    <w:rsid w:val="0073256D"/>
    <w:rsid w:val="00732F95"/>
    <w:rsid w:val="00733951"/>
    <w:rsid w:val="00733BB0"/>
    <w:rsid w:val="00733FA7"/>
    <w:rsid w:val="007350CB"/>
    <w:rsid w:val="007354B3"/>
    <w:rsid w:val="00740DA7"/>
    <w:rsid w:val="0074155E"/>
    <w:rsid w:val="00743E45"/>
    <w:rsid w:val="007446CF"/>
    <w:rsid w:val="007454E4"/>
    <w:rsid w:val="00753BB7"/>
    <w:rsid w:val="00754C4E"/>
    <w:rsid w:val="00755DD0"/>
    <w:rsid w:val="00761174"/>
    <w:rsid w:val="007638C7"/>
    <w:rsid w:val="007700F1"/>
    <w:rsid w:val="00772064"/>
    <w:rsid w:val="00775D61"/>
    <w:rsid w:val="00776427"/>
    <w:rsid w:val="00776F0B"/>
    <w:rsid w:val="007817C3"/>
    <w:rsid w:val="00781D83"/>
    <w:rsid w:val="00782993"/>
    <w:rsid w:val="007838B8"/>
    <w:rsid w:val="0078716B"/>
    <w:rsid w:val="007932CF"/>
    <w:rsid w:val="00796658"/>
    <w:rsid w:val="007A13CB"/>
    <w:rsid w:val="007A194A"/>
    <w:rsid w:val="007A26EC"/>
    <w:rsid w:val="007A4A67"/>
    <w:rsid w:val="007A5486"/>
    <w:rsid w:val="007A5B45"/>
    <w:rsid w:val="007B19E1"/>
    <w:rsid w:val="007B2A35"/>
    <w:rsid w:val="007B2CC4"/>
    <w:rsid w:val="007B5E03"/>
    <w:rsid w:val="007B6633"/>
    <w:rsid w:val="007B7083"/>
    <w:rsid w:val="007C07D7"/>
    <w:rsid w:val="007C21D2"/>
    <w:rsid w:val="007C4168"/>
    <w:rsid w:val="007C6486"/>
    <w:rsid w:val="007C717D"/>
    <w:rsid w:val="007C7894"/>
    <w:rsid w:val="007D2A48"/>
    <w:rsid w:val="007D3928"/>
    <w:rsid w:val="007D3C68"/>
    <w:rsid w:val="007D4F38"/>
    <w:rsid w:val="007D5420"/>
    <w:rsid w:val="007D5A03"/>
    <w:rsid w:val="007E1978"/>
    <w:rsid w:val="007E250C"/>
    <w:rsid w:val="007E67C2"/>
    <w:rsid w:val="007E79B8"/>
    <w:rsid w:val="007F1ECC"/>
    <w:rsid w:val="007F2C14"/>
    <w:rsid w:val="007F32CD"/>
    <w:rsid w:val="007F4A02"/>
    <w:rsid w:val="007F6F08"/>
    <w:rsid w:val="0080099E"/>
    <w:rsid w:val="00800E13"/>
    <w:rsid w:val="00801A09"/>
    <w:rsid w:val="008070DE"/>
    <w:rsid w:val="00807880"/>
    <w:rsid w:val="00810018"/>
    <w:rsid w:val="00814E2F"/>
    <w:rsid w:val="00822B35"/>
    <w:rsid w:val="00825234"/>
    <w:rsid w:val="0082537C"/>
    <w:rsid w:val="00831B74"/>
    <w:rsid w:val="00831B8F"/>
    <w:rsid w:val="00833A47"/>
    <w:rsid w:val="00836B01"/>
    <w:rsid w:val="00837473"/>
    <w:rsid w:val="0084193C"/>
    <w:rsid w:val="008439CB"/>
    <w:rsid w:val="00844CDE"/>
    <w:rsid w:val="00844E24"/>
    <w:rsid w:val="008472A0"/>
    <w:rsid w:val="00850005"/>
    <w:rsid w:val="00852057"/>
    <w:rsid w:val="00854CD8"/>
    <w:rsid w:val="00857019"/>
    <w:rsid w:val="00862916"/>
    <w:rsid w:val="00864375"/>
    <w:rsid w:val="008672C6"/>
    <w:rsid w:val="00870ADE"/>
    <w:rsid w:val="00883B71"/>
    <w:rsid w:val="008914F0"/>
    <w:rsid w:val="008919FA"/>
    <w:rsid w:val="0089499B"/>
    <w:rsid w:val="00894DF8"/>
    <w:rsid w:val="00895B7E"/>
    <w:rsid w:val="008A1513"/>
    <w:rsid w:val="008A2C78"/>
    <w:rsid w:val="008A6722"/>
    <w:rsid w:val="008B3FFD"/>
    <w:rsid w:val="008B44E6"/>
    <w:rsid w:val="008B5891"/>
    <w:rsid w:val="008B5F39"/>
    <w:rsid w:val="008C01E1"/>
    <w:rsid w:val="008C1421"/>
    <w:rsid w:val="008C1E57"/>
    <w:rsid w:val="008C33C8"/>
    <w:rsid w:val="008C3949"/>
    <w:rsid w:val="008C5825"/>
    <w:rsid w:val="008C5BDA"/>
    <w:rsid w:val="008C7EC0"/>
    <w:rsid w:val="008D027A"/>
    <w:rsid w:val="008D0FBF"/>
    <w:rsid w:val="008D162A"/>
    <w:rsid w:val="008D3A57"/>
    <w:rsid w:val="008E34AB"/>
    <w:rsid w:val="008E49DC"/>
    <w:rsid w:val="008E637E"/>
    <w:rsid w:val="008F0485"/>
    <w:rsid w:val="008F0DBF"/>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6D91"/>
    <w:rsid w:val="00916F81"/>
    <w:rsid w:val="0092078C"/>
    <w:rsid w:val="00920B13"/>
    <w:rsid w:val="0092420F"/>
    <w:rsid w:val="0092477B"/>
    <w:rsid w:val="00926D7B"/>
    <w:rsid w:val="00932798"/>
    <w:rsid w:val="009358A2"/>
    <w:rsid w:val="009358E6"/>
    <w:rsid w:val="00940E6A"/>
    <w:rsid w:val="009417B6"/>
    <w:rsid w:val="009417E1"/>
    <w:rsid w:val="0094403F"/>
    <w:rsid w:val="00945B87"/>
    <w:rsid w:val="009502D6"/>
    <w:rsid w:val="00950DA1"/>
    <w:rsid w:val="0095155E"/>
    <w:rsid w:val="00954284"/>
    <w:rsid w:val="00954C60"/>
    <w:rsid w:val="009600AC"/>
    <w:rsid w:val="009600E6"/>
    <w:rsid w:val="0096477A"/>
    <w:rsid w:val="009651C3"/>
    <w:rsid w:val="00966F2F"/>
    <w:rsid w:val="009723DF"/>
    <w:rsid w:val="00977223"/>
    <w:rsid w:val="009773F6"/>
    <w:rsid w:val="00980313"/>
    <w:rsid w:val="00981696"/>
    <w:rsid w:val="00983323"/>
    <w:rsid w:val="0098531A"/>
    <w:rsid w:val="009855CF"/>
    <w:rsid w:val="0098611C"/>
    <w:rsid w:val="0098732E"/>
    <w:rsid w:val="00990B59"/>
    <w:rsid w:val="009920C9"/>
    <w:rsid w:val="00992A27"/>
    <w:rsid w:val="00992EDA"/>
    <w:rsid w:val="009A02EC"/>
    <w:rsid w:val="009A0517"/>
    <w:rsid w:val="009A2464"/>
    <w:rsid w:val="009A3A42"/>
    <w:rsid w:val="009A5B6B"/>
    <w:rsid w:val="009A674A"/>
    <w:rsid w:val="009A6F92"/>
    <w:rsid w:val="009A76DA"/>
    <w:rsid w:val="009B115D"/>
    <w:rsid w:val="009B1384"/>
    <w:rsid w:val="009B36A9"/>
    <w:rsid w:val="009B5351"/>
    <w:rsid w:val="009C0817"/>
    <w:rsid w:val="009C13C6"/>
    <w:rsid w:val="009C4451"/>
    <w:rsid w:val="009C50CC"/>
    <w:rsid w:val="009C52E5"/>
    <w:rsid w:val="009D069C"/>
    <w:rsid w:val="009D1D1D"/>
    <w:rsid w:val="009D312C"/>
    <w:rsid w:val="009E14E5"/>
    <w:rsid w:val="009E1CE1"/>
    <w:rsid w:val="009E4829"/>
    <w:rsid w:val="009F057E"/>
    <w:rsid w:val="009F0EDB"/>
    <w:rsid w:val="009F15C5"/>
    <w:rsid w:val="009F1CE9"/>
    <w:rsid w:val="009F32E8"/>
    <w:rsid w:val="009F58FD"/>
    <w:rsid w:val="009F66C2"/>
    <w:rsid w:val="009F69C3"/>
    <w:rsid w:val="00A00989"/>
    <w:rsid w:val="00A03F76"/>
    <w:rsid w:val="00A112C5"/>
    <w:rsid w:val="00A124EF"/>
    <w:rsid w:val="00A14214"/>
    <w:rsid w:val="00A1685E"/>
    <w:rsid w:val="00A267AE"/>
    <w:rsid w:val="00A30CF0"/>
    <w:rsid w:val="00A34215"/>
    <w:rsid w:val="00A35683"/>
    <w:rsid w:val="00A35AB4"/>
    <w:rsid w:val="00A36941"/>
    <w:rsid w:val="00A36AB1"/>
    <w:rsid w:val="00A41226"/>
    <w:rsid w:val="00A41CCE"/>
    <w:rsid w:val="00A44ABF"/>
    <w:rsid w:val="00A44C0F"/>
    <w:rsid w:val="00A44FDA"/>
    <w:rsid w:val="00A46832"/>
    <w:rsid w:val="00A46F68"/>
    <w:rsid w:val="00A507B8"/>
    <w:rsid w:val="00A518F1"/>
    <w:rsid w:val="00A564A2"/>
    <w:rsid w:val="00A56E84"/>
    <w:rsid w:val="00A57790"/>
    <w:rsid w:val="00A60285"/>
    <w:rsid w:val="00A6219A"/>
    <w:rsid w:val="00A62210"/>
    <w:rsid w:val="00A713FA"/>
    <w:rsid w:val="00A743B5"/>
    <w:rsid w:val="00A74DCE"/>
    <w:rsid w:val="00A76F6D"/>
    <w:rsid w:val="00A827CC"/>
    <w:rsid w:val="00A85766"/>
    <w:rsid w:val="00A85D63"/>
    <w:rsid w:val="00A86401"/>
    <w:rsid w:val="00A9238C"/>
    <w:rsid w:val="00A93461"/>
    <w:rsid w:val="00A94862"/>
    <w:rsid w:val="00AA3014"/>
    <w:rsid w:val="00AB0373"/>
    <w:rsid w:val="00AB099F"/>
    <w:rsid w:val="00AB1115"/>
    <w:rsid w:val="00AB1AB2"/>
    <w:rsid w:val="00AC1333"/>
    <w:rsid w:val="00AC3660"/>
    <w:rsid w:val="00AC3762"/>
    <w:rsid w:val="00AC6FDF"/>
    <w:rsid w:val="00AD1077"/>
    <w:rsid w:val="00AD10B7"/>
    <w:rsid w:val="00AD362B"/>
    <w:rsid w:val="00AD5655"/>
    <w:rsid w:val="00AD5F09"/>
    <w:rsid w:val="00AE1975"/>
    <w:rsid w:val="00AE59C0"/>
    <w:rsid w:val="00AE616D"/>
    <w:rsid w:val="00AF2E82"/>
    <w:rsid w:val="00AF3352"/>
    <w:rsid w:val="00AF3461"/>
    <w:rsid w:val="00AF5C72"/>
    <w:rsid w:val="00AF7BAA"/>
    <w:rsid w:val="00B02C7C"/>
    <w:rsid w:val="00B04FFE"/>
    <w:rsid w:val="00B06649"/>
    <w:rsid w:val="00B10100"/>
    <w:rsid w:val="00B11A11"/>
    <w:rsid w:val="00B11DB9"/>
    <w:rsid w:val="00B16A7E"/>
    <w:rsid w:val="00B16FA9"/>
    <w:rsid w:val="00B176F6"/>
    <w:rsid w:val="00B23B7C"/>
    <w:rsid w:val="00B26C4F"/>
    <w:rsid w:val="00B30C43"/>
    <w:rsid w:val="00B32AD8"/>
    <w:rsid w:val="00B34E5E"/>
    <w:rsid w:val="00B35220"/>
    <w:rsid w:val="00B35B06"/>
    <w:rsid w:val="00B36E68"/>
    <w:rsid w:val="00B416C4"/>
    <w:rsid w:val="00B4323A"/>
    <w:rsid w:val="00B436AD"/>
    <w:rsid w:val="00B5043B"/>
    <w:rsid w:val="00B53DEA"/>
    <w:rsid w:val="00B54E69"/>
    <w:rsid w:val="00B556B7"/>
    <w:rsid w:val="00B57473"/>
    <w:rsid w:val="00B5755A"/>
    <w:rsid w:val="00B60F57"/>
    <w:rsid w:val="00B61093"/>
    <w:rsid w:val="00B662F5"/>
    <w:rsid w:val="00B678F9"/>
    <w:rsid w:val="00B71949"/>
    <w:rsid w:val="00B746C0"/>
    <w:rsid w:val="00B74E64"/>
    <w:rsid w:val="00B75900"/>
    <w:rsid w:val="00B75D88"/>
    <w:rsid w:val="00B76C51"/>
    <w:rsid w:val="00B82966"/>
    <w:rsid w:val="00B834EB"/>
    <w:rsid w:val="00B85877"/>
    <w:rsid w:val="00B916A9"/>
    <w:rsid w:val="00B932D6"/>
    <w:rsid w:val="00B93D7E"/>
    <w:rsid w:val="00B94D41"/>
    <w:rsid w:val="00B96AAF"/>
    <w:rsid w:val="00B97CE7"/>
    <w:rsid w:val="00BA2F14"/>
    <w:rsid w:val="00BA591B"/>
    <w:rsid w:val="00BB4238"/>
    <w:rsid w:val="00BB5CE8"/>
    <w:rsid w:val="00BB6DF9"/>
    <w:rsid w:val="00BB7961"/>
    <w:rsid w:val="00BC2EB6"/>
    <w:rsid w:val="00BC60AD"/>
    <w:rsid w:val="00BC78D8"/>
    <w:rsid w:val="00BC7D7F"/>
    <w:rsid w:val="00BD2956"/>
    <w:rsid w:val="00BD2F1C"/>
    <w:rsid w:val="00BD5840"/>
    <w:rsid w:val="00BE0688"/>
    <w:rsid w:val="00BE11EF"/>
    <w:rsid w:val="00BE53E4"/>
    <w:rsid w:val="00BF0974"/>
    <w:rsid w:val="00BF0A99"/>
    <w:rsid w:val="00BF13B6"/>
    <w:rsid w:val="00BF2E29"/>
    <w:rsid w:val="00BF331E"/>
    <w:rsid w:val="00BF35D4"/>
    <w:rsid w:val="00BF5C01"/>
    <w:rsid w:val="00BF62B9"/>
    <w:rsid w:val="00C0012F"/>
    <w:rsid w:val="00C00C4B"/>
    <w:rsid w:val="00C016B8"/>
    <w:rsid w:val="00C06711"/>
    <w:rsid w:val="00C07B2D"/>
    <w:rsid w:val="00C112F0"/>
    <w:rsid w:val="00C119ED"/>
    <w:rsid w:val="00C146E5"/>
    <w:rsid w:val="00C20E83"/>
    <w:rsid w:val="00C23D1F"/>
    <w:rsid w:val="00C23D93"/>
    <w:rsid w:val="00C300E5"/>
    <w:rsid w:val="00C32633"/>
    <w:rsid w:val="00C36A1B"/>
    <w:rsid w:val="00C373C1"/>
    <w:rsid w:val="00C40C3F"/>
    <w:rsid w:val="00C42BC9"/>
    <w:rsid w:val="00C42E59"/>
    <w:rsid w:val="00C43788"/>
    <w:rsid w:val="00C4592A"/>
    <w:rsid w:val="00C45F60"/>
    <w:rsid w:val="00C4689F"/>
    <w:rsid w:val="00C54703"/>
    <w:rsid w:val="00C54C56"/>
    <w:rsid w:val="00C55EB5"/>
    <w:rsid w:val="00C56028"/>
    <w:rsid w:val="00C618C3"/>
    <w:rsid w:val="00C6622D"/>
    <w:rsid w:val="00C7049C"/>
    <w:rsid w:val="00C708C7"/>
    <w:rsid w:val="00C748C1"/>
    <w:rsid w:val="00C761A2"/>
    <w:rsid w:val="00C93850"/>
    <w:rsid w:val="00C968C4"/>
    <w:rsid w:val="00CA2C21"/>
    <w:rsid w:val="00CA37D4"/>
    <w:rsid w:val="00CA683C"/>
    <w:rsid w:val="00CA70DB"/>
    <w:rsid w:val="00CA7C34"/>
    <w:rsid w:val="00CB45DF"/>
    <w:rsid w:val="00CB51F3"/>
    <w:rsid w:val="00CC1E7E"/>
    <w:rsid w:val="00CC68F2"/>
    <w:rsid w:val="00CC7723"/>
    <w:rsid w:val="00CD0432"/>
    <w:rsid w:val="00CD08F6"/>
    <w:rsid w:val="00CD5E98"/>
    <w:rsid w:val="00CE0454"/>
    <w:rsid w:val="00CE358A"/>
    <w:rsid w:val="00CE3BB1"/>
    <w:rsid w:val="00CE6147"/>
    <w:rsid w:val="00CF2461"/>
    <w:rsid w:val="00CF7B5C"/>
    <w:rsid w:val="00D01541"/>
    <w:rsid w:val="00D0242E"/>
    <w:rsid w:val="00D038FD"/>
    <w:rsid w:val="00D04FCA"/>
    <w:rsid w:val="00D05673"/>
    <w:rsid w:val="00D066B4"/>
    <w:rsid w:val="00D06B1F"/>
    <w:rsid w:val="00D123E3"/>
    <w:rsid w:val="00D161DF"/>
    <w:rsid w:val="00D200FB"/>
    <w:rsid w:val="00D23C98"/>
    <w:rsid w:val="00D2419D"/>
    <w:rsid w:val="00D26676"/>
    <w:rsid w:val="00D27F88"/>
    <w:rsid w:val="00D3205B"/>
    <w:rsid w:val="00D359C4"/>
    <w:rsid w:val="00D35DD0"/>
    <w:rsid w:val="00D36223"/>
    <w:rsid w:val="00D419DF"/>
    <w:rsid w:val="00D4449E"/>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EB6"/>
    <w:rsid w:val="00D64F29"/>
    <w:rsid w:val="00D65C58"/>
    <w:rsid w:val="00D6767D"/>
    <w:rsid w:val="00D71DC6"/>
    <w:rsid w:val="00D737D4"/>
    <w:rsid w:val="00D74B79"/>
    <w:rsid w:val="00D76253"/>
    <w:rsid w:val="00D80958"/>
    <w:rsid w:val="00D850F4"/>
    <w:rsid w:val="00D85C17"/>
    <w:rsid w:val="00D85F8E"/>
    <w:rsid w:val="00D9326B"/>
    <w:rsid w:val="00D93648"/>
    <w:rsid w:val="00DA0565"/>
    <w:rsid w:val="00DA34E0"/>
    <w:rsid w:val="00DA3A46"/>
    <w:rsid w:val="00DA5010"/>
    <w:rsid w:val="00DA5F9D"/>
    <w:rsid w:val="00DA7E86"/>
    <w:rsid w:val="00DB2308"/>
    <w:rsid w:val="00DB44FA"/>
    <w:rsid w:val="00DB4BCC"/>
    <w:rsid w:val="00DB631E"/>
    <w:rsid w:val="00DB696B"/>
    <w:rsid w:val="00DC299E"/>
    <w:rsid w:val="00DC34AC"/>
    <w:rsid w:val="00DC3A67"/>
    <w:rsid w:val="00DC4A6F"/>
    <w:rsid w:val="00DC661C"/>
    <w:rsid w:val="00DD006B"/>
    <w:rsid w:val="00DD0288"/>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054FC"/>
    <w:rsid w:val="00E06169"/>
    <w:rsid w:val="00E10673"/>
    <w:rsid w:val="00E124E1"/>
    <w:rsid w:val="00E12DA1"/>
    <w:rsid w:val="00E15198"/>
    <w:rsid w:val="00E17164"/>
    <w:rsid w:val="00E20786"/>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3ACE"/>
    <w:rsid w:val="00E452B9"/>
    <w:rsid w:val="00E46047"/>
    <w:rsid w:val="00E4668E"/>
    <w:rsid w:val="00E55BED"/>
    <w:rsid w:val="00E622DD"/>
    <w:rsid w:val="00E63A47"/>
    <w:rsid w:val="00E64121"/>
    <w:rsid w:val="00E645A6"/>
    <w:rsid w:val="00E65148"/>
    <w:rsid w:val="00E7658A"/>
    <w:rsid w:val="00E8069A"/>
    <w:rsid w:val="00E81135"/>
    <w:rsid w:val="00E82414"/>
    <w:rsid w:val="00E824E3"/>
    <w:rsid w:val="00E848CD"/>
    <w:rsid w:val="00E852F0"/>
    <w:rsid w:val="00E86A1B"/>
    <w:rsid w:val="00E9024E"/>
    <w:rsid w:val="00E91593"/>
    <w:rsid w:val="00E928B9"/>
    <w:rsid w:val="00E95969"/>
    <w:rsid w:val="00EA3D80"/>
    <w:rsid w:val="00EA472D"/>
    <w:rsid w:val="00EA6AC0"/>
    <w:rsid w:val="00EA75E4"/>
    <w:rsid w:val="00EB5B62"/>
    <w:rsid w:val="00EB5FEB"/>
    <w:rsid w:val="00EB7449"/>
    <w:rsid w:val="00EC0806"/>
    <w:rsid w:val="00EC4C67"/>
    <w:rsid w:val="00EC7037"/>
    <w:rsid w:val="00ED0A91"/>
    <w:rsid w:val="00ED185E"/>
    <w:rsid w:val="00ED4D4E"/>
    <w:rsid w:val="00EE0DE7"/>
    <w:rsid w:val="00EE0DF5"/>
    <w:rsid w:val="00EE35B1"/>
    <w:rsid w:val="00EE3A75"/>
    <w:rsid w:val="00EE3AEA"/>
    <w:rsid w:val="00EE3F04"/>
    <w:rsid w:val="00EE4349"/>
    <w:rsid w:val="00EE4384"/>
    <w:rsid w:val="00EE7FD3"/>
    <w:rsid w:val="00EF4D38"/>
    <w:rsid w:val="00F01D6B"/>
    <w:rsid w:val="00F02BD9"/>
    <w:rsid w:val="00F02C05"/>
    <w:rsid w:val="00F03F81"/>
    <w:rsid w:val="00F04175"/>
    <w:rsid w:val="00F05C38"/>
    <w:rsid w:val="00F06AE5"/>
    <w:rsid w:val="00F073A0"/>
    <w:rsid w:val="00F203A4"/>
    <w:rsid w:val="00F20823"/>
    <w:rsid w:val="00F2128C"/>
    <w:rsid w:val="00F21D0E"/>
    <w:rsid w:val="00F23AB5"/>
    <w:rsid w:val="00F25D79"/>
    <w:rsid w:val="00F27B10"/>
    <w:rsid w:val="00F31667"/>
    <w:rsid w:val="00F3345F"/>
    <w:rsid w:val="00F36573"/>
    <w:rsid w:val="00F36D4B"/>
    <w:rsid w:val="00F44A41"/>
    <w:rsid w:val="00F46E09"/>
    <w:rsid w:val="00F51050"/>
    <w:rsid w:val="00F555C7"/>
    <w:rsid w:val="00F615F4"/>
    <w:rsid w:val="00F61868"/>
    <w:rsid w:val="00F667AF"/>
    <w:rsid w:val="00F67A75"/>
    <w:rsid w:val="00F700FF"/>
    <w:rsid w:val="00F7362D"/>
    <w:rsid w:val="00F75504"/>
    <w:rsid w:val="00F801C6"/>
    <w:rsid w:val="00F851CA"/>
    <w:rsid w:val="00F8523D"/>
    <w:rsid w:val="00F8553E"/>
    <w:rsid w:val="00F86846"/>
    <w:rsid w:val="00F877B7"/>
    <w:rsid w:val="00F907FC"/>
    <w:rsid w:val="00F9107D"/>
    <w:rsid w:val="00F96688"/>
    <w:rsid w:val="00FA1369"/>
    <w:rsid w:val="00FA20D0"/>
    <w:rsid w:val="00FA3B2B"/>
    <w:rsid w:val="00FA66D7"/>
    <w:rsid w:val="00FA7E2B"/>
    <w:rsid w:val="00FB0206"/>
    <w:rsid w:val="00FB2EE5"/>
    <w:rsid w:val="00FB3C1A"/>
    <w:rsid w:val="00FB4E9E"/>
    <w:rsid w:val="00FB4F3F"/>
    <w:rsid w:val="00FB5351"/>
    <w:rsid w:val="00FC29FE"/>
    <w:rsid w:val="00FC2D82"/>
    <w:rsid w:val="00FC7EC5"/>
    <w:rsid w:val="00FD1EDA"/>
    <w:rsid w:val="00FD3AD1"/>
    <w:rsid w:val="00FD63F2"/>
    <w:rsid w:val="00FE401D"/>
    <w:rsid w:val="00FE7593"/>
    <w:rsid w:val="00FF021C"/>
    <w:rsid w:val="00FF1317"/>
    <w:rsid w:val="00FF36C1"/>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4634"/>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BBFA-EA26-42A8-871F-07ABF8C8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7360</Words>
  <Characters>4196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2020-02-17T06:00:00Z</cp:lastPrinted>
  <dcterms:created xsi:type="dcterms:W3CDTF">2020-02-17T10:50:00Z</dcterms:created>
  <dcterms:modified xsi:type="dcterms:W3CDTF">2020-02-17T14:34:00Z</dcterms:modified>
</cp:coreProperties>
</file>