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F2E5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6B2AF6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00DC4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FC7BD" w14:textId="2133490D" w:rsidR="00446AC7" w:rsidRPr="001D3C7E" w:rsidRDefault="00446AC7" w:rsidP="00DA59D0">
      <w:pPr>
        <w:jc w:val="center"/>
      </w:pPr>
      <w:r w:rsidRPr="001D3C7E">
        <w:rPr>
          <w:b/>
          <w:caps/>
        </w:rPr>
        <w:t>DĖL</w:t>
      </w:r>
      <w:r w:rsidR="00B06C4F" w:rsidRPr="00B06C4F">
        <w:rPr>
          <w:b/>
          <w:caps/>
        </w:rPr>
        <w:t xml:space="preserve"> </w:t>
      </w:r>
      <w:r w:rsidR="00DA59D0" w:rsidRPr="00DA59D0">
        <w:rPr>
          <w:b/>
          <w:caps/>
        </w:rPr>
        <w:t>Klaipėdos miesto savivaldybės</w:t>
      </w:r>
      <w:r w:rsidR="00A662E0">
        <w:rPr>
          <w:b/>
          <w:caps/>
        </w:rPr>
        <w:t xml:space="preserve"> </w:t>
      </w:r>
      <w:r w:rsidR="00DA59D0" w:rsidRPr="00DA59D0">
        <w:rPr>
          <w:b/>
          <w:caps/>
        </w:rPr>
        <w:t>Aplinkos oro kokybės valdymo</w:t>
      </w:r>
      <w:r w:rsidR="00DA59D0">
        <w:rPr>
          <w:b/>
          <w:caps/>
        </w:rPr>
        <w:t xml:space="preserve"> </w:t>
      </w:r>
      <w:r w:rsidR="00CA428F">
        <w:rPr>
          <w:b/>
          <w:caps/>
        </w:rPr>
        <w:t>202</w:t>
      </w:r>
      <w:r w:rsidR="006C7091">
        <w:rPr>
          <w:b/>
          <w:caps/>
        </w:rPr>
        <w:t>1</w:t>
      </w:r>
      <w:r w:rsidR="00CA428F">
        <w:rPr>
          <w:b/>
          <w:caps/>
        </w:rPr>
        <w:t>–</w:t>
      </w:r>
      <w:r w:rsidR="00CA428F" w:rsidRPr="00CD7700">
        <w:rPr>
          <w:b/>
          <w:caps/>
        </w:rPr>
        <w:t>2023 M</w:t>
      </w:r>
      <w:r w:rsidR="00CA428F">
        <w:rPr>
          <w:b/>
          <w:caps/>
        </w:rPr>
        <w:t xml:space="preserve">etų </w:t>
      </w:r>
      <w:r w:rsidR="00DA59D0" w:rsidRPr="00DA59D0">
        <w:rPr>
          <w:b/>
          <w:caps/>
        </w:rPr>
        <w:t>program</w:t>
      </w:r>
      <w:r w:rsidR="00DA59D0">
        <w:rPr>
          <w:b/>
          <w:caps/>
        </w:rPr>
        <w:t>os ir priemonių plano patvirtinimo</w:t>
      </w:r>
    </w:p>
    <w:p w14:paraId="046E9B18" w14:textId="77777777" w:rsidR="00446AC7" w:rsidRDefault="00446AC7" w:rsidP="003077A5">
      <w:pPr>
        <w:jc w:val="center"/>
      </w:pPr>
    </w:p>
    <w:bookmarkStart w:id="1" w:name="registravimoDataIlga"/>
    <w:p w14:paraId="22409DE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</w:t>
      </w:r>
      <w:bookmarkEnd w:id="2"/>
    </w:p>
    <w:p w14:paraId="23F61A2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573532" w14:textId="77777777" w:rsidR="00446AC7" w:rsidRPr="00062FFE" w:rsidRDefault="00446AC7" w:rsidP="003077A5">
      <w:pPr>
        <w:jc w:val="center"/>
      </w:pPr>
    </w:p>
    <w:p w14:paraId="33A09AE1" w14:textId="77777777" w:rsidR="00446AC7" w:rsidRDefault="00446AC7" w:rsidP="003077A5">
      <w:pPr>
        <w:jc w:val="center"/>
      </w:pPr>
    </w:p>
    <w:p w14:paraId="336269CE" w14:textId="41B89B40" w:rsidR="00B06C4F" w:rsidRDefault="00FC6076" w:rsidP="00BE2B4A">
      <w:pPr>
        <w:tabs>
          <w:tab w:val="left" w:pos="912"/>
        </w:tabs>
        <w:ind w:firstLine="709"/>
        <w:jc w:val="both"/>
      </w:pPr>
      <w:r w:rsidRPr="00FC6076">
        <w:t>Vadovaudamasi Lietuvos Respublikos vietos savivaldos įstatymo 6 straipsnio</w:t>
      </w:r>
      <w:r w:rsidR="006F0C99">
        <w:t xml:space="preserve"> </w:t>
      </w:r>
      <w:r w:rsidR="00555091">
        <w:t>22 ir</w:t>
      </w:r>
      <w:r w:rsidR="00096567">
        <w:t xml:space="preserve"> 28</w:t>
      </w:r>
      <w:r w:rsidRPr="00FC6076">
        <w:t xml:space="preserve"> punktais</w:t>
      </w:r>
      <w:r w:rsidR="006B4D89">
        <w:t xml:space="preserve">, 16 straipsnio </w:t>
      </w:r>
      <w:r w:rsidR="00845F47">
        <w:t>2 dalies 40 punktu</w:t>
      </w:r>
      <w:r w:rsidR="00555091">
        <w:t>, Lietuvos Respublikos a</w:t>
      </w:r>
      <w:r w:rsidR="00555091" w:rsidRPr="00555091">
        <w:t>plinkos oro apsaugos įstatymo 4</w:t>
      </w:r>
      <w:r w:rsidR="001F35ED">
        <w:t> </w:t>
      </w:r>
      <w:r w:rsidR="00555091" w:rsidRPr="00555091">
        <w:t xml:space="preserve"> straipsnio 3 dal</w:t>
      </w:r>
      <w:r w:rsidR="00555091">
        <w:t>imi</w:t>
      </w:r>
      <w:r w:rsidR="00450696">
        <w:t xml:space="preserve"> </w:t>
      </w:r>
      <w:r w:rsidR="00CA428F">
        <w:t>ir</w:t>
      </w:r>
      <w:r w:rsidR="00B06C4F">
        <w:t xml:space="preserve"> </w:t>
      </w:r>
      <w:r w:rsidR="006F0C99" w:rsidRPr="006F0C99">
        <w:t>Lietuvos Respublikos aplinkos ministro 2015 m. gruodžio 1 d. įsakymu Nr.</w:t>
      </w:r>
      <w:r w:rsidR="00CA428F">
        <w:t> </w:t>
      </w:r>
      <w:r w:rsidR="006F0C99" w:rsidRPr="006F0C99">
        <w:t>D1-872 „Dėl 2014–2020 metų Europos Sąjungos fondų investicijų veiksmų programos 5</w:t>
      </w:r>
      <w:r w:rsidR="00CA428F">
        <w:t> </w:t>
      </w:r>
      <w:r w:rsidR="006F0C99" w:rsidRPr="006F0C99">
        <w:t>prioriteto „Aplinkosauga, gamtos išteklių darnus naudojimas ir prisitaikymas prie klimato kaitos“ įgyvendinimo priemonės Nr. 05.6.1 APVA-V-021 „Aplinkos oro kokybės gerinimas“ projektų finansavimo sąlygų aprašo Nr.</w:t>
      </w:r>
      <w:r w:rsidR="001F35ED">
        <w:t> </w:t>
      </w:r>
      <w:r w:rsidR="006F0C99" w:rsidRPr="006F0C99">
        <w:t>1 patvirtinimo“</w:t>
      </w:r>
      <w:r w:rsidR="00B06C4F">
        <w:t>,</w:t>
      </w:r>
      <w:r w:rsidR="008E21A8">
        <w:t xml:space="preserve"> </w:t>
      </w:r>
      <w:r w:rsidR="00B06C4F" w:rsidRPr="001D3C7E">
        <w:t xml:space="preserve">Klaipėdos miesto savivaldybės taryba </w:t>
      </w:r>
      <w:r w:rsidR="00B06C4F" w:rsidRPr="001D3C7E">
        <w:rPr>
          <w:spacing w:val="60"/>
        </w:rPr>
        <w:t>nusprendži</w:t>
      </w:r>
      <w:r w:rsidR="00B06C4F" w:rsidRPr="001D3C7E">
        <w:t>a:</w:t>
      </w:r>
    </w:p>
    <w:p w14:paraId="6181C2ED" w14:textId="7CF777DA" w:rsidR="00995C01" w:rsidRDefault="00B52E81" w:rsidP="001F35ED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>
        <w:t>P</w:t>
      </w:r>
      <w:r w:rsidR="006F0C99">
        <w:t xml:space="preserve">atvirtinti </w:t>
      </w:r>
      <w:r w:rsidR="00A662E0">
        <w:t xml:space="preserve">Klaipėdos miesto savivaldybės aplinkos oro kokybės valdymo </w:t>
      </w:r>
      <w:r w:rsidR="00CA428F" w:rsidRPr="00CD7700">
        <w:t>202</w:t>
      </w:r>
      <w:r w:rsidR="004E2720">
        <w:t>1</w:t>
      </w:r>
      <w:r w:rsidR="00CA428F">
        <w:t>–</w:t>
      </w:r>
      <w:r w:rsidR="00CA428F" w:rsidRPr="00CD7700">
        <w:t>2023 m</w:t>
      </w:r>
      <w:r w:rsidR="00CA428F">
        <w:t xml:space="preserve">etų </w:t>
      </w:r>
      <w:r w:rsidR="00A662E0">
        <w:t>programą ir</w:t>
      </w:r>
      <w:r w:rsidR="00431827">
        <w:t xml:space="preserve"> </w:t>
      </w:r>
      <w:r w:rsidR="00A662E0">
        <w:t>priemonių planą</w:t>
      </w:r>
      <w:r w:rsidR="00A96971">
        <w:t xml:space="preserve"> (pridedama)</w:t>
      </w:r>
      <w:r w:rsidR="00140D0E">
        <w:t>.</w:t>
      </w:r>
    </w:p>
    <w:p w14:paraId="4A1FD5B0" w14:textId="5BAFCF36" w:rsidR="00B06C4F" w:rsidRPr="004E54AE" w:rsidRDefault="00140D0E" w:rsidP="001F35ED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 w:rsidRPr="00140D0E">
        <w:t xml:space="preserve">Pavesti </w:t>
      </w:r>
      <w:r>
        <w:t>Klaipėdos</w:t>
      </w:r>
      <w:r w:rsidRPr="00140D0E">
        <w:t xml:space="preserve"> miesto savivaldybės administracijos direktoriui organizuoti patvirtintos </w:t>
      </w:r>
      <w:r>
        <w:t>Klaipėdos</w:t>
      </w:r>
      <w:r w:rsidRPr="00140D0E">
        <w:t xml:space="preserve"> miesto savivaldybės aplinkos oro kokybės valdymo </w:t>
      </w:r>
      <w:r w:rsidR="00CA428F" w:rsidRPr="00CD7700">
        <w:t>202</w:t>
      </w:r>
      <w:r w:rsidR="004E2720">
        <w:t>1</w:t>
      </w:r>
      <w:r w:rsidR="00CA428F" w:rsidRPr="00CD7700">
        <w:t>–2023 m</w:t>
      </w:r>
      <w:r w:rsidR="00CA428F">
        <w:t>etų</w:t>
      </w:r>
      <w:r w:rsidR="00CA428F" w:rsidRPr="00CD7700">
        <w:t xml:space="preserve"> </w:t>
      </w:r>
      <w:r w:rsidRPr="00140D0E">
        <w:t xml:space="preserve">programos įgyvendinimą ir įtraukti šioje programoje numatytas oro kokybės valdymo priemones į </w:t>
      </w:r>
      <w:r w:rsidR="0021318B">
        <w:t>Klaipėdos</w:t>
      </w:r>
      <w:r w:rsidRPr="00140D0E">
        <w:t xml:space="preserve"> miesto savivaldybės strateginius </w:t>
      </w:r>
      <w:r w:rsidR="00F40687">
        <w:t xml:space="preserve">planavimo </w:t>
      </w:r>
      <w:r w:rsidRPr="00140D0E">
        <w:t>dokumentus.</w:t>
      </w:r>
    </w:p>
    <w:p w14:paraId="4255A7BD" w14:textId="77777777" w:rsidR="00B06C4F" w:rsidRDefault="00B06C4F" w:rsidP="00B06C4F">
      <w:pPr>
        <w:ind w:firstLine="709"/>
        <w:jc w:val="both"/>
      </w:pPr>
      <w:r w:rsidRPr="009C3342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6B10DF97" w14:textId="77777777" w:rsidR="00B06C4F" w:rsidRDefault="00B06C4F" w:rsidP="00EB4B96">
      <w:pPr>
        <w:tabs>
          <w:tab w:val="left" w:pos="912"/>
        </w:tabs>
        <w:ind w:firstLine="709"/>
        <w:jc w:val="both"/>
      </w:pPr>
    </w:p>
    <w:p w14:paraId="015E8D3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8307955" w14:textId="77777777" w:rsidTr="00165FB0">
        <w:tc>
          <w:tcPr>
            <w:tcW w:w="6629" w:type="dxa"/>
            <w:shd w:val="clear" w:color="auto" w:fill="auto"/>
          </w:tcPr>
          <w:p w14:paraId="235BECB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89506BF" w14:textId="77777777" w:rsidR="00BB15A1" w:rsidRDefault="00BB15A1" w:rsidP="00181E3E">
            <w:pPr>
              <w:jc w:val="right"/>
            </w:pPr>
          </w:p>
        </w:tc>
      </w:tr>
    </w:tbl>
    <w:p w14:paraId="66AB8CF4" w14:textId="77777777" w:rsidR="00446AC7" w:rsidRDefault="00446AC7" w:rsidP="003077A5">
      <w:pPr>
        <w:jc w:val="both"/>
      </w:pPr>
    </w:p>
    <w:p w14:paraId="5E4B516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F197E74" w14:textId="77777777" w:rsidTr="00165FB0">
        <w:tc>
          <w:tcPr>
            <w:tcW w:w="6629" w:type="dxa"/>
            <w:shd w:val="clear" w:color="auto" w:fill="auto"/>
          </w:tcPr>
          <w:p w14:paraId="0A7DEB9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77B04" w:rsidRPr="00C573FF">
              <w:t>Savivaldybės administracijos direktor</w:t>
            </w:r>
            <w:r w:rsidR="00877B04">
              <w:t>ius</w:t>
            </w:r>
          </w:p>
        </w:tc>
        <w:tc>
          <w:tcPr>
            <w:tcW w:w="3225" w:type="dxa"/>
            <w:shd w:val="clear" w:color="auto" w:fill="auto"/>
          </w:tcPr>
          <w:p w14:paraId="1BC3517A" w14:textId="77777777" w:rsidR="00BB15A1" w:rsidRDefault="00877B04" w:rsidP="00181E3E">
            <w:pPr>
              <w:jc w:val="right"/>
            </w:pPr>
            <w:r>
              <w:t>Gintaras Neniškis</w:t>
            </w:r>
          </w:p>
        </w:tc>
      </w:tr>
    </w:tbl>
    <w:p w14:paraId="0014E669" w14:textId="77777777" w:rsidR="00BB15A1" w:rsidRDefault="00BB15A1" w:rsidP="003077A5">
      <w:pPr>
        <w:tabs>
          <w:tab w:val="left" w:pos="7560"/>
        </w:tabs>
        <w:jc w:val="both"/>
      </w:pPr>
    </w:p>
    <w:p w14:paraId="3CD7FB73" w14:textId="77777777" w:rsidR="008D749C" w:rsidRDefault="008D749C" w:rsidP="003077A5">
      <w:pPr>
        <w:jc w:val="both"/>
      </w:pPr>
    </w:p>
    <w:p w14:paraId="44D6322F" w14:textId="77777777" w:rsidR="008D749C" w:rsidRDefault="008D749C" w:rsidP="003077A5">
      <w:pPr>
        <w:jc w:val="both"/>
      </w:pPr>
    </w:p>
    <w:p w14:paraId="68502085" w14:textId="77777777" w:rsidR="008D749C" w:rsidRDefault="008D749C" w:rsidP="003077A5">
      <w:pPr>
        <w:jc w:val="both"/>
      </w:pPr>
    </w:p>
    <w:p w14:paraId="64FC7A49" w14:textId="77777777" w:rsidR="008D749C" w:rsidRDefault="008D749C" w:rsidP="003077A5">
      <w:pPr>
        <w:jc w:val="both"/>
      </w:pPr>
    </w:p>
    <w:p w14:paraId="3D5906A7" w14:textId="7B5F2D3D" w:rsidR="001853D9" w:rsidRDefault="001853D9" w:rsidP="003077A5">
      <w:pPr>
        <w:jc w:val="both"/>
      </w:pPr>
    </w:p>
    <w:p w14:paraId="0D576FE1" w14:textId="6E6BC1CF" w:rsidR="00676C5A" w:rsidRDefault="00676C5A" w:rsidP="003077A5">
      <w:pPr>
        <w:jc w:val="both"/>
      </w:pPr>
    </w:p>
    <w:p w14:paraId="36F70F72" w14:textId="3F185BF6" w:rsidR="00676C5A" w:rsidRDefault="00676C5A" w:rsidP="003077A5">
      <w:pPr>
        <w:jc w:val="both"/>
      </w:pPr>
    </w:p>
    <w:p w14:paraId="248CB427" w14:textId="44E7F018" w:rsidR="00676C5A" w:rsidRDefault="00676C5A" w:rsidP="003077A5">
      <w:pPr>
        <w:jc w:val="both"/>
      </w:pPr>
    </w:p>
    <w:p w14:paraId="10F29DD7" w14:textId="469E01C5" w:rsidR="00676C5A" w:rsidRDefault="00676C5A" w:rsidP="003077A5">
      <w:pPr>
        <w:jc w:val="both"/>
      </w:pPr>
    </w:p>
    <w:p w14:paraId="3F5BA479" w14:textId="6173C0CB" w:rsidR="00676C5A" w:rsidRDefault="00676C5A" w:rsidP="003077A5">
      <w:pPr>
        <w:jc w:val="both"/>
      </w:pPr>
    </w:p>
    <w:p w14:paraId="1B610166" w14:textId="77777777" w:rsidR="008D749C" w:rsidRDefault="008D749C" w:rsidP="003077A5">
      <w:pPr>
        <w:jc w:val="both"/>
      </w:pPr>
    </w:p>
    <w:p w14:paraId="737F5987" w14:textId="77777777" w:rsidR="00B43BF2" w:rsidRDefault="00B43BF2" w:rsidP="003077A5">
      <w:pPr>
        <w:jc w:val="both"/>
      </w:pPr>
    </w:p>
    <w:p w14:paraId="779A8813" w14:textId="77777777" w:rsidR="008D749C" w:rsidRDefault="008D749C" w:rsidP="003077A5">
      <w:pPr>
        <w:jc w:val="both"/>
      </w:pPr>
    </w:p>
    <w:p w14:paraId="7E6340CD" w14:textId="77777777" w:rsidR="001853D9" w:rsidRDefault="001853D9" w:rsidP="001853D9">
      <w:pPr>
        <w:jc w:val="both"/>
      </w:pPr>
      <w:r>
        <w:t>Parengė</w:t>
      </w:r>
    </w:p>
    <w:p w14:paraId="40B9FB13" w14:textId="77777777" w:rsidR="001853D9" w:rsidRDefault="00FD6246" w:rsidP="001853D9">
      <w:pPr>
        <w:jc w:val="both"/>
      </w:pPr>
      <w:r>
        <w:t>Projektų skyriaus patarėja</w:t>
      </w:r>
    </w:p>
    <w:p w14:paraId="39E1D275" w14:textId="77777777" w:rsidR="00FD6246" w:rsidRDefault="00FD6246" w:rsidP="001853D9">
      <w:pPr>
        <w:jc w:val="both"/>
      </w:pPr>
    </w:p>
    <w:p w14:paraId="2753A214" w14:textId="77777777" w:rsidR="00FD6246" w:rsidRDefault="00FD6246" w:rsidP="00FD6246">
      <w:pPr>
        <w:jc w:val="both"/>
      </w:pPr>
      <w:r>
        <w:t>Daina Stankevičienė, tel. 39 63 07</w:t>
      </w:r>
    </w:p>
    <w:p w14:paraId="4E7DAF5C" w14:textId="3F6020C3" w:rsidR="00DD6F1A" w:rsidRDefault="00FD6246" w:rsidP="00FD6246">
      <w:pPr>
        <w:jc w:val="both"/>
      </w:pPr>
      <w:r>
        <w:t>2020-</w:t>
      </w:r>
      <w:r w:rsidR="00431827">
        <w:t>1</w:t>
      </w:r>
      <w:r w:rsidR="004E2720">
        <w:t>2</w:t>
      </w:r>
      <w:r>
        <w:t>-2</w:t>
      </w:r>
      <w:r w:rsidR="004E2720"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A9F93" w14:textId="77777777" w:rsidR="009C21A0" w:rsidRDefault="009C21A0">
      <w:r>
        <w:separator/>
      </w:r>
    </w:p>
  </w:endnote>
  <w:endnote w:type="continuationSeparator" w:id="0">
    <w:p w14:paraId="4661592D" w14:textId="77777777" w:rsidR="009C21A0" w:rsidRDefault="009C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0A77A" w14:textId="77777777" w:rsidR="009C21A0" w:rsidRDefault="009C21A0">
      <w:r>
        <w:separator/>
      </w:r>
    </w:p>
  </w:footnote>
  <w:footnote w:type="continuationSeparator" w:id="0">
    <w:p w14:paraId="18F8DD68" w14:textId="77777777" w:rsidR="009C21A0" w:rsidRDefault="009C2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D6BD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3FE58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68001" w14:textId="1E38DD5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A503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19962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3CBA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509280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1CC"/>
    <w:multiLevelType w:val="hybridMultilevel"/>
    <w:tmpl w:val="9F089A72"/>
    <w:lvl w:ilvl="0" w:tplc="5AD63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567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D0E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030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5ED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18B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68D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9B3"/>
    <w:rsid w:val="003077A5"/>
    <w:rsid w:val="00307E10"/>
    <w:rsid w:val="00310DC8"/>
    <w:rsid w:val="00311151"/>
    <w:rsid w:val="00311E70"/>
    <w:rsid w:val="00314025"/>
    <w:rsid w:val="00315219"/>
    <w:rsid w:val="003161C0"/>
    <w:rsid w:val="00316B8E"/>
    <w:rsid w:val="00317B10"/>
    <w:rsid w:val="003208E1"/>
    <w:rsid w:val="00321736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B8E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EAC"/>
    <w:rsid w:val="0035261C"/>
    <w:rsid w:val="00352CCA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827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696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720"/>
    <w:rsid w:val="004E2AC1"/>
    <w:rsid w:val="004E2CBE"/>
    <w:rsid w:val="004E2ED1"/>
    <w:rsid w:val="004E39B8"/>
    <w:rsid w:val="004E4019"/>
    <w:rsid w:val="004E54AE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091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C5A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4D8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091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C99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DCE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6FF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F47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B04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1A8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E6A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293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105"/>
    <w:rsid w:val="00987C30"/>
    <w:rsid w:val="00990EE0"/>
    <w:rsid w:val="009917A7"/>
    <w:rsid w:val="009917DD"/>
    <w:rsid w:val="00991C76"/>
    <w:rsid w:val="0099207E"/>
    <w:rsid w:val="0099296F"/>
    <w:rsid w:val="00994C2C"/>
    <w:rsid w:val="00995C01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1A0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2E0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971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642"/>
    <w:rsid w:val="00AF4730"/>
    <w:rsid w:val="00AF498F"/>
    <w:rsid w:val="00AF5AB7"/>
    <w:rsid w:val="00AF5E5A"/>
    <w:rsid w:val="00B004DB"/>
    <w:rsid w:val="00B010C9"/>
    <w:rsid w:val="00B065E4"/>
    <w:rsid w:val="00B06653"/>
    <w:rsid w:val="00B06C4F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BF2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2E81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034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B4A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28F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700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5D17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9D0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32E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2A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687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076"/>
    <w:rsid w:val="00FC6FDF"/>
    <w:rsid w:val="00FD0D98"/>
    <w:rsid w:val="00FD0EC7"/>
    <w:rsid w:val="00FD249E"/>
    <w:rsid w:val="00FD45BA"/>
    <w:rsid w:val="00FD55AE"/>
    <w:rsid w:val="00FD5878"/>
    <w:rsid w:val="00FD611E"/>
    <w:rsid w:val="00FD6246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8A84B"/>
  <w15:docId w15:val="{B5F4F1DA-A41D-4271-ADBA-D02B29B5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2021-02-02T11:51:00Z</dcterms:created>
  <dcterms:modified xsi:type="dcterms:W3CDTF">2021-02-02T11:51:00Z</dcterms:modified>
</cp:coreProperties>
</file>