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EF790" w14:textId="77777777" w:rsidR="001B1ADF" w:rsidRPr="00E968E4" w:rsidRDefault="001B1ADF" w:rsidP="001B1AD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68E4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E968E4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KONTROLĖS KOMITETAS</w:t>
      </w:r>
    </w:p>
    <w:p w14:paraId="69EDAC49" w14:textId="77777777" w:rsidR="001B1ADF" w:rsidRPr="00E968E4" w:rsidRDefault="001B1ADF" w:rsidP="001B1ADF">
      <w:pPr>
        <w:pStyle w:val="Pagrindinistekstas"/>
        <w:jc w:val="center"/>
        <w:rPr>
          <w:b/>
          <w:szCs w:val="24"/>
        </w:rPr>
      </w:pPr>
      <w:r w:rsidRPr="00E968E4">
        <w:rPr>
          <w:b/>
          <w:szCs w:val="24"/>
        </w:rPr>
        <w:t>POSĖDŽIO PROTOKOLAS</w:t>
      </w:r>
    </w:p>
    <w:p w14:paraId="5DF7509F" w14:textId="77777777" w:rsidR="001B1ADF" w:rsidRPr="00E968E4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E968E4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E968E4">
        <w:rPr>
          <w:noProof/>
        </w:rPr>
        <w:instrText xml:space="preserve"> FORMTEXT </w:instrText>
      </w:r>
      <w:r w:rsidRPr="00E968E4">
        <w:fldChar w:fldCharType="separate"/>
      </w:r>
      <w:r w:rsidRPr="00E968E4">
        <w:rPr>
          <w:noProof/>
        </w:rPr>
        <w:t>2021-04-13</w:t>
      </w:r>
      <w:r w:rsidRPr="00E968E4">
        <w:fldChar w:fldCharType="end"/>
      </w:r>
      <w:bookmarkEnd w:id="1"/>
      <w:r w:rsidRPr="00E968E4">
        <w:rPr>
          <w:noProof/>
        </w:rPr>
        <w:t xml:space="preserve"> </w:t>
      </w:r>
      <w:r w:rsidRPr="00E968E4">
        <w:rPr>
          <w:szCs w:val="24"/>
        </w:rPr>
        <w:t xml:space="preserve">Nr. </w:t>
      </w:r>
      <w:bookmarkStart w:id="2" w:name="registravimoNr"/>
      <w:r w:rsidRPr="00E968E4">
        <w:rPr>
          <w:szCs w:val="24"/>
        </w:rPr>
        <w:t>TAR-40</w:t>
      </w:r>
      <w:bookmarkEnd w:id="2"/>
    </w:p>
    <w:p w14:paraId="7A3F6220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E968E4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38C269C8" w:rsidR="001B1ADF" w:rsidRPr="00E968E4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Posėdis vyk</w:t>
      </w:r>
      <w:r w:rsidR="00234B56" w:rsidRPr="00E968E4">
        <w:rPr>
          <w:szCs w:val="24"/>
          <w:lang w:eastAsia="en-US"/>
        </w:rPr>
        <w:t>o</w:t>
      </w:r>
      <w:r w:rsidRPr="00E968E4">
        <w:rPr>
          <w:szCs w:val="24"/>
          <w:lang w:eastAsia="en-US"/>
        </w:rPr>
        <w:t xml:space="preserve"> 20</w:t>
      </w:r>
      <w:r w:rsidR="00AB290F" w:rsidRPr="00E968E4">
        <w:rPr>
          <w:szCs w:val="24"/>
          <w:lang w:eastAsia="en-US"/>
        </w:rPr>
        <w:t>2</w:t>
      </w:r>
      <w:r w:rsidR="0080164D" w:rsidRPr="00E968E4">
        <w:rPr>
          <w:szCs w:val="24"/>
          <w:lang w:eastAsia="en-US"/>
        </w:rPr>
        <w:t>1</w:t>
      </w:r>
      <w:r w:rsidRPr="00E968E4">
        <w:rPr>
          <w:szCs w:val="24"/>
          <w:lang w:eastAsia="en-US"/>
        </w:rPr>
        <w:t>-</w:t>
      </w:r>
      <w:r w:rsidR="0080164D" w:rsidRPr="00E968E4">
        <w:rPr>
          <w:szCs w:val="24"/>
          <w:lang w:eastAsia="en-US"/>
        </w:rPr>
        <w:t>0</w:t>
      </w:r>
      <w:r w:rsidR="007315B6">
        <w:rPr>
          <w:szCs w:val="24"/>
          <w:lang w:eastAsia="en-US"/>
        </w:rPr>
        <w:t>4-06</w:t>
      </w:r>
      <w:r w:rsidRPr="00E968E4">
        <w:rPr>
          <w:szCs w:val="24"/>
          <w:lang w:eastAsia="en-US"/>
        </w:rPr>
        <w:t xml:space="preserve">. Pradžia </w:t>
      </w:r>
      <w:r w:rsidR="00BD6E53" w:rsidRPr="00E968E4">
        <w:rPr>
          <w:szCs w:val="24"/>
          <w:lang w:eastAsia="en-US"/>
        </w:rPr>
        <w:t>1</w:t>
      </w:r>
      <w:r w:rsidR="00181927">
        <w:rPr>
          <w:szCs w:val="24"/>
          <w:lang w:eastAsia="en-US"/>
        </w:rPr>
        <w:t>5</w:t>
      </w:r>
      <w:r w:rsidR="00BD6E53" w:rsidRPr="00E968E4">
        <w:rPr>
          <w:szCs w:val="24"/>
          <w:lang w:eastAsia="en-US"/>
        </w:rPr>
        <w:t>.0</w:t>
      </w:r>
      <w:r w:rsidRPr="00E968E4">
        <w:rPr>
          <w:szCs w:val="24"/>
          <w:lang w:eastAsia="en-US"/>
        </w:rPr>
        <w:t>0 val.</w:t>
      </w:r>
    </w:p>
    <w:p w14:paraId="3CC52A16" w14:textId="53C45125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>Posėdžio pirminink</w:t>
      </w:r>
      <w:r w:rsidR="00DB46DB" w:rsidRPr="00E968E4">
        <w:rPr>
          <w:szCs w:val="24"/>
          <w:lang w:eastAsia="en-US"/>
        </w:rPr>
        <w:t>as</w:t>
      </w:r>
      <w:r w:rsidR="006E0084" w:rsidRPr="00E968E4">
        <w:rPr>
          <w:szCs w:val="24"/>
          <w:lang w:eastAsia="en-US"/>
        </w:rPr>
        <w:t>–</w:t>
      </w:r>
      <w:r w:rsidR="00AB2EFF" w:rsidRPr="00E968E4">
        <w:t xml:space="preserve"> </w:t>
      </w:r>
      <w:r w:rsidR="00DB46DB" w:rsidRPr="00E968E4">
        <w:t>Arvydas Vaitkus</w:t>
      </w:r>
      <w:r w:rsidR="00591F23" w:rsidRPr="00E968E4">
        <w:t>.</w:t>
      </w:r>
    </w:p>
    <w:p w14:paraId="72EC66A1" w14:textId="77777777" w:rsidR="001B1ADF" w:rsidRPr="00E968E4" w:rsidRDefault="001B1ADF" w:rsidP="00591F23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E968E4">
        <w:rPr>
          <w:szCs w:val="24"/>
          <w:lang w:eastAsia="en-US"/>
        </w:rPr>
        <w:t xml:space="preserve">Posėdžio </w:t>
      </w:r>
      <w:r w:rsidR="00745086" w:rsidRPr="00E968E4">
        <w:rPr>
          <w:szCs w:val="24"/>
          <w:lang w:eastAsia="en-US"/>
        </w:rPr>
        <w:t>sekretorė – Marija P</w:t>
      </w:r>
      <w:r w:rsidR="00AB290F" w:rsidRPr="00E968E4">
        <w:rPr>
          <w:szCs w:val="24"/>
          <w:lang w:eastAsia="en-US"/>
        </w:rPr>
        <w:t>etrulienė</w:t>
      </w:r>
      <w:r w:rsidR="00745086" w:rsidRPr="00E968E4">
        <w:rPr>
          <w:szCs w:val="24"/>
          <w:lang w:eastAsia="en-US"/>
        </w:rPr>
        <w:t>.</w:t>
      </w:r>
    </w:p>
    <w:p w14:paraId="722A2A1E" w14:textId="20434737" w:rsidR="001B1ADF" w:rsidRPr="00E968E4" w:rsidRDefault="001B1ADF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 xml:space="preserve">Posėdyje </w:t>
      </w:r>
      <w:r w:rsidR="00AB2EFF" w:rsidRPr="00E968E4">
        <w:rPr>
          <w:rFonts w:eastAsia="Calibri"/>
          <w:szCs w:val="24"/>
        </w:rPr>
        <w:t xml:space="preserve">(nuotoliniu būdu) </w:t>
      </w:r>
      <w:r w:rsidRPr="00E968E4">
        <w:rPr>
          <w:rFonts w:eastAsia="Calibri"/>
          <w:szCs w:val="24"/>
        </w:rPr>
        <w:t>dalyv</w:t>
      </w:r>
      <w:r w:rsidR="00234B56" w:rsidRPr="00E968E4">
        <w:rPr>
          <w:rFonts w:eastAsia="Calibri"/>
          <w:szCs w:val="24"/>
        </w:rPr>
        <w:t>avo</w:t>
      </w:r>
      <w:r w:rsidRPr="00E968E4">
        <w:rPr>
          <w:rFonts w:eastAsia="Calibri"/>
          <w:szCs w:val="24"/>
        </w:rPr>
        <w:t xml:space="preserve"> </w:t>
      </w:r>
      <w:r w:rsidR="00FC2DC3" w:rsidRPr="00E968E4">
        <w:rPr>
          <w:rFonts w:eastAsia="Calibri"/>
          <w:szCs w:val="24"/>
        </w:rPr>
        <w:t xml:space="preserve">Kontrolės </w:t>
      </w:r>
      <w:r w:rsidRPr="00E968E4">
        <w:rPr>
          <w:rFonts w:eastAsia="Calibri"/>
          <w:szCs w:val="24"/>
        </w:rPr>
        <w:t xml:space="preserve">komiteto </w:t>
      </w:r>
      <w:r w:rsidR="00AB2EFF" w:rsidRPr="00E968E4">
        <w:rPr>
          <w:rFonts w:eastAsia="Calibri"/>
          <w:szCs w:val="24"/>
        </w:rPr>
        <w:t>(</w:t>
      </w:r>
      <w:r w:rsidR="0023313D" w:rsidRPr="00E968E4">
        <w:rPr>
          <w:rFonts w:eastAsia="Calibri"/>
          <w:szCs w:val="24"/>
        </w:rPr>
        <w:t>toliau – Komitetas</w:t>
      </w:r>
      <w:r w:rsidR="00AB2EFF" w:rsidRPr="00E968E4">
        <w:rPr>
          <w:rFonts w:eastAsia="Calibri"/>
          <w:szCs w:val="24"/>
        </w:rPr>
        <w:t xml:space="preserve">) </w:t>
      </w:r>
      <w:r w:rsidRPr="00E968E4">
        <w:rPr>
          <w:rFonts w:eastAsia="Calibri"/>
          <w:szCs w:val="24"/>
        </w:rPr>
        <w:t>nariai:</w:t>
      </w:r>
      <w:r w:rsidR="00AB2EFF" w:rsidRPr="00E968E4">
        <w:rPr>
          <w:rFonts w:eastAsia="Calibri"/>
          <w:szCs w:val="24"/>
        </w:rPr>
        <w:t xml:space="preserve"> Arvydas Cesiulis</w:t>
      </w:r>
      <w:r w:rsidR="00591F23" w:rsidRPr="00E968E4">
        <w:t xml:space="preserve">, </w:t>
      </w:r>
      <w:r w:rsidR="00BD6E53" w:rsidRPr="00E968E4">
        <w:t>Arūnas Barbšys</w:t>
      </w:r>
      <w:r w:rsidR="00D04EA9" w:rsidRPr="00E968E4">
        <w:t xml:space="preserve">, </w:t>
      </w:r>
      <w:r w:rsidR="00563DF5" w:rsidRPr="00E968E4">
        <w:t>Saulius Budinas,</w:t>
      </w:r>
      <w:r w:rsidR="006E0084" w:rsidRPr="00E968E4">
        <w:t xml:space="preserve"> </w:t>
      </w:r>
      <w:r w:rsidR="00DB46DB" w:rsidRPr="00E968E4">
        <w:t xml:space="preserve">Elida Mantulova, </w:t>
      </w:r>
      <w:r w:rsidR="00AB290F" w:rsidRPr="00E968E4">
        <w:t>Vytis Radvila</w:t>
      </w:r>
      <w:r w:rsidR="0047408E" w:rsidRPr="00E968E4">
        <w:t xml:space="preserve">, </w:t>
      </w:r>
      <w:r w:rsidR="0080122E" w:rsidRPr="00E968E4">
        <w:t>Viktor Senčila</w:t>
      </w:r>
      <w:r w:rsidR="00AB2EFF" w:rsidRPr="00E968E4">
        <w:t xml:space="preserve">, </w:t>
      </w:r>
      <w:r w:rsidR="00BD6E53" w:rsidRPr="00E968E4">
        <w:t>Alina Velykienė</w:t>
      </w:r>
      <w:r w:rsidR="00181927">
        <w:t>,</w:t>
      </w:r>
      <w:r w:rsidR="00DB46DB" w:rsidRPr="00E968E4">
        <w:t xml:space="preserve"> Aidas Kaveckis</w:t>
      </w:r>
      <w:r w:rsidR="0042637A">
        <w:t>, Alvidas Šimkus</w:t>
      </w:r>
      <w:r w:rsidR="00A43BB3" w:rsidRPr="00E968E4">
        <w:t xml:space="preserve">. </w:t>
      </w:r>
    </w:p>
    <w:p w14:paraId="4E00292C" w14:textId="77777777" w:rsidR="00EB42B5" w:rsidRDefault="00AB2EFF" w:rsidP="006B20DC">
      <w:pPr>
        <w:ind w:firstLine="709"/>
        <w:jc w:val="both"/>
        <w:rPr>
          <w:szCs w:val="24"/>
        </w:rPr>
      </w:pPr>
      <w:r w:rsidRPr="00E968E4">
        <w:rPr>
          <w:szCs w:val="24"/>
        </w:rPr>
        <w:t>Posėdyje dalyvavo: Klaipėdos miesto savival</w:t>
      </w:r>
      <w:r w:rsidR="00773ACD" w:rsidRPr="00E968E4">
        <w:rPr>
          <w:szCs w:val="24"/>
        </w:rPr>
        <w:t>dybės kontrolierė D. Čeporiūtė</w:t>
      </w:r>
      <w:r w:rsidR="00124230">
        <w:rPr>
          <w:szCs w:val="24"/>
        </w:rPr>
        <w:t xml:space="preserve">, </w:t>
      </w:r>
      <w:r w:rsidR="00124230" w:rsidRPr="00124230">
        <w:rPr>
          <w:szCs w:val="24"/>
        </w:rPr>
        <w:t>Klaipėdos mi</w:t>
      </w:r>
      <w:r w:rsidR="00124230">
        <w:rPr>
          <w:szCs w:val="24"/>
        </w:rPr>
        <w:t>esto savivaldybės administracijos (toliau – KMSA)</w:t>
      </w:r>
      <w:r w:rsidR="00EB42B5" w:rsidRPr="00EB42B5">
        <w:t xml:space="preserve"> </w:t>
      </w:r>
      <w:r w:rsidR="00EB42B5" w:rsidRPr="00EB42B5">
        <w:rPr>
          <w:szCs w:val="24"/>
        </w:rPr>
        <w:t>Biudžetinių įstaigų centralizuotos apskaitos skyri</w:t>
      </w:r>
      <w:r w:rsidR="00EB42B5">
        <w:rPr>
          <w:szCs w:val="24"/>
        </w:rPr>
        <w:t>a</w:t>
      </w:r>
      <w:r w:rsidR="00EB42B5" w:rsidRPr="00EB42B5">
        <w:rPr>
          <w:szCs w:val="24"/>
        </w:rPr>
        <w:t>us</w:t>
      </w:r>
      <w:r w:rsidR="00EB42B5">
        <w:rPr>
          <w:szCs w:val="24"/>
        </w:rPr>
        <w:t xml:space="preserve"> vedėja Eglė Jakutienė, KMSA</w:t>
      </w:r>
      <w:r w:rsidR="00124230">
        <w:rPr>
          <w:szCs w:val="24"/>
        </w:rPr>
        <w:t xml:space="preserve"> Sporto skyriaus</w:t>
      </w:r>
      <w:r w:rsidR="00EB42B5">
        <w:rPr>
          <w:szCs w:val="24"/>
        </w:rPr>
        <w:t xml:space="preserve"> vedėja Rasa Rumšienė.</w:t>
      </w:r>
    </w:p>
    <w:p w14:paraId="2D282AE3" w14:textId="39DDDB24" w:rsidR="00124230" w:rsidRPr="00E968E4" w:rsidRDefault="00EB42B5" w:rsidP="00F61354">
      <w:pPr>
        <w:ind w:firstLine="709"/>
        <w:jc w:val="both"/>
        <w:rPr>
          <w:szCs w:val="24"/>
        </w:rPr>
      </w:pPr>
      <w:r>
        <w:rPr>
          <w:szCs w:val="24"/>
        </w:rPr>
        <w:t xml:space="preserve">Kiti dalyviai: </w:t>
      </w:r>
      <w:r w:rsidR="006B20DC" w:rsidRPr="006B20DC">
        <w:rPr>
          <w:szCs w:val="24"/>
        </w:rPr>
        <w:t>Klaipė</w:t>
      </w:r>
      <w:r w:rsidR="006B20DC">
        <w:rPr>
          <w:szCs w:val="24"/>
        </w:rPr>
        <w:t xml:space="preserve">dos lengvosios atletikos mokyklos renginių organizatorius </w:t>
      </w:r>
      <w:r w:rsidR="006B20DC" w:rsidRPr="006B20DC">
        <w:rPr>
          <w:szCs w:val="24"/>
        </w:rPr>
        <w:t>l.</w:t>
      </w:r>
      <w:r w:rsidR="006B20DC">
        <w:rPr>
          <w:szCs w:val="24"/>
        </w:rPr>
        <w:t xml:space="preserve"> a. direktoriaus funkcijas </w:t>
      </w:r>
      <w:r w:rsidR="006B20DC" w:rsidRPr="006B20DC">
        <w:rPr>
          <w:szCs w:val="24"/>
        </w:rPr>
        <w:t xml:space="preserve">Darius Raišutis, </w:t>
      </w:r>
      <w:r w:rsidR="006B20DC">
        <w:rPr>
          <w:szCs w:val="24"/>
        </w:rPr>
        <w:t>Klaipėdos futbolo sporto mokyklos direktorius A. Žuta</w:t>
      </w:r>
      <w:r w:rsidR="006B20DC" w:rsidRPr="006B20DC">
        <w:rPr>
          <w:szCs w:val="24"/>
        </w:rPr>
        <w:t xml:space="preserve">, Klaipėdos </w:t>
      </w:r>
      <w:r w:rsidR="006B20DC">
        <w:rPr>
          <w:szCs w:val="24"/>
        </w:rPr>
        <w:t>Vlado Knašiaus krepšinio mokyklos direktorius A. Kaniava</w:t>
      </w:r>
      <w:r w:rsidR="006B20DC" w:rsidRPr="006B20DC">
        <w:rPr>
          <w:szCs w:val="24"/>
        </w:rPr>
        <w:t>, Kl</w:t>
      </w:r>
      <w:r w:rsidR="006B20DC">
        <w:rPr>
          <w:szCs w:val="24"/>
        </w:rPr>
        <w:t>aipėdos „Viesulo“ sporto centro direktorius E. Klimas</w:t>
      </w:r>
      <w:r w:rsidR="006B20DC" w:rsidRPr="006B20DC">
        <w:rPr>
          <w:szCs w:val="24"/>
        </w:rPr>
        <w:t>, Kl</w:t>
      </w:r>
      <w:r w:rsidR="006B20DC">
        <w:rPr>
          <w:szCs w:val="24"/>
        </w:rPr>
        <w:t xml:space="preserve">aipėdos „Gintaro“ sporto centro </w:t>
      </w:r>
      <w:r w:rsidR="006B20DC" w:rsidRPr="006B20DC">
        <w:rPr>
          <w:szCs w:val="24"/>
        </w:rPr>
        <w:t>di</w:t>
      </w:r>
      <w:r w:rsidR="006B20DC">
        <w:rPr>
          <w:szCs w:val="24"/>
        </w:rPr>
        <w:t xml:space="preserve">rektoriaus pavaduotoja ugdymui, </w:t>
      </w:r>
      <w:r w:rsidR="006B20DC" w:rsidRPr="006B20DC">
        <w:rPr>
          <w:szCs w:val="24"/>
        </w:rPr>
        <w:t>atl</w:t>
      </w:r>
      <w:r w:rsidR="000F1BD6">
        <w:rPr>
          <w:szCs w:val="24"/>
        </w:rPr>
        <w:t>iekanti</w:t>
      </w:r>
      <w:r w:rsidR="006B20DC">
        <w:rPr>
          <w:szCs w:val="24"/>
        </w:rPr>
        <w:t xml:space="preserve"> direktoriaus funkcijas </w:t>
      </w:r>
      <w:r w:rsidR="006B20DC" w:rsidRPr="006B20DC">
        <w:rPr>
          <w:szCs w:val="24"/>
        </w:rPr>
        <w:t>Aldona Vaitkienė</w:t>
      </w:r>
      <w:r w:rsidR="006B20DC">
        <w:rPr>
          <w:szCs w:val="24"/>
        </w:rPr>
        <w:t xml:space="preserve">. </w:t>
      </w:r>
    </w:p>
    <w:p w14:paraId="60BE0457" w14:textId="3B9AD9DD" w:rsidR="001B1ADF" w:rsidRPr="00E968E4" w:rsidRDefault="0047408E" w:rsidP="00B874E5">
      <w:pPr>
        <w:tabs>
          <w:tab w:val="left" w:pos="567"/>
        </w:tabs>
        <w:ind w:firstLine="709"/>
        <w:jc w:val="both"/>
        <w:rPr>
          <w:rFonts w:eastAsia="Calibri"/>
          <w:szCs w:val="24"/>
        </w:rPr>
      </w:pPr>
      <w:r w:rsidRPr="00E968E4">
        <w:rPr>
          <w:rFonts w:eastAsia="Calibri"/>
          <w:szCs w:val="24"/>
        </w:rPr>
        <w:t>DARBOTVARKĖ</w:t>
      </w:r>
      <w:r w:rsidR="00AB2EFF" w:rsidRPr="00E968E4">
        <w:rPr>
          <w:rFonts w:eastAsia="Calibri"/>
          <w:szCs w:val="24"/>
        </w:rPr>
        <w:t xml:space="preserve"> (pritarė bendru sutarimu)</w:t>
      </w:r>
      <w:r w:rsidRPr="00E968E4">
        <w:rPr>
          <w:rFonts w:eastAsia="Calibri"/>
          <w:szCs w:val="24"/>
        </w:rPr>
        <w:t>:</w:t>
      </w:r>
    </w:p>
    <w:p w14:paraId="68C0B776" w14:textId="77777777" w:rsidR="00124230" w:rsidRDefault="00124230" w:rsidP="00124230">
      <w:pPr>
        <w:ind w:firstLine="709"/>
        <w:jc w:val="both"/>
      </w:pPr>
      <w:r>
        <w:t>1. Audito „Mokesčių už sportininko ugdymą surinkimas, administravimas ir naudojimas Klaipėdos miesto savivaldybės biudžetinėse sporto mokymo įstaigose“ ataskaitos pateikimas. Pranešėja D. Čeporiūtė.</w:t>
      </w:r>
    </w:p>
    <w:p w14:paraId="34774043" w14:textId="747E4BC3" w:rsidR="00B01546" w:rsidRPr="00E968E4" w:rsidRDefault="00124230" w:rsidP="00124230">
      <w:pPr>
        <w:ind w:firstLine="709"/>
        <w:jc w:val="both"/>
      </w:pPr>
      <w:r>
        <w:t>2. Pasiūlymai Kontrolės ir audito 2022 metų veiklos planui. Pranešėja</w:t>
      </w:r>
      <w:r w:rsidR="008D0FFF">
        <w:t xml:space="preserve"> D. Čeporiūtė</w:t>
      </w:r>
      <w:r>
        <w:t>.</w:t>
      </w:r>
      <w:r w:rsidR="00BB29C6">
        <w:t xml:space="preserve"> </w:t>
      </w:r>
    </w:p>
    <w:p w14:paraId="2CA8F050" w14:textId="26F8F0B4" w:rsidR="009D6231" w:rsidRPr="00E968E4" w:rsidRDefault="009D6231" w:rsidP="00B874E5">
      <w:pPr>
        <w:ind w:firstLine="709"/>
        <w:jc w:val="both"/>
      </w:pPr>
    </w:p>
    <w:p w14:paraId="6DBF91C1" w14:textId="380FA347" w:rsidR="00204A37" w:rsidRDefault="00B01546" w:rsidP="00204A37">
      <w:pPr>
        <w:ind w:firstLine="709"/>
        <w:jc w:val="both"/>
      </w:pPr>
      <w:r w:rsidRPr="00E968E4">
        <w:rPr>
          <w:szCs w:val="24"/>
        </w:rPr>
        <w:t>1</w:t>
      </w:r>
      <w:r w:rsidR="009D6231" w:rsidRPr="00E968E4">
        <w:rPr>
          <w:szCs w:val="24"/>
        </w:rPr>
        <w:t>. SVARSTYTA</w:t>
      </w:r>
      <w:r w:rsidR="00124230" w:rsidRPr="00124230">
        <w:t xml:space="preserve"> </w:t>
      </w:r>
      <w:r w:rsidR="00124230">
        <w:t xml:space="preserve">Audito „Mokesčių už sportininko ugdymą surinkimas, administravimas ir naudojimas Klaipėdos miesto savivaldybės biudžetinėse sporto mokymo įstaigose“ ataskaitos pateikimas. </w:t>
      </w:r>
    </w:p>
    <w:p w14:paraId="02DF8BEB" w14:textId="07F398A1" w:rsidR="00C3194A" w:rsidRDefault="00BB29C6" w:rsidP="007147FC">
      <w:pPr>
        <w:ind w:firstLine="709"/>
        <w:jc w:val="both"/>
      </w:pPr>
      <w:r>
        <w:t xml:space="preserve">Pranešėja D. Čeporiūtė teigė, </w:t>
      </w:r>
      <w:r w:rsidR="004712C6" w:rsidRPr="00E968E4">
        <w:rPr>
          <w:szCs w:val="24"/>
        </w:rPr>
        <w:t xml:space="preserve">jog </w:t>
      </w:r>
      <w:r w:rsidRPr="00BB29C6">
        <w:rPr>
          <w:szCs w:val="24"/>
        </w:rPr>
        <w:t xml:space="preserve">Klaipėdos miesto savivaldybės kontrolės ir audito </w:t>
      </w:r>
      <w:r w:rsidR="000C59C5">
        <w:rPr>
          <w:szCs w:val="24"/>
        </w:rPr>
        <w:t>tarnyba</w:t>
      </w:r>
      <w:r>
        <w:rPr>
          <w:szCs w:val="24"/>
        </w:rPr>
        <w:t xml:space="preserve"> (toliau – Tarnyba)</w:t>
      </w:r>
      <w:r w:rsidRPr="00BB29C6">
        <w:rPr>
          <w:szCs w:val="24"/>
        </w:rPr>
        <w:t xml:space="preserve"> </w:t>
      </w:r>
      <w:r w:rsidR="000C59C5">
        <w:rPr>
          <w:szCs w:val="24"/>
        </w:rPr>
        <w:t xml:space="preserve">atliko auditą </w:t>
      </w:r>
      <w:r w:rsidR="000C59C5">
        <w:t xml:space="preserve">Klaipėdos miesto savivaldybės biudžetinėse sporto mokymo įstaigose: </w:t>
      </w:r>
      <w:r w:rsidR="000C59C5" w:rsidRPr="000C59C5">
        <w:t>Klaipė</w:t>
      </w:r>
      <w:r w:rsidR="000C59C5">
        <w:t>dos lengvosios atletikos mokykloje</w:t>
      </w:r>
      <w:r w:rsidR="000C59C5" w:rsidRPr="000C59C5">
        <w:t>, Klaipėdos futbolo sporto mok</w:t>
      </w:r>
      <w:r w:rsidR="000C59C5">
        <w:t>ykloje</w:t>
      </w:r>
      <w:r w:rsidR="000C59C5" w:rsidRPr="000C59C5">
        <w:t xml:space="preserve">, Klaipėdos </w:t>
      </w:r>
      <w:r w:rsidR="000C59C5">
        <w:t>Vlado Knašiaus krepšinio mokykloje</w:t>
      </w:r>
      <w:r w:rsidR="000C59C5" w:rsidRPr="000C59C5">
        <w:t>, Kl</w:t>
      </w:r>
      <w:r w:rsidR="000C59C5">
        <w:t>aipėdos „Viesulo“ sporto centre</w:t>
      </w:r>
      <w:r w:rsidR="000C59C5" w:rsidRPr="000C59C5">
        <w:t>, Kl</w:t>
      </w:r>
      <w:r w:rsidR="000C59C5">
        <w:t>aipėdos „Gintaro“ sporto centre (toliau</w:t>
      </w:r>
      <w:r w:rsidR="000C59C5" w:rsidRPr="000C59C5">
        <w:t xml:space="preserve"> – Įstaigos)</w:t>
      </w:r>
      <w:r w:rsidR="00C3194A">
        <w:t>.</w:t>
      </w:r>
      <w:r w:rsidR="000C59C5">
        <w:t xml:space="preserve"> </w:t>
      </w:r>
      <w:r w:rsidR="00C3194A">
        <w:t>Įstaigose atlikus įsiskolinimų už sportininkų ugdymą analizę, nustatyta, kad: Lengvosios atletikos mokyklos buhalterinės apskaitos registrų duomenimis mokinių įsiskolinimai įstaigai už ugdymo paslaugas sudarė: 2019-12-31 dienai – 2.535,16 Eur (316 skolininkų); 2020-12-31 dienai – 2.587,49 Eur (342 skolininkai), iš jų skolos, kurių apmokėjimo laikas pradelstas daugiau kaip 360 dienų – 1.636,75 Eur (139 skolininkai, 2014 – 2019 m. laikotarpiu). Mokinių skolų sumos už ugdymo paslaugas sudaro nuo 1,45 Eur iki 46,20 Eur; Futbolo sporto mokyklos: 2019-12-31 dienai – 204,71 Eur (38 skolininkai); 2020-12-31 dienai – 1.604,19 Eur (321 skolininkas), iš jų skolos, kurių apmokėjimo laikas pradelstas daugiau kaip 360 dienų – 162,11 Eur (24 skolininkai, 2015 – 2019 m. laikotarpiu). Mokinių skolų sumos už ugdymo paslaugas sudaro nuo 1,45 Eur iki 20,30 Eur; Vlado Knašiaus krepšinio mokyklos: 2019-12-31 dienai – 10.068,28 Eur (457 skolininkai); 2020-12-31 dienai – 8.606,18 Eur (390 skolininkų), iš jų skolos, kurių apmokėjimo laikas pradelstas daugiau kaip 360 dienų – 8.104,50 Eur (225 skolininkai, 2015 – 2019 m. laik</w:t>
      </w:r>
      <w:r w:rsidR="00CE165B">
        <w:t>otarpiu). Mokinių skolų sumos</w:t>
      </w:r>
      <w:r w:rsidR="00C3194A">
        <w:t xml:space="preserve"> už ugdymo paslaugas sudaro nuo 1,45 Eur iki 108,60 Eur; Klaipėdos „Viesulo“ sporto centro: 2019-12-31 dienai – 18.624,10 Eur (1224 skolininkai); 2020-12-31 dienai – 22.209,44 Eur (1440 skolininkų), iš jų skolos, kurių apmokėjimo laikas pradelstas daugiau kaip 360 dienų –12996,79 Eur (881 mokinys, 2015 – 2020 m. laik</w:t>
      </w:r>
      <w:r w:rsidR="00CE165B">
        <w:t>otarpiu). Mokinių skolų sumos</w:t>
      </w:r>
      <w:r w:rsidR="00C3194A">
        <w:t xml:space="preserve"> už ugdymo paslaugas sudaro nuo 2,90 Eur iki 136,71 Eur. Klaipėdos „Gintaro“ sporto centro: 2019-12-31 dienai – 2.581,50 Eur (217 skolininkų); 2020-12-31 dienai – 3.325,60 Eur (418 skolininkų), iš jų skolos, kurių apmokėjimo laikas pradelstas daugiau kaip </w:t>
      </w:r>
      <w:r w:rsidR="00C3194A">
        <w:lastRenderedPageBreak/>
        <w:t>360 dienų – 1.379,10 Eur (125 mokiniai, 2015 – 2019 m. laiko</w:t>
      </w:r>
      <w:r w:rsidR="00CE165B">
        <w:t>tarpiu). 2020-12-31 duomenimis</w:t>
      </w:r>
      <w:r w:rsidR="00C3194A">
        <w:t xml:space="preserve">, mokinių skolų sumos už ugdymo paslaugas sudaro nuo 1,81 Eur iki 79,64 Eur. </w:t>
      </w:r>
    </w:p>
    <w:p w14:paraId="4978D46A" w14:textId="5EC50503" w:rsidR="00444450" w:rsidRDefault="00444450" w:rsidP="00204A37">
      <w:pPr>
        <w:ind w:firstLine="709"/>
        <w:jc w:val="both"/>
        <w:rPr>
          <w:szCs w:val="24"/>
        </w:rPr>
      </w:pPr>
      <w:r>
        <w:t xml:space="preserve">Tarnyba teikė rekomendaciją – </w:t>
      </w:r>
      <w:r w:rsidRPr="00444450">
        <w:t>KMSA kartu su savivaldybės sporto</w:t>
      </w:r>
      <w:r>
        <w:t xml:space="preserve"> mokymo įstaigų vadovais sukurtų</w:t>
      </w:r>
      <w:r w:rsidRPr="00444450">
        <w:t xml:space="preserve"> procedūras, užtikrinančias tinkamą įsiskolinimų už sportininkų ugdymą išie</w:t>
      </w:r>
      <w:r w:rsidR="00C3194A">
        <w:t>škojimą ir šio proceso kontrolę, j</w:t>
      </w:r>
      <w:r>
        <w:t>ą įgyvendinant iki 2021-12-31.</w:t>
      </w:r>
    </w:p>
    <w:p w14:paraId="4641D389" w14:textId="2228C9F3" w:rsidR="002F0D13" w:rsidRDefault="00CF0013" w:rsidP="00317F89">
      <w:pPr>
        <w:ind w:firstLine="709"/>
        <w:jc w:val="both"/>
        <w:rPr>
          <w:szCs w:val="24"/>
        </w:rPr>
      </w:pPr>
      <w:r>
        <w:rPr>
          <w:szCs w:val="24"/>
        </w:rPr>
        <w:t xml:space="preserve">R. Rumšienė sakė, jog </w:t>
      </w:r>
      <w:r w:rsidR="00253F9A">
        <w:rPr>
          <w:szCs w:val="24"/>
        </w:rPr>
        <w:t>pagal Tarnybos rekomendaciją toks</w:t>
      </w:r>
      <w:r w:rsidR="00910D29">
        <w:rPr>
          <w:szCs w:val="24"/>
        </w:rPr>
        <w:t xml:space="preserve"> tvarkos</w:t>
      </w:r>
      <w:r w:rsidR="00253F9A">
        <w:rPr>
          <w:szCs w:val="24"/>
        </w:rPr>
        <w:t xml:space="preserve"> aprašas dėl atlyginimo už sportininko ugdymą bus paruoštas ir patvirtintas iki metų galo.</w:t>
      </w:r>
      <w:r w:rsidR="008D0FFF">
        <w:rPr>
          <w:szCs w:val="24"/>
        </w:rPr>
        <w:t xml:space="preserve"> Šiai dienai</w:t>
      </w:r>
      <w:r w:rsidR="00253F9A">
        <w:rPr>
          <w:szCs w:val="24"/>
        </w:rPr>
        <w:t xml:space="preserve"> </w:t>
      </w:r>
      <w:r>
        <w:rPr>
          <w:szCs w:val="24"/>
        </w:rPr>
        <w:t>yra paruoštas tarybos spren</w:t>
      </w:r>
      <w:r w:rsidR="00C125F6">
        <w:rPr>
          <w:szCs w:val="24"/>
        </w:rPr>
        <w:t>dimo projektas kaip tokią tvarka turėtų būti</w:t>
      </w:r>
      <w:r w:rsidR="001378EB">
        <w:rPr>
          <w:szCs w:val="24"/>
        </w:rPr>
        <w:t xml:space="preserve"> reguliuojama, tačiau jis</w:t>
      </w:r>
      <w:r w:rsidR="00253F9A">
        <w:rPr>
          <w:szCs w:val="24"/>
        </w:rPr>
        <w:t xml:space="preserve"> grąžintas</w:t>
      </w:r>
      <w:r w:rsidR="00C125F6">
        <w:rPr>
          <w:szCs w:val="24"/>
        </w:rPr>
        <w:t xml:space="preserve"> tobulinimui. Dėl skolų konsultavosi su Šiaulių mies</w:t>
      </w:r>
      <w:r w:rsidR="00253F9A">
        <w:rPr>
          <w:szCs w:val="24"/>
        </w:rPr>
        <w:t>to savivaldybės administraciją dėl skolų pripašinimo beviltiškomis ir jų nurašymo</w:t>
      </w:r>
      <w:r w:rsidR="00C125F6">
        <w:rPr>
          <w:szCs w:val="24"/>
        </w:rPr>
        <w:t>.</w:t>
      </w:r>
      <w:r w:rsidR="00BE7E41">
        <w:rPr>
          <w:szCs w:val="24"/>
        </w:rPr>
        <w:t xml:space="preserve"> </w:t>
      </w:r>
      <w:r w:rsidR="001378EB">
        <w:rPr>
          <w:szCs w:val="24"/>
        </w:rPr>
        <w:t>2</w:t>
      </w:r>
      <w:r w:rsidR="00BE7E41">
        <w:rPr>
          <w:szCs w:val="24"/>
        </w:rPr>
        <w:t>016 metais</w:t>
      </w:r>
      <w:r w:rsidR="001378EB">
        <w:rPr>
          <w:szCs w:val="24"/>
        </w:rPr>
        <w:t xml:space="preserve"> </w:t>
      </w:r>
      <w:r w:rsidR="00BE7E41">
        <w:rPr>
          <w:szCs w:val="24"/>
        </w:rPr>
        <w:t>KMSA nupirko</w:t>
      </w:r>
      <w:r w:rsidR="001378EB">
        <w:rPr>
          <w:szCs w:val="24"/>
        </w:rPr>
        <w:t xml:space="preserve"> </w:t>
      </w:r>
      <w:r w:rsidR="00BE7E41">
        <w:rPr>
          <w:szCs w:val="24"/>
        </w:rPr>
        <w:t xml:space="preserve">elektroninį </w:t>
      </w:r>
      <w:r w:rsidR="001378EB">
        <w:rPr>
          <w:szCs w:val="24"/>
        </w:rPr>
        <w:t>mokinio pažymėjimą, buvo įtraukta vaikų kontrolės ir apskaitos sistema, tačiau dėl kažkokių priežasčių tai neįvyko.</w:t>
      </w:r>
      <w:r w:rsidR="00542E74">
        <w:rPr>
          <w:szCs w:val="24"/>
        </w:rPr>
        <w:t xml:space="preserve"> </w:t>
      </w:r>
      <w:r w:rsidR="00BE7E41">
        <w:rPr>
          <w:szCs w:val="24"/>
        </w:rPr>
        <w:t>II metų ketv. buvo nusimatyta pirkti</w:t>
      </w:r>
      <w:r w:rsidR="00317F89">
        <w:rPr>
          <w:szCs w:val="24"/>
        </w:rPr>
        <w:t xml:space="preserve"> viešame pirkime</w:t>
      </w:r>
      <w:r w:rsidR="00BE7E41">
        <w:rPr>
          <w:szCs w:val="24"/>
        </w:rPr>
        <w:t xml:space="preserve"> </w:t>
      </w:r>
      <w:r w:rsidR="00CF1BFB">
        <w:rPr>
          <w:szCs w:val="24"/>
        </w:rPr>
        <w:t xml:space="preserve">sistemą </w:t>
      </w:r>
      <w:r w:rsidR="001378EB">
        <w:rPr>
          <w:szCs w:val="24"/>
        </w:rPr>
        <w:t xml:space="preserve">dėl </w:t>
      </w:r>
      <w:r>
        <w:rPr>
          <w:szCs w:val="24"/>
        </w:rPr>
        <w:t xml:space="preserve">vaikų kontrolės ir apskaitos kontrolės, </w:t>
      </w:r>
      <w:r w:rsidR="00317F89">
        <w:rPr>
          <w:szCs w:val="24"/>
        </w:rPr>
        <w:t xml:space="preserve">su priemonėmis </w:t>
      </w:r>
      <w:r>
        <w:rPr>
          <w:szCs w:val="24"/>
        </w:rPr>
        <w:t xml:space="preserve">kuomet bus pranešama tėvams </w:t>
      </w:r>
      <w:r w:rsidR="00CF1BFB">
        <w:rPr>
          <w:szCs w:val="24"/>
        </w:rPr>
        <w:t>apie</w:t>
      </w:r>
      <w:r>
        <w:rPr>
          <w:szCs w:val="24"/>
        </w:rPr>
        <w:t xml:space="preserve"> vaik</w:t>
      </w:r>
      <w:r w:rsidR="00C902F9">
        <w:rPr>
          <w:szCs w:val="24"/>
        </w:rPr>
        <w:t>ų</w:t>
      </w:r>
      <w:r>
        <w:rPr>
          <w:szCs w:val="24"/>
        </w:rPr>
        <w:t xml:space="preserve"> lanko</w:t>
      </w:r>
      <w:r w:rsidR="00317F89">
        <w:rPr>
          <w:szCs w:val="24"/>
        </w:rPr>
        <w:t>mumą</w:t>
      </w:r>
      <w:r w:rsidR="00C125F6">
        <w:rPr>
          <w:szCs w:val="24"/>
        </w:rPr>
        <w:t xml:space="preserve"> ir įmokų mokėjimą. </w:t>
      </w:r>
    </w:p>
    <w:p w14:paraId="46F72390" w14:textId="11D83171" w:rsidR="00CF1BFB" w:rsidRDefault="00CF1BFB" w:rsidP="00317F89">
      <w:pPr>
        <w:ind w:firstLine="709"/>
        <w:jc w:val="both"/>
        <w:rPr>
          <w:szCs w:val="24"/>
        </w:rPr>
      </w:pPr>
      <w:r>
        <w:rPr>
          <w:szCs w:val="24"/>
        </w:rPr>
        <w:t>E. Jakutienė</w:t>
      </w:r>
      <w:r w:rsidR="00504C7B">
        <w:rPr>
          <w:szCs w:val="24"/>
        </w:rPr>
        <w:t xml:space="preserve"> teigė, jog didžioji dalis </w:t>
      </w:r>
      <w:r w:rsidR="00C902F9">
        <w:rPr>
          <w:szCs w:val="24"/>
        </w:rPr>
        <w:t xml:space="preserve">skolų </w:t>
      </w:r>
      <w:r w:rsidR="00504C7B">
        <w:rPr>
          <w:szCs w:val="24"/>
        </w:rPr>
        <w:t>yra senos</w:t>
      </w:r>
      <w:r w:rsidR="00C902F9">
        <w:rPr>
          <w:szCs w:val="24"/>
        </w:rPr>
        <w:t>,</w:t>
      </w:r>
      <w:r w:rsidR="00504C7B">
        <w:rPr>
          <w:szCs w:val="24"/>
        </w:rPr>
        <w:t xml:space="preserve"> su jomis nieko negalima daryti,</w:t>
      </w:r>
      <w:r w:rsidR="00504C7B" w:rsidRPr="00504C7B">
        <w:rPr>
          <w:szCs w:val="24"/>
        </w:rPr>
        <w:t xml:space="preserve"> </w:t>
      </w:r>
      <w:r w:rsidR="00504C7B">
        <w:rPr>
          <w:szCs w:val="24"/>
        </w:rPr>
        <w:t>būtinas skolų nurašymo aprašas.</w:t>
      </w:r>
    </w:p>
    <w:p w14:paraId="426AA202" w14:textId="17553A18" w:rsidR="00504C7B" w:rsidRDefault="00504C7B" w:rsidP="00317F89">
      <w:pPr>
        <w:ind w:firstLine="709"/>
        <w:jc w:val="both"/>
        <w:rPr>
          <w:szCs w:val="24"/>
        </w:rPr>
      </w:pPr>
      <w:r>
        <w:rPr>
          <w:szCs w:val="24"/>
        </w:rPr>
        <w:t>A. Vaitkus teiravosi, kodėl negalėtų būti depozitinių elektroninių kortelių.</w:t>
      </w:r>
    </w:p>
    <w:p w14:paraId="3BA26FCE" w14:textId="02F950F8" w:rsidR="00504C7B" w:rsidRDefault="00504C7B" w:rsidP="00317F89">
      <w:pPr>
        <w:ind w:firstLine="709"/>
        <w:jc w:val="both"/>
        <w:rPr>
          <w:szCs w:val="24"/>
        </w:rPr>
      </w:pPr>
      <w:r>
        <w:rPr>
          <w:szCs w:val="24"/>
        </w:rPr>
        <w:t>R. Rumšienė sakė, kad viskas turi būti susieta su vaikų kontrolės ir apskaitos ko</w:t>
      </w:r>
      <w:r w:rsidR="004E7BFA">
        <w:rPr>
          <w:szCs w:val="24"/>
        </w:rPr>
        <w:t>ntroles sistema</w:t>
      </w:r>
      <w:r>
        <w:rPr>
          <w:szCs w:val="24"/>
        </w:rPr>
        <w:t xml:space="preserve">, kurioje bus numatyta </w:t>
      </w:r>
      <w:r w:rsidR="004E7BFA">
        <w:rPr>
          <w:szCs w:val="24"/>
        </w:rPr>
        <w:t>vaikų pasiekimai, treniruočių lankomumas. Svarbu, kad nesidubliuotų vaikų neformalaus švietimo krepšeliai</w:t>
      </w:r>
      <w:r w:rsidR="00DE0460">
        <w:rPr>
          <w:szCs w:val="24"/>
        </w:rPr>
        <w:t>, kuomet vaikai dalyvauja būreliuose ne tik biudžetinėse tačiau ir viešose įstaigose</w:t>
      </w:r>
      <w:r w:rsidR="004E7BFA">
        <w:rPr>
          <w:szCs w:val="24"/>
        </w:rPr>
        <w:t xml:space="preserve">. Tokia sistema turėtų būti susieta su mokinio pažymėjimu. </w:t>
      </w:r>
    </w:p>
    <w:p w14:paraId="0343EE8F" w14:textId="66F38DF3" w:rsidR="004E7BFA" w:rsidRDefault="004E7BFA" w:rsidP="00317F89">
      <w:pPr>
        <w:ind w:firstLine="709"/>
        <w:jc w:val="both"/>
        <w:rPr>
          <w:szCs w:val="24"/>
        </w:rPr>
      </w:pPr>
      <w:r>
        <w:rPr>
          <w:szCs w:val="24"/>
        </w:rPr>
        <w:t>A. Vaitkus klausė kada bus tokia sistema diegiama.</w:t>
      </w:r>
    </w:p>
    <w:p w14:paraId="28998296" w14:textId="2DF775BA" w:rsidR="004E7BFA" w:rsidRDefault="004E7BFA" w:rsidP="00317F89">
      <w:pPr>
        <w:ind w:firstLine="709"/>
        <w:jc w:val="both"/>
        <w:rPr>
          <w:szCs w:val="24"/>
        </w:rPr>
      </w:pPr>
      <w:r>
        <w:rPr>
          <w:szCs w:val="24"/>
        </w:rPr>
        <w:t xml:space="preserve">R. Rumšienė teigė, kad </w:t>
      </w:r>
      <w:r w:rsidR="00013EC3">
        <w:rPr>
          <w:szCs w:val="24"/>
        </w:rPr>
        <w:t>šiuo metu rengiamos viešųjų pirkimų sąlygos.</w:t>
      </w:r>
    </w:p>
    <w:p w14:paraId="096C2535" w14:textId="63359F83" w:rsidR="00232CCF" w:rsidRDefault="00232CCF" w:rsidP="00317F89">
      <w:pPr>
        <w:ind w:firstLine="709"/>
        <w:jc w:val="both"/>
        <w:rPr>
          <w:szCs w:val="24"/>
        </w:rPr>
      </w:pPr>
      <w:r>
        <w:rPr>
          <w:szCs w:val="24"/>
        </w:rPr>
        <w:t>E. Mantulova sakė, kad rengi</w:t>
      </w:r>
      <w:r w:rsidR="00DE0460">
        <w:rPr>
          <w:szCs w:val="24"/>
        </w:rPr>
        <w:t xml:space="preserve">amas tvarkos aprašas turėtų spręsti Tarnybos pateiktą problemą. Aprašas turėtų būti išsamus ir apimti visą neformalaus švietimo sistemą. </w:t>
      </w:r>
    </w:p>
    <w:p w14:paraId="1057AE3C" w14:textId="0EB7BC09" w:rsidR="00DE0460" w:rsidRDefault="00DE0460" w:rsidP="00317F89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klausė ar </w:t>
      </w:r>
      <w:r w:rsidR="00B22F2C">
        <w:rPr>
          <w:szCs w:val="24"/>
        </w:rPr>
        <w:t xml:space="preserve">skelbiant viešąjį pirkimą </w:t>
      </w:r>
      <w:r w:rsidR="00B22F2C" w:rsidRPr="00292165">
        <w:rPr>
          <w:strike/>
          <w:szCs w:val="24"/>
        </w:rPr>
        <w:t>ar</w:t>
      </w:r>
      <w:r w:rsidR="00B22F2C">
        <w:rPr>
          <w:szCs w:val="24"/>
        </w:rPr>
        <w:t xml:space="preserve"> viskas bus numatyta.</w:t>
      </w:r>
    </w:p>
    <w:p w14:paraId="6FEA95A7" w14:textId="2B22024B" w:rsidR="00232CCF" w:rsidRDefault="00DE0460" w:rsidP="00317F89">
      <w:pPr>
        <w:ind w:firstLine="709"/>
        <w:jc w:val="both"/>
        <w:rPr>
          <w:szCs w:val="24"/>
        </w:rPr>
      </w:pPr>
      <w:r>
        <w:rPr>
          <w:szCs w:val="24"/>
        </w:rPr>
        <w:t>R. Rumšienė teigė, kad</w:t>
      </w:r>
      <w:r w:rsidR="006A4A7F">
        <w:rPr>
          <w:szCs w:val="24"/>
        </w:rPr>
        <w:t xml:space="preserve"> praėjusią savaitę vyko susitikimas su </w:t>
      </w:r>
      <w:r w:rsidR="00B22F2C">
        <w:rPr>
          <w:szCs w:val="24"/>
        </w:rPr>
        <w:t>KMSA skyriais</w:t>
      </w:r>
      <w:r w:rsidR="006A4A7F">
        <w:rPr>
          <w:szCs w:val="24"/>
        </w:rPr>
        <w:t>, o šiuo metu yra dėliojamos</w:t>
      </w:r>
      <w:r w:rsidR="00B22F2C">
        <w:rPr>
          <w:szCs w:val="24"/>
        </w:rPr>
        <w:t xml:space="preserve"> sąl</w:t>
      </w:r>
      <w:r w:rsidR="006A4A7F">
        <w:rPr>
          <w:szCs w:val="24"/>
        </w:rPr>
        <w:t>ygos dėl</w:t>
      </w:r>
      <w:r w:rsidR="00B22F2C">
        <w:rPr>
          <w:szCs w:val="24"/>
        </w:rPr>
        <w:t xml:space="preserve"> techninio specifikacijos projekto</w:t>
      </w:r>
      <w:r w:rsidR="006A4A7F">
        <w:rPr>
          <w:szCs w:val="24"/>
        </w:rPr>
        <w:t>.</w:t>
      </w:r>
      <w:r w:rsidR="00924845">
        <w:rPr>
          <w:szCs w:val="24"/>
        </w:rPr>
        <w:t xml:space="preserve"> Šio mėnesio pabaigoje turėtų būti pateiktas toks pirkimo projektas.</w:t>
      </w:r>
    </w:p>
    <w:p w14:paraId="276048FC" w14:textId="4E8B1A6B" w:rsidR="00D95914" w:rsidRDefault="00BE7E41" w:rsidP="00204A37">
      <w:pPr>
        <w:ind w:firstLine="709"/>
        <w:jc w:val="both"/>
        <w:rPr>
          <w:szCs w:val="24"/>
        </w:rPr>
      </w:pPr>
      <w:r>
        <w:rPr>
          <w:szCs w:val="24"/>
        </w:rPr>
        <w:t xml:space="preserve">V. Radvila klausė ar </w:t>
      </w:r>
      <w:r w:rsidR="00283CA6">
        <w:rPr>
          <w:szCs w:val="24"/>
        </w:rPr>
        <w:t>nesva</w:t>
      </w:r>
      <w:r w:rsidR="00924845">
        <w:rPr>
          <w:szCs w:val="24"/>
        </w:rPr>
        <w:t>rstė viešajam pirkimui taikyti rinkos konsultacijo</w:t>
      </w:r>
      <w:r w:rsidR="00283CA6">
        <w:rPr>
          <w:szCs w:val="24"/>
        </w:rPr>
        <w:t>s</w:t>
      </w:r>
      <w:r w:rsidR="007B523F">
        <w:rPr>
          <w:szCs w:val="24"/>
        </w:rPr>
        <w:t xml:space="preserve"> modelio, kurį </w:t>
      </w:r>
      <w:r w:rsidR="00924845">
        <w:rPr>
          <w:szCs w:val="24"/>
        </w:rPr>
        <w:t xml:space="preserve"> rekomenduoja Viešųjų pirkimų tarnyba</w:t>
      </w:r>
      <w:r w:rsidR="00283CA6">
        <w:rPr>
          <w:szCs w:val="24"/>
        </w:rPr>
        <w:t>.</w:t>
      </w:r>
      <w:r w:rsidR="007B523F">
        <w:rPr>
          <w:szCs w:val="24"/>
        </w:rPr>
        <w:t xml:space="preserve"> Taip apsisaugant nuo galimų pirkimų rizikų.</w:t>
      </w:r>
    </w:p>
    <w:p w14:paraId="06DB4D44" w14:textId="4646EDFE" w:rsidR="00D95914" w:rsidRDefault="00D95914" w:rsidP="00204A37">
      <w:pPr>
        <w:ind w:firstLine="709"/>
        <w:jc w:val="both"/>
        <w:rPr>
          <w:szCs w:val="24"/>
        </w:rPr>
      </w:pPr>
      <w:r>
        <w:rPr>
          <w:szCs w:val="24"/>
        </w:rPr>
        <w:t xml:space="preserve">R. Rumšienė </w:t>
      </w:r>
      <w:r w:rsidR="00924845">
        <w:rPr>
          <w:szCs w:val="24"/>
        </w:rPr>
        <w:t>padėkojo</w:t>
      </w:r>
      <w:r w:rsidR="007B523F">
        <w:rPr>
          <w:szCs w:val="24"/>
        </w:rPr>
        <w:t xml:space="preserve"> už šį pasiūlymą ir siūlys vadovams. Sakė, kad konsultavosi su nevyriausybinėmis</w:t>
      </w:r>
      <w:r w:rsidR="00CC288D">
        <w:rPr>
          <w:szCs w:val="24"/>
        </w:rPr>
        <w:t xml:space="preserve"> organizacijomis</w:t>
      </w:r>
      <w:r w:rsidR="007B523F">
        <w:rPr>
          <w:szCs w:val="24"/>
        </w:rPr>
        <w:t xml:space="preserve"> ir su Kauno miesto savivaldybe, kuri šiuo metu perką tokią sistemą. </w:t>
      </w:r>
    </w:p>
    <w:p w14:paraId="2A251433" w14:textId="31A6F57A" w:rsidR="00CC288D" w:rsidRDefault="00CC288D" w:rsidP="00204A37">
      <w:pPr>
        <w:ind w:firstLine="709"/>
        <w:jc w:val="both"/>
        <w:rPr>
          <w:szCs w:val="24"/>
        </w:rPr>
      </w:pPr>
      <w:r>
        <w:rPr>
          <w:szCs w:val="24"/>
        </w:rPr>
        <w:t xml:space="preserve">A. Vaitkus klausė ar per šį mėnesį Sporto skyrius spės </w:t>
      </w:r>
      <w:r w:rsidR="00B93161">
        <w:rPr>
          <w:szCs w:val="24"/>
        </w:rPr>
        <w:t xml:space="preserve">prasivesti </w:t>
      </w:r>
      <w:r>
        <w:rPr>
          <w:szCs w:val="24"/>
        </w:rPr>
        <w:t>rinkos konsultaciją</w:t>
      </w:r>
      <w:r w:rsidR="00B93161">
        <w:rPr>
          <w:szCs w:val="24"/>
        </w:rPr>
        <w:t>.</w:t>
      </w:r>
    </w:p>
    <w:p w14:paraId="5CBAD153" w14:textId="144A800D" w:rsidR="00CC288D" w:rsidRDefault="00CC288D" w:rsidP="00204A37">
      <w:pPr>
        <w:ind w:firstLine="709"/>
        <w:jc w:val="both"/>
        <w:rPr>
          <w:szCs w:val="24"/>
        </w:rPr>
      </w:pPr>
      <w:r>
        <w:rPr>
          <w:szCs w:val="24"/>
        </w:rPr>
        <w:t xml:space="preserve">R. Rumšienė sakė, kad viešajam pirkimui </w:t>
      </w:r>
      <w:r w:rsidR="00B93161">
        <w:rPr>
          <w:szCs w:val="24"/>
        </w:rPr>
        <w:t xml:space="preserve">lėšas </w:t>
      </w:r>
      <w:r>
        <w:rPr>
          <w:szCs w:val="24"/>
        </w:rPr>
        <w:t xml:space="preserve">yra nusimatę </w:t>
      </w:r>
      <w:r w:rsidR="00B93161">
        <w:rPr>
          <w:szCs w:val="24"/>
        </w:rPr>
        <w:t>II–</w:t>
      </w:r>
      <w:r>
        <w:rPr>
          <w:szCs w:val="24"/>
        </w:rPr>
        <w:t>III</w:t>
      </w:r>
      <w:r w:rsidR="00B93161">
        <w:rPr>
          <w:szCs w:val="24"/>
        </w:rPr>
        <w:t xml:space="preserve"> metų ketvirtyje, o iki šio mėnesio galo pasirengti viešojo pirkimo techninių sąlygų specifikacijas.</w:t>
      </w:r>
    </w:p>
    <w:p w14:paraId="48630F1E" w14:textId="07FDE291" w:rsidR="003C14BF" w:rsidRDefault="00CD407A" w:rsidP="00CD407A">
      <w:pPr>
        <w:ind w:firstLine="709"/>
        <w:jc w:val="both"/>
      </w:pPr>
      <w:r>
        <w:rPr>
          <w:szCs w:val="24"/>
        </w:rPr>
        <w:t>A. Vaitkus siūlė</w:t>
      </w:r>
      <w:r w:rsidR="00D95914">
        <w:t xml:space="preserve"> p</w:t>
      </w:r>
      <w:r w:rsidR="0035770F">
        <w:t xml:space="preserve">ateikti </w:t>
      </w:r>
      <w:r w:rsidR="009D273F">
        <w:t xml:space="preserve">parengtą </w:t>
      </w:r>
      <w:r w:rsidR="0035770F">
        <w:t xml:space="preserve">medžiagą </w:t>
      </w:r>
      <w:r w:rsidR="003C14BF">
        <w:t>viešajam</w:t>
      </w:r>
      <w:r w:rsidR="00D95914">
        <w:t xml:space="preserve"> pirkimui </w:t>
      </w:r>
      <w:r w:rsidR="003C14BF">
        <w:t>siekiant</w:t>
      </w:r>
      <w:r w:rsidR="00D95914">
        <w:t xml:space="preserve"> įdiegti </w:t>
      </w:r>
      <w:r w:rsidR="0035770F">
        <w:t xml:space="preserve">fiskalinę </w:t>
      </w:r>
      <w:r w:rsidR="00D95914">
        <w:t>sportuojančių vaikų apskaitą</w:t>
      </w:r>
      <w:r w:rsidR="003C14BF">
        <w:t>,</w:t>
      </w:r>
      <w:r w:rsidR="00D95914">
        <w:t xml:space="preserve"> garantuojant apmokėjimą</w:t>
      </w:r>
      <w:r w:rsidR="003C14BF">
        <w:t xml:space="preserve"> už paslaugą bei a</w:t>
      </w:r>
      <w:r w:rsidR="00D95914">
        <w:t>psvarstyti</w:t>
      </w:r>
      <w:r w:rsidR="003C14BF">
        <w:t xml:space="preserve"> rinkos konsultacijų</w:t>
      </w:r>
      <w:r w:rsidR="003C14BF" w:rsidRPr="003C14BF">
        <w:t xml:space="preserve"> </w:t>
      </w:r>
      <w:r w:rsidR="003C14BF">
        <w:t>galimybes ruošiantis</w:t>
      </w:r>
      <w:r>
        <w:t xml:space="preserve"> šiam viešajam pirkimui,</w:t>
      </w:r>
      <w:r w:rsidR="003C14BF">
        <w:t xml:space="preserve"> m</w:t>
      </w:r>
      <w:r w:rsidR="00D95914">
        <w:t>edžiagą</w:t>
      </w:r>
      <w:r w:rsidR="009D273F">
        <w:t xml:space="preserve"> viešajam pirkimui</w:t>
      </w:r>
      <w:r w:rsidR="00D95914">
        <w:t xml:space="preserve"> </w:t>
      </w:r>
      <w:r w:rsidR="003C14BF">
        <w:t>pateikiant</w:t>
      </w:r>
      <w:r w:rsidR="00D95914">
        <w:t xml:space="preserve"> Kontrolės komiteto posėd</w:t>
      </w:r>
      <w:r w:rsidR="003C14BF">
        <w:t>yje</w:t>
      </w:r>
      <w:r w:rsidR="00D95914">
        <w:t xml:space="preserve"> gegužės </w:t>
      </w:r>
      <w:r w:rsidR="003C14BF">
        <w:t>mėnesį</w:t>
      </w:r>
      <w:r w:rsidR="00D95914">
        <w:t>.</w:t>
      </w:r>
      <w:r w:rsidR="009D273F">
        <w:t xml:space="preserve"> </w:t>
      </w:r>
    </w:p>
    <w:p w14:paraId="31E976D8" w14:textId="03703AC0" w:rsidR="009D273F" w:rsidRDefault="009D273F" w:rsidP="00CD407A">
      <w:pPr>
        <w:ind w:firstLine="709"/>
        <w:jc w:val="both"/>
      </w:pPr>
      <w:r>
        <w:t>S. Budinas sakė, kad nereikėtų atimti iš kuruojančio Kultūros, švietimo ir sporto komiteto galimybę gauti tokią medžiagą.</w:t>
      </w:r>
    </w:p>
    <w:p w14:paraId="038A8F93" w14:textId="1D9E45F8" w:rsidR="009D273F" w:rsidRDefault="009D273F" w:rsidP="00CD407A">
      <w:pPr>
        <w:ind w:firstLine="709"/>
        <w:jc w:val="both"/>
      </w:pPr>
      <w:r>
        <w:t>A. Vaitkus teigė, kad neabejoja kuruojančių komitetu, tačiau Kontrolės komitetui ši informacija galėtų būti pristatyta.</w:t>
      </w:r>
    </w:p>
    <w:p w14:paraId="3DF9F9B6" w14:textId="662FB65F" w:rsidR="00CD407A" w:rsidRDefault="00CD407A" w:rsidP="00CD407A">
      <w:pPr>
        <w:ind w:firstLine="709"/>
        <w:jc w:val="both"/>
      </w:pPr>
      <w:r>
        <w:t>A. Barbšys klau</w:t>
      </w:r>
      <w:r w:rsidR="009F7614">
        <w:t>sė kaip mato fiskalinę apskaitą, kuomet kiekvieno dalyvavimo metu bus nuskaičiuojamas mokestis už ateinantį mėnesį ar už vieną apsilankymą.</w:t>
      </w:r>
    </w:p>
    <w:p w14:paraId="67E8ED01" w14:textId="7988F67E" w:rsidR="009F7614" w:rsidRDefault="00CD407A" w:rsidP="009F7614">
      <w:pPr>
        <w:ind w:firstLine="709"/>
        <w:jc w:val="both"/>
      </w:pPr>
      <w:r>
        <w:t>R. Rumšienė sakė, kad nežino ar bus galima šią fiskalinę apskaitą įdiegti į mokinio pažymėjimą</w:t>
      </w:r>
      <w:r w:rsidR="009F7614">
        <w:t xml:space="preserve"> ir kaip bus susieta</w:t>
      </w:r>
      <w:r>
        <w:t>.</w:t>
      </w:r>
      <w:r w:rsidR="009F7614">
        <w:t xml:space="preserve"> Pagrindinė kortelės mintis būtų, kad matytųsi tėvelių įmokos, skolos ir būtų siunčiami įspėjimai.</w:t>
      </w:r>
      <w:r w:rsidR="00F61354">
        <w:t xml:space="preserve"> Visa tai svarstoma darbo grupėse ar yra tokia galimybė.</w:t>
      </w:r>
    </w:p>
    <w:p w14:paraId="166534D0" w14:textId="2A1FE728" w:rsidR="00F61354" w:rsidRDefault="00F61354" w:rsidP="009F7614">
      <w:pPr>
        <w:ind w:firstLine="709"/>
        <w:jc w:val="both"/>
      </w:pPr>
      <w:r>
        <w:t>A. Barbšys sakė, kad reikėtų nusimatyti esant galimybei įdiegtų tokią sistemą.</w:t>
      </w:r>
    </w:p>
    <w:p w14:paraId="1F804CC9" w14:textId="3404A99E" w:rsidR="007725B8" w:rsidRPr="00E968E4" w:rsidRDefault="00B02D32" w:rsidP="005C6EA2">
      <w:pPr>
        <w:ind w:firstLine="709"/>
        <w:jc w:val="both"/>
      </w:pPr>
      <w:r w:rsidRPr="00E968E4">
        <w:t xml:space="preserve">A. Vaitkus </w:t>
      </w:r>
      <w:r w:rsidR="004712C6" w:rsidRPr="00E968E4">
        <w:t xml:space="preserve">siūlė </w:t>
      </w:r>
      <w:r w:rsidR="00CF0013">
        <w:t>pateikti medžiagą viešajam pirkimui siekiant įdiegti fiskalinę sportuojančių vaikų apskaitą, garantuojant apmokėjimą už paslaugą bei apsvarstyti rinkos konsultacijų</w:t>
      </w:r>
      <w:r w:rsidR="00CF0013" w:rsidRPr="003C14BF">
        <w:t xml:space="preserve"> </w:t>
      </w:r>
      <w:r w:rsidR="00CF0013">
        <w:t>galimybes ruošiantis šiam viešajam pirkimui, medžiagą pateikiant Kontrolės komiteto posėdyje gegužės mėnesį.</w:t>
      </w:r>
      <w:r w:rsidR="00CF0013" w:rsidRPr="00E968E4">
        <w:rPr>
          <w:rFonts w:eastAsia="Calibri"/>
          <w:szCs w:val="24"/>
        </w:rPr>
        <w:t xml:space="preserve"> </w:t>
      </w:r>
      <w:r w:rsidR="00450D9E" w:rsidRPr="00E968E4">
        <w:rPr>
          <w:rFonts w:eastAsia="Calibri"/>
          <w:szCs w:val="24"/>
        </w:rPr>
        <w:lastRenderedPageBreak/>
        <w:t xml:space="preserve">(BALSAVO: už – </w:t>
      </w:r>
      <w:r w:rsidR="008F7E6E">
        <w:rPr>
          <w:rFonts w:eastAsia="Calibri"/>
          <w:szCs w:val="24"/>
        </w:rPr>
        <w:t>10</w:t>
      </w:r>
      <w:r w:rsidR="00721070" w:rsidRPr="00E968E4">
        <w:rPr>
          <w:rFonts w:eastAsia="Calibri"/>
          <w:szCs w:val="24"/>
        </w:rPr>
        <w:t xml:space="preserve"> (</w:t>
      </w:r>
      <w:r w:rsidR="00450D9E" w:rsidRPr="00E968E4">
        <w:rPr>
          <w:rFonts w:eastAsia="Calibri"/>
          <w:szCs w:val="24"/>
        </w:rPr>
        <w:t xml:space="preserve">A. Vaitkus, </w:t>
      </w:r>
      <w:r w:rsidR="00721070" w:rsidRPr="00E968E4">
        <w:rPr>
          <w:rFonts w:eastAsia="Calibri"/>
          <w:szCs w:val="24"/>
        </w:rPr>
        <w:t xml:space="preserve">E. Mantulova, </w:t>
      </w:r>
      <w:r w:rsidR="00DA78E4" w:rsidRPr="00E968E4">
        <w:rPr>
          <w:rFonts w:eastAsia="Calibri"/>
          <w:szCs w:val="24"/>
        </w:rPr>
        <w:t xml:space="preserve">S. Budinas, </w:t>
      </w:r>
      <w:r w:rsidR="00721070" w:rsidRPr="00E968E4">
        <w:rPr>
          <w:rFonts w:eastAsia="Calibri"/>
          <w:szCs w:val="24"/>
        </w:rPr>
        <w:t>V. Senčila, V. Radvila, A. Šimkus, A. Cesiulis, A. Barbšys, A. Velykienė</w:t>
      </w:r>
      <w:r w:rsidR="008F7E6E">
        <w:rPr>
          <w:rFonts w:eastAsia="Calibri"/>
          <w:szCs w:val="24"/>
        </w:rPr>
        <w:t>, A. Kaveckis</w:t>
      </w:r>
      <w:r w:rsidR="00721070" w:rsidRPr="00E968E4">
        <w:rPr>
          <w:rFonts w:eastAsia="Calibri"/>
          <w:szCs w:val="24"/>
        </w:rPr>
        <w:t>), prieš –</w:t>
      </w:r>
      <w:r w:rsidR="008F7E6E">
        <w:rPr>
          <w:rFonts w:eastAsia="Calibri"/>
          <w:szCs w:val="24"/>
        </w:rPr>
        <w:t xml:space="preserve"> </w:t>
      </w:r>
      <w:r w:rsidR="00721070" w:rsidRPr="00E968E4">
        <w:rPr>
          <w:rFonts w:eastAsia="Calibri"/>
          <w:szCs w:val="24"/>
        </w:rPr>
        <w:t>0, susilaikė – 0</w:t>
      </w:r>
      <w:r w:rsidR="001A2B59" w:rsidRPr="00E968E4">
        <w:rPr>
          <w:rFonts w:eastAsia="Calibri"/>
          <w:szCs w:val="24"/>
        </w:rPr>
        <w:t>)</w:t>
      </w:r>
      <w:r w:rsidR="00721070" w:rsidRPr="00E968E4">
        <w:rPr>
          <w:rFonts w:eastAsia="Calibri"/>
          <w:szCs w:val="24"/>
        </w:rPr>
        <w:t>. Siūlymui pritarė</w:t>
      </w:r>
      <w:r w:rsidR="00DA78E4" w:rsidRPr="00E968E4">
        <w:rPr>
          <w:rFonts w:eastAsia="Calibri"/>
          <w:szCs w:val="24"/>
        </w:rPr>
        <w:t>, bendru sutarimu</w:t>
      </w:r>
      <w:r w:rsidR="00721070" w:rsidRPr="00E968E4">
        <w:rPr>
          <w:rFonts w:eastAsia="Calibri"/>
          <w:szCs w:val="24"/>
        </w:rPr>
        <w:t>.</w:t>
      </w:r>
    </w:p>
    <w:p w14:paraId="75D67F85" w14:textId="4A879E7D" w:rsidR="00273EDD" w:rsidRDefault="00EA79AD" w:rsidP="00530B48">
      <w:pPr>
        <w:ind w:firstLine="709"/>
        <w:jc w:val="both"/>
        <w:rPr>
          <w:shd w:val="clear" w:color="auto" w:fill="FFFFFF"/>
        </w:rPr>
      </w:pPr>
      <w:r w:rsidRPr="00E968E4">
        <w:rPr>
          <w:rFonts w:eastAsia="Calibri"/>
          <w:szCs w:val="24"/>
        </w:rPr>
        <w:t xml:space="preserve">NUTARTA. </w:t>
      </w:r>
      <w:r w:rsidR="00CF0013">
        <w:t>Pateikti medžiagą viešajam pirkimui siekiant įdiegti fiskalinę sportuojančių vaikų apskaitą, garantuojant apmokėjimą už paslaugą bei apsvarstyti rinkos konsultacijų</w:t>
      </w:r>
      <w:r w:rsidR="00CF0013" w:rsidRPr="003C14BF">
        <w:t xml:space="preserve"> </w:t>
      </w:r>
      <w:r w:rsidR="00CF0013">
        <w:t>galimybes ruošiantis šiam viešajam pirkimui, medžiagą pateikiant Kontrolės komiteto posėdyje gegužės mėnesį.</w:t>
      </w:r>
    </w:p>
    <w:p w14:paraId="5E595665" w14:textId="77777777" w:rsidR="00CD407A" w:rsidRPr="00E968E4" w:rsidRDefault="00CD407A" w:rsidP="00530B48">
      <w:pPr>
        <w:ind w:firstLine="709"/>
        <w:jc w:val="both"/>
        <w:rPr>
          <w:rFonts w:eastAsia="Calibri"/>
          <w:szCs w:val="24"/>
        </w:rPr>
      </w:pPr>
    </w:p>
    <w:p w14:paraId="483DE13B" w14:textId="0BC87BCB" w:rsidR="007315B6" w:rsidRDefault="00773ACD" w:rsidP="00773ACD">
      <w:pPr>
        <w:ind w:firstLine="709"/>
        <w:jc w:val="both"/>
      </w:pPr>
      <w:r w:rsidRPr="00E968E4">
        <w:rPr>
          <w:szCs w:val="24"/>
        </w:rPr>
        <w:t xml:space="preserve">2. SVARSTYTA. </w:t>
      </w:r>
      <w:r w:rsidR="007315B6">
        <w:t xml:space="preserve">Pasiūlymai Kontrolės ir audito 2022 metų veiklos planui. </w:t>
      </w:r>
    </w:p>
    <w:p w14:paraId="2E8E5033" w14:textId="34245A32" w:rsidR="00E37003" w:rsidRDefault="008D0FFF" w:rsidP="00283CA6">
      <w:pPr>
        <w:ind w:firstLine="709"/>
        <w:jc w:val="both"/>
      </w:pPr>
      <w:r>
        <w:t>Pranešėja D. Čeporiūtė</w:t>
      </w:r>
      <w:r w:rsidR="00C473E6">
        <w:t xml:space="preserve"> informavo Komiteto narius, jog gavo </w:t>
      </w:r>
      <w:r w:rsidR="00283CA6">
        <w:t xml:space="preserve">Komiteto narės A. Velykienės raštą su dviem pasiūlymais: </w:t>
      </w:r>
      <w:r w:rsidR="00200D4F">
        <w:t xml:space="preserve">Savivaldybės įmonių (UAB, AB, VšĮ) vykdomos personalo valdymo strategijos ir politikos </w:t>
      </w:r>
      <w:r w:rsidR="00283CA6">
        <w:t xml:space="preserve">tyrimas; </w:t>
      </w:r>
      <w:r w:rsidR="00E37003">
        <w:t>Klaipėdos miesto savivaldybės korupcijos prevencijos 2020-2022 metų korupcijos prevencijos programos įgyvendinimas Savivaldybės įmonėse ir įstaigose.</w:t>
      </w:r>
      <w:r w:rsidR="00283CA6">
        <w:t xml:space="preserve"> Teigė, kad šiuos pasiūlymus Taryba svarstys su kitais tarybos narių siūlymais, kurių laukia iki 2021-04-12. </w:t>
      </w:r>
    </w:p>
    <w:p w14:paraId="0F31287F" w14:textId="3EDF88BA" w:rsidR="00773ACD" w:rsidRPr="00E968E4" w:rsidRDefault="00773ACD" w:rsidP="00773ACD">
      <w:pPr>
        <w:ind w:firstLine="709"/>
        <w:jc w:val="both"/>
      </w:pPr>
      <w:r w:rsidRPr="00E968E4">
        <w:rPr>
          <w:szCs w:val="24"/>
        </w:rPr>
        <w:t xml:space="preserve">NUTARTA. </w:t>
      </w:r>
      <w:r w:rsidR="002D63AB">
        <w:rPr>
          <w:rFonts w:eastAsia="Calibri"/>
          <w:szCs w:val="24"/>
        </w:rPr>
        <w:t>Informacija išklausyta.</w:t>
      </w:r>
    </w:p>
    <w:p w14:paraId="04FECEF3" w14:textId="4E57CE53" w:rsidR="0067326B" w:rsidRDefault="0067326B" w:rsidP="00C03F22">
      <w:pPr>
        <w:jc w:val="both"/>
      </w:pPr>
    </w:p>
    <w:p w14:paraId="7AD1960F" w14:textId="5296521B" w:rsidR="00EF6642" w:rsidRPr="00E968E4" w:rsidRDefault="00EF6642" w:rsidP="005C6EA2">
      <w:pPr>
        <w:ind w:firstLine="709"/>
        <w:jc w:val="both"/>
        <w:rPr>
          <w:szCs w:val="24"/>
        </w:rPr>
      </w:pPr>
      <w:r w:rsidRPr="00E968E4">
        <w:rPr>
          <w:szCs w:val="24"/>
        </w:rPr>
        <w:t>Posėd</w:t>
      </w:r>
      <w:r w:rsidR="00234B56" w:rsidRPr="00E968E4">
        <w:rPr>
          <w:szCs w:val="24"/>
        </w:rPr>
        <w:t>žio pabaiga</w:t>
      </w:r>
      <w:r w:rsidRPr="00E968E4">
        <w:rPr>
          <w:szCs w:val="24"/>
        </w:rPr>
        <w:t xml:space="preserve"> 1</w:t>
      </w:r>
      <w:r w:rsidR="002D63AB">
        <w:rPr>
          <w:szCs w:val="24"/>
        </w:rPr>
        <w:t>5.5</w:t>
      </w:r>
      <w:r w:rsidRPr="00E968E4">
        <w:rPr>
          <w:szCs w:val="24"/>
        </w:rPr>
        <w:t>0</w:t>
      </w:r>
      <w:r w:rsidR="008F4952" w:rsidRPr="00E968E4">
        <w:rPr>
          <w:szCs w:val="24"/>
        </w:rPr>
        <w:t xml:space="preserve"> </w:t>
      </w:r>
      <w:r w:rsidRPr="00E968E4">
        <w:rPr>
          <w:szCs w:val="24"/>
        </w:rPr>
        <w:t>val.</w:t>
      </w:r>
    </w:p>
    <w:p w14:paraId="3AE1DDF2" w14:textId="0C335194" w:rsidR="00EB5B52" w:rsidRDefault="00EB5B52" w:rsidP="00030909">
      <w:pPr>
        <w:tabs>
          <w:tab w:val="left" w:pos="567"/>
        </w:tabs>
        <w:jc w:val="both"/>
        <w:rPr>
          <w:szCs w:val="24"/>
        </w:rPr>
      </w:pPr>
    </w:p>
    <w:p w14:paraId="27CD4ACC" w14:textId="77777777" w:rsidR="009C1C8C" w:rsidRPr="00E968E4" w:rsidRDefault="009C1C8C" w:rsidP="00030909">
      <w:pPr>
        <w:tabs>
          <w:tab w:val="left" w:pos="567"/>
        </w:tabs>
        <w:jc w:val="both"/>
        <w:rPr>
          <w:szCs w:val="24"/>
        </w:rPr>
      </w:pPr>
    </w:p>
    <w:p w14:paraId="420FE092" w14:textId="2AB89B6A" w:rsidR="000153AC" w:rsidRPr="00E968E4" w:rsidRDefault="006E0084" w:rsidP="0015707C">
      <w:pPr>
        <w:tabs>
          <w:tab w:val="left" w:pos="567"/>
        </w:tabs>
        <w:jc w:val="both"/>
      </w:pPr>
      <w:r w:rsidRPr="00E968E4">
        <w:rPr>
          <w:rFonts w:eastAsia="Calibri"/>
          <w:szCs w:val="24"/>
          <w:shd w:val="clear" w:color="auto" w:fill="FFFFFF"/>
        </w:rPr>
        <w:t>Posėdžio pirminink</w:t>
      </w:r>
      <w:r w:rsidR="00DB46DB" w:rsidRPr="00E968E4">
        <w:rPr>
          <w:rFonts w:eastAsia="Calibri"/>
          <w:szCs w:val="24"/>
          <w:shd w:val="clear" w:color="auto" w:fill="FFFFFF"/>
        </w:rPr>
        <w:t>as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DB46DB" w:rsidRPr="00E968E4">
        <w:t>Arvydas Vaitkus</w:t>
      </w:r>
    </w:p>
    <w:p w14:paraId="37C9531C" w14:textId="77777777" w:rsidR="00850F8D" w:rsidRPr="00E968E4" w:rsidRDefault="00850F8D" w:rsidP="0015707C">
      <w:pPr>
        <w:tabs>
          <w:tab w:val="left" w:pos="567"/>
        </w:tabs>
        <w:jc w:val="both"/>
        <w:rPr>
          <w:szCs w:val="24"/>
        </w:rPr>
      </w:pPr>
    </w:p>
    <w:p w14:paraId="418629CC" w14:textId="77777777" w:rsidR="00850F8D" w:rsidRPr="00E968E4" w:rsidRDefault="006E0084" w:rsidP="0015707C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E968E4">
        <w:rPr>
          <w:rFonts w:eastAsia="Calibri"/>
          <w:szCs w:val="24"/>
          <w:shd w:val="clear" w:color="auto" w:fill="FFFFFF"/>
        </w:rPr>
        <w:t>Posėdžio sekretorė</w:t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Pr="00E968E4">
        <w:rPr>
          <w:rFonts w:eastAsia="Calibri"/>
          <w:szCs w:val="24"/>
          <w:shd w:val="clear" w:color="auto" w:fill="FFFFFF"/>
        </w:rPr>
        <w:tab/>
      </w:r>
      <w:r w:rsidR="00563DF5" w:rsidRPr="00E968E4">
        <w:rPr>
          <w:rFonts w:eastAsia="Calibri"/>
          <w:szCs w:val="24"/>
          <w:shd w:val="clear" w:color="auto" w:fill="FFFFFF"/>
        </w:rPr>
        <w:tab/>
      </w:r>
      <w:r w:rsidR="001B1ADF" w:rsidRPr="00E968E4">
        <w:rPr>
          <w:rFonts w:eastAsia="Calibri"/>
          <w:szCs w:val="24"/>
          <w:shd w:val="clear" w:color="auto" w:fill="FFFFFF"/>
        </w:rPr>
        <w:t>Marija P</w:t>
      </w:r>
      <w:r w:rsidR="0013422E" w:rsidRPr="00E968E4">
        <w:rPr>
          <w:rFonts w:eastAsia="Calibri"/>
          <w:szCs w:val="24"/>
          <w:shd w:val="clear" w:color="auto" w:fill="FFFFFF"/>
        </w:rPr>
        <w:t>etrulien</w:t>
      </w:r>
      <w:r w:rsidR="001B1ADF" w:rsidRPr="00E968E4">
        <w:rPr>
          <w:rFonts w:eastAsia="Calibri"/>
          <w:szCs w:val="24"/>
          <w:shd w:val="clear" w:color="auto" w:fill="FFFFFF"/>
        </w:rPr>
        <w:t>ė</w:t>
      </w:r>
    </w:p>
    <w:sectPr w:rsidR="00850F8D" w:rsidRPr="00E968E4" w:rsidSect="00280CBB">
      <w:headerReference w:type="default" r:id="rId8"/>
      <w:pgSz w:w="11906" w:h="16838"/>
      <w:pgMar w:top="1134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BB570" w14:textId="77777777" w:rsidR="00357746" w:rsidRDefault="00357746" w:rsidP="001B1ADF">
      <w:r>
        <w:separator/>
      </w:r>
    </w:p>
  </w:endnote>
  <w:endnote w:type="continuationSeparator" w:id="0">
    <w:p w14:paraId="18DB35AE" w14:textId="77777777" w:rsidR="00357746" w:rsidRDefault="00357746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FED59" w14:textId="77777777" w:rsidR="00357746" w:rsidRDefault="00357746" w:rsidP="001B1ADF">
      <w:r>
        <w:separator/>
      </w:r>
    </w:p>
  </w:footnote>
  <w:footnote w:type="continuationSeparator" w:id="0">
    <w:p w14:paraId="102BC828" w14:textId="77777777" w:rsidR="00357746" w:rsidRDefault="00357746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44A5E8E5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4FB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070C0"/>
    <w:rsid w:val="000107AD"/>
    <w:rsid w:val="00013EC3"/>
    <w:rsid w:val="000152EE"/>
    <w:rsid w:val="000153AC"/>
    <w:rsid w:val="000156A7"/>
    <w:rsid w:val="00020CAD"/>
    <w:rsid w:val="00024B63"/>
    <w:rsid w:val="00025F29"/>
    <w:rsid w:val="0002600F"/>
    <w:rsid w:val="00027F6D"/>
    <w:rsid w:val="00030909"/>
    <w:rsid w:val="00031C8F"/>
    <w:rsid w:val="00033A48"/>
    <w:rsid w:val="00035F54"/>
    <w:rsid w:val="0004260C"/>
    <w:rsid w:val="00045967"/>
    <w:rsid w:val="00045BF6"/>
    <w:rsid w:val="00046663"/>
    <w:rsid w:val="00051D7D"/>
    <w:rsid w:val="000614C6"/>
    <w:rsid w:val="00066663"/>
    <w:rsid w:val="000700BD"/>
    <w:rsid w:val="0007311C"/>
    <w:rsid w:val="000829D1"/>
    <w:rsid w:val="000834DF"/>
    <w:rsid w:val="000858D5"/>
    <w:rsid w:val="000868D3"/>
    <w:rsid w:val="00086E26"/>
    <w:rsid w:val="00087FDB"/>
    <w:rsid w:val="00096147"/>
    <w:rsid w:val="000A0F48"/>
    <w:rsid w:val="000A1ABB"/>
    <w:rsid w:val="000A2C0F"/>
    <w:rsid w:val="000A47D4"/>
    <w:rsid w:val="000B1970"/>
    <w:rsid w:val="000B287F"/>
    <w:rsid w:val="000B3CDA"/>
    <w:rsid w:val="000B5F72"/>
    <w:rsid w:val="000B6CBC"/>
    <w:rsid w:val="000C1C70"/>
    <w:rsid w:val="000C28F7"/>
    <w:rsid w:val="000C3109"/>
    <w:rsid w:val="000C3F99"/>
    <w:rsid w:val="000C59C5"/>
    <w:rsid w:val="000C78FB"/>
    <w:rsid w:val="000D34BA"/>
    <w:rsid w:val="000D6181"/>
    <w:rsid w:val="000E04A6"/>
    <w:rsid w:val="000F0416"/>
    <w:rsid w:val="000F138A"/>
    <w:rsid w:val="000F1BD6"/>
    <w:rsid w:val="000F21E6"/>
    <w:rsid w:val="000F3977"/>
    <w:rsid w:val="00100E7D"/>
    <w:rsid w:val="001064C1"/>
    <w:rsid w:val="001107EC"/>
    <w:rsid w:val="00114A1F"/>
    <w:rsid w:val="00121185"/>
    <w:rsid w:val="001218E9"/>
    <w:rsid w:val="00123406"/>
    <w:rsid w:val="00124230"/>
    <w:rsid w:val="00130BA7"/>
    <w:rsid w:val="0013422E"/>
    <w:rsid w:val="00136990"/>
    <w:rsid w:val="001378EB"/>
    <w:rsid w:val="00137EDF"/>
    <w:rsid w:val="0014216F"/>
    <w:rsid w:val="0014284B"/>
    <w:rsid w:val="00154D6C"/>
    <w:rsid w:val="001569C8"/>
    <w:rsid w:val="00156ADB"/>
    <w:rsid w:val="00156BEE"/>
    <w:rsid w:val="0015707C"/>
    <w:rsid w:val="00165AE4"/>
    <w:rsid w:val="00181927"/>
    <w:rsid w:val="00181E72"/>
    <w:rsid w:val="00186A15"/>
    <w:rsid w:val="00191D92"/>
    <w:rsid w:val="00194124"/>
    <w:rsid w:val="00195093"/>
    <w:rsid w:val="00197C3D"/>
    <w:rsid w:val="001A111D"/>
    <w:rsid w:val="001A2B59"/>
    <w:rsid w:val="001A3333"/>
    <w:rsid w:val="001A3AD3"/>
    <w:rsid w:val="001A3C4C"/>
    <w:rsid w:val="001A59FC"/>
    <w:rsid w:val="001A7BAD"/>
    <w:rsid w:val="001B0775"/>
    <w:rsid w:val="001B1ADF"/>
    <w:rsid w:val="001B4419"/>
    <w:rsid w:val="001B5BC3"/>
    <w:rsid w:val="001C2F27"/>
    <w:rsid w:val="001C7BE6"/>
    <w:rsid w:val="001D28BF"/>
    <w:rsid w:val="001D4A1F"/>
    <w:rsid w:val="001D75F3"/>
    <w:rsid w:val="001E1923"/>
    <w:rsid w:val="001E31D6"/>
    <w:rsid w:val="001E6208"/>
    <w:rsid w:val="001E64D3"/>
    <w:rsid w:val="001E66CB"/>
    <w:rsid w:val="001E79BA"/>
    <w:rsid w:val="001E7EAB"/>
    <w:rsid w:val="001F4D5D"/>
    <w:rsid w:val="001F5748"/>
    <w:rsid w:val="001F7F80"/>
    <w:rsid w:val="00200D4F"/>
    <w:rsid w:val="00204797"/>
    <w:rsid w:val="00204A37"/>
    <w:rsid w:val="00213B0F"/>
    <w:rsid w:val="0022248F"/>
    <w:rsid w:val="00224441"/>
    <w:rsid w:val="00224823"/>
    <w:rsid w:val="0022656D"/>
    <w:rsid w:val="00226C87"/>
    <w:rsid w:val="00232CCF"/>
    <w:rsid w:val="00233132"/>
    <w:rsid w:val="0023313D"/>
    <w:rsid w:val="00234B56"/>
    <w:rsid w:val="002510BE"/>
    <w:rsid w:val="00252930"/>
    <w:rsid w:val="00253F9A"/>
    <w:rsid w:val="00254AEC"/>
    <w:rsid w:val="002572F3"/>
    <w:rsid w:val="00271FA7"/>
    <w:rsid w:val="00273EDD"/>
    <w:rsid w:val="0027519A"/>
    <w:rsid w:val="002756FB"/>
    <w:rsid w:val="002762E5"/>
    <w:rsid w:val="00280CBB"/>
    <w:rsid w:val="00283CA6"/>
    <w:rsid w:val="00284D36"/>
    <w:rsid w:val="002874BF"/>
    <w:rsid w:val="00287FE4"/>
    <w:rsid w:val="00290823"/>
    <w:rsid w:val="002913E3"/>
    <w:rsid w:val="00292165"/>
    <w:rsid w:val="00293266"/>
    <w:rsid w:val="002A0E08"/>
    <w:rsid w:val="002A472F"/>
    <w:rsid w:val="002A63A0"/>
    <w:rsid w:val="002A7705"/>
    <w:rsid w:val="002B2190"/>
    <w:rsid w:val="002B42FD"/>
    <w:rsid w:val="002B5519"/>
    <w:rsid w:val="002B59BF"/>
    <w:rsid w:val="002C1EBA"/>
    <w:rsid w:val="002C61AA"/>
    <w:rsid w:val="002C620D"/>
    <w:rsid w:val="002D0EDB"/>
    <w:rsid w:val="002D2C6E"/>
    <w:rsid w:val="002D3E76"/>
    <w:rsid w:val="002D63AB"/>
    <w:rsid w:val="002E57AF"/>
    <w:rsid w:val="002E7550"/>
    <w:rsid w:val="002E79F7"/>
    <w:rsid w:val="002F0D13"/>
    <w:rsid w:val="002F1C14"/>
    <w:rsid w:val="002F22EE"/>
    <w:rsid w:val="002F2F80"/>
    <w:rsid w:val="002F7070"/>
    <w:rsid w:val="00305062"/>
    <w:rsid w:val="003062D9"/>
    <w:rsid w:val="00306B99"/>
    <w:rsid w:val="0031199D"/>
    <w:rsid w:val="00312251"/>
    <w:rsid w:val="00312355"/>
    <w:rsid w:val="00312720"/>
    <w:rsid w:val="003137C7"/>
    <w:rsid w:val="003138B0"/>
    <w:rsid w:val="0031474C"/>
    <w:rsid w:val="00314761"/>
    <w:rsid w:val="00317F89"/>
    <w:rsid w:val="003203A2"/>
    <w:rsid w:val="0032111A"/>
    <w:rsid w:val="0033244D"/>
    <w:rsid w:val="00337626"/>
    <w:rsid w:val="003379A1"/>
    <w:rsid w:val="00344233"/>
    <w:rsid w:val="00344F80"/>
    <w:rsid w:val="003453E2"/>
    <w:rsid w:val="0034651A"/>
    <w:rsid w:val="00347135"/>
    <w:rsid w:val="00350724"/>
    <w:rsid w:val="003517D4"/>
    <w:rsid w:val="00356845"/>
    <w:rsid w:val="0035770F"/>
    <w:rsid w:val="00357746"/>
    <w:rsid w:val="00357902"/>
    <w:rsid w:val="00357F0C"/>
    <w:rsid w:val="00360E09"/>
    <w:rsid w:val="0036216D"/>
    <w:rsid w:val="00376409"/>
    <w:rsid w:val="00377806"/>
    <w:rsid w:val="00380350"/>
    <w:rsid w:val="00381710"/>
    <w:rsid w:val="00381DB2"/>
    <w:rsid w:val="003839AE"/>
    <w:rsid w:val="00383D67"/>
    <w:rsid w:val="003845AA"/>
    <w:rsid w:val="00390E89"/>
    <w:rsid w:val="00393EB2"/>
    <w:rsid w:val="003950DC"/>
    <w:rsid w:val="003A136D"/>
    <w:rsid w:val="003A1F82"/>
    <w:rsid w:val="003A7056"/>
    <w:rsid w:val="003A78D2"/>
    <w:rsid w:val="003B1967"/>
    <w:rsid w:val="003C0386"/>
    <w:rsid w:val="003C14BF"/>
    <w:rsid w:val="003C65D2"/>
    <w:rsid w:val="003C7FE3"/>
    <w:rsid w:val="003D558C"/>
    <w:rsid w:val="003D7006"/>
    <w:rsid w:val="003E04C2"/>
    <w:rsid w:val="003E152B"/>
    <w:rsid w:val="003E4318"/>
    <w:rsid w:val="003E6725"/>
    <w:rsid w:val="003E774A"/>
    <w:rsid w:val="003F40F6"/>
    <w:rsid w:val="003F50DB"/>
    <w:rsid w:val="003F5976"/>
    <w:rsid w:val="003F680F"/>
    <w:rsid w:val="004045B0"/>
    <w:rsid w:val="00404FBB"/>
    <w:rsid w:val="00406591"/>
    <w:rsid w:val="00410D9D"/>
    <w:rsid w:val="00412356"/>
    <w:rsid w:val="00415348"/>
    <w:rsid w:val="00421C90"/>
    <w:rsid w:val="00422563"/>
    <w:rsid w:val="0042637A"/>
    <w:rsid w:val="00431BFB"/>
    <w:rsid w:val="00431E75"/>
    <w:rsid w:val="00431EC7"/>
    <w:rsid w:val="00433F83"/>
    <w:rsid w:val="00435572"/>
    <w:rsid w:val="00436497"/>
    <w:rsid w:val="00444450"/>
    <w:rsid w:val="00445A4B"/>
    <w:rsid w:val="00450674"/>
    <w:rsid w:val="00450D9E"/>
    <w:rsid w:val="0045135E"/>
    <w:rsid w:val="0045229B"/>
    <w:rsid w:val="004529E6"/>
    <w:rsid w:val="00453EF9"/>
    <w:rsid w:val="004553B3"/>
    <w:rsid w:val="00456943"/>
    <w:rsid w:val="00460A68"/>
    <w:rsid w:val="00464B0B"/>
    <w:rsid w:val="00467FBB"/>
    <w:rsid w:val="004712C6"/>
    <w:rsid w:val="0047209F"/>
    <w:rsid w:val="00472B69"/>
    <w:rsid w:val="0047408E"/>
    <w:rsid w:val="004754AC"/>
    <w:rsid w:val="00477C69"/>
    <w:rsid w:val="0048340F"/>
    <w:rsid w:val="00487647"/>
    <w:rsid w:val="00492C2D"/>
    <w:rsid w:val="00493FDA"/>
    <w:rsid w:val="00496938"/>
    <w:rsid w:val="004A23F9"/>
    <w:rsid w:val="004A2852"/>
    <w:rsid w:val="004A3D8E"/>
    <w:rsid w:val="004A5F5A"/>
    <w:rsid w:val="004B0E17"/>
    <w:rsid w:val="004B66B8"/>
    <w:rsid w:val="004B6D3B"/>
    <w:rsid w:val="004C40CC"/>
    <w:rsid w:val="004C5D2D"/>
    <w:rsid w:val="004C7F4A"/>
    <w:rsid w:val="004D1E1D"/>
    <w:rsid w:val="004D47E8"/>
    <w:rsid w:val="004D65CE"/>
    <w:rsid w:val="004E1D13"/>
    <w:rsid w:val="004E5F30"/>
    <w:rsid w:val="004E7BFA"/>
    <w:rsid w:val="00500261"/>
    <w:rsid w:val="00504675"/>
    <w:rsid w:val="00504C7B"/>
    <w:rsid w:val="005060E0"/>
    <w:rsid w:val="005064D4"/>
    <w:rsid w:val="005111B9"/>
    <w:rsid w:val="00511885"/>
    <w:rsid w:val="00515AE3"/>
    <w:rsid w:val="005169E0"/>
    <w:rsid w:val="00523770"/>
    <w:rsid w:val="005272D8"/>
    <w:rsid w:val="005304A8"/>
    <w:rsid w:val="00530B48"/>
    <w:rsid w:val="00541435"/>
    <w:rsid w:val="00542E74"/>
    <w:rsid w:val="00543703"/>
    <w:rsid w:val="005449DB"/>
    <w:rsid w:val="00544CF5"/>
    <w:rsid w:val="005478C5"/>
    <w:rsid w:val="005619C3"/>
    <w:rsid w:val="00563DF5"/>
    <w:rsid w:val="00563FE6"/>
    <w:rsid w:val="00564378"/>
    <w:rsid w:val="00565DBA"/>
    <w:rsid w:val="00572CC8"/>
    <w:rsid w:val="005840D2"/>
    <w:rsid w:val="0058606F"/>
    <w:rsid w:val="00587244"/>
    <w:rsid w:val="00591F23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426"/>
    <w:rsid w:val="005B6994"/>
    <w:rsid w:val="005C0DFE"/>
    <w:rsid w:val="005C17F7"/>
    <w:rsid w:val="005C22C6"/>
    <w:rsid w:val="005C2F02"/>
    <w:rsid w:val="005C31B4"/>
    <w:rsid w:val="005C5639"/>
    <w:rsid w:val="005C6625"/>
    <w:rsid w:val="005C6EA2"/>
    <w:rsid w:val="005C77F5"/>
    <w:rsid w:val="005C799F"/>
    <w:rsid w:val="005D10EA"/>
    <w:rsid w:val="005D1F2E"/>
    <w:rsid w:val="005D2C08"/>
    <w:rsid w:val="005D592B"/>
    <w:rsid w:val="005D66D1"/>
    <w:rsid w:val="005D6C2D"/>
    <w:rsid w:val="005E54C7"/>
    <w:rsid w:val="005E78B8"/>
    <w:rsid w:val="005E794F"/>
    <w:rsid w:val="005F0989"/>
    <w:rsid w:val="005F0E1F"/>
    <w:rsid w:val="005F1F7C"/>
    <w:rsid w:val="005F389B"/>
    <w:rsid w:val="005F3BA9"/>
    <w:rsid w:val="005F5446"/>
    <w:rsid w:val="005F6327"/>
    <w:rsid w:val="005F6C41"/>
    <w:rsid w:val="0060073D"/>
    <w:rsid w:val="0060270D"/>
    <w:rsid w:val="006059AF"/>
    <w:rsid w:val="0061773F"/>
    <w:rsid w:val="00622E2A"/>
    <w:rsid w:val="0062430F"/>
    <w:rsid w:val="00625A11"/>
    <w:rsid w:val="00632995"/>
    <w:rsid w:val="00634020"/>
    <w:rsid w:val="00637492"/>
    <w:rsid w:val="00642A23"/>
    <w:rsid w:val="00643FE9"/>
    <w:rsid w:val="00647167"/>
    <w:rsid w:val="006508DD"/>
    <w:rsid w:val="00654DA1"/>
    <w:rsid w:val="00661261"/>
    <w:rsid w:val="00663C73"/>
    <w:rsid w:val="00666D1D"/>
    <w:rsid w:val="00667E6A"/>
    <w:rsid w:val="0067326B"/>
    <w:rsid w:val="006761B0"/>
    <w:rsid w:val="00680135"/>
    <w:rsid w:val="00681201"/>
    <w:rsid w:val="006878B6"/>
    <w:rsid w:val="00691E03"/>
    <w:rsid w:val="00693418"/>
    <w:rsid w:val="0069464C"/>
    <w:rsid w:val="006A328A"/>
    <w:rsid w:val="006A4A7F"/>
    <w:rsid w:val="006A51A2"/>
    <w:rsid w:val="006A5DEF"/>
    <w:rsid w:val="006B1611"/>
    <w:rsid w:val="006B20DC"/>
    <w:rsid w:val="006B3987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83C"/>
    <w:rsid w:val="006E75E3"/>
    <w:rsid w:val="006F4539"/>
    <w:rsid w:val="006F59CD"/>
    <w:rsid w:val="006F6DA7"/>
    <w:rsid w:val="007000CA"/>
    <w:rsid w:val="007033D3"/>
    <w:rsid w:val="00706C0C"/>
    <w:rsid w:val="007147FC"/>
    <w:rsid w:val="00716C76"/>
    <w:rsid w:val="00717BDF"/>
    <w:rsid w:val="00720568"/>
    <w:rsid w:val="00721070"/>
    <w:rsid w:val="0072195A"/>
    <w:rsid w:val="00721E10"/>
    <w:rsid w:val="00721FFB"/>
    <w:rsid w:val="0072407B"/>
    <w:rsid w:val="007249A3"/>
    <w:rsid w:val="00726C36"/>
    <w:rsid w:val="007278DE"/>
    <w:rsid w:val="007315B6"/>
    <w:rsid w:val="0073323F"/>
    <w:rsid w:val="00735043"/>
    <w:rsid w:val="007357D9"/>
    <w:rsid w:val="0073651E"/>
    <w:rsid w:val="00741798"/>
    <w:rsid w:val="00743C12"/>
    <w:rsid w:val="00744A5C"/>
    <w:rsid w:val="00745086"/>
    <w:rsid w:val="00747E30"/>
    <w:rsid w:val="0075213C"/>
    <w:rsid w:val="00753D23"/>
    <w:rsid w:val="0075455B"/>
    <w:rsid w:val="007638FA"/>
    <w:rsid w:val="00765A1B"/>
    <w:rsid w:val="007725B8"/>
    <w:rsid w:val="00773ACD"/>
    <w:rsid w:val="007815E1"/>
    <w:rsid w:val="00783345"/>
    <w:rsid w:val="007849D9"/>
    <w:rsid w:val="00786627"/>
    <w:rsid w:val="00792639"/>
    <w:rsid w:val="00795B83"/>
    <w:rsid w:val="007B0361"/>
    <w:rsid w:val="007B22BF"/>
    <w:rsid w:val="007B3772"/>
    <w:rsid w:val="007B3A41"/>
    <w:rsid w:val="007B523F"/>
    <w:rsid w:val="007D1A60"/>
    <w:rsid w:val="007D434F"/>
    <w:rsid w:val="007E047F"/>
    <w:rsid w:val="007E524F"/>
    <w:rsid w:val="007E6199"/>
    <w:rsid w:val="007E70BE"/>
    <w:rsid w:val="007F299A"/>
    <w:rsid w:val="007F619B"/>
    <w:rsid w:val="007F7A68"/>
    <w:rsid w:val="0080122E"/>
    <w:rsid w:val="0080164D"/>
    <w:rsid w:val="00802DEE"/>
    <w:rsid w:val="00811E4A"/>
    <w:rsid w:val="008130D9"/>
    <w:rsid w:val="00821F9C"/>
    <w:rsid w:val="00832072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1C45"/>
    <w:rsid w:val="00872A1F"/>
    <w:rsid w:val="00872D48"/>
    <w:rsid w:val="0087791B"/>
    <w:rsid w:val="008811FA"/>
    <w:rsid w:val="00884966"/>
    <w:rsid w:val="0088715A"/>
    <w:rsid w:val="00897688"/>
    <w:rsid w:val="008A2950"/>
    <w:rsid w:val="008A2BF7"/>
    <w:rsid w:val="008A36DF"/>
    <w:rsid w:val="008A4754"/>
    <w:rsid w:val="008B068A"/>
    <w:rsid w:val="008B52E6"/>
    <w:rsid w:val="008C11F6"/>
    <w:rsid w:val="008C198F"/>
    <w:rsid w:val="008C305C"/>
    <w:rsid w:val="008D0FFF"/>
    <w:rsid w:val="008D4C23"/>
    <w:rsid w:val="008D54E3"/>
    <w:rsid w:val="008D7FB2"/>
    <w:rsid w:val="008E44A1"/>
    <w:rsid w:val="008E5C87"/>
    <w:rsid w:val="008F14F6"/>
    <w:rsid w:val="008F2DD9"/>
    <w:rsid w:val="008F4555"/>
    <w:rsid w:val="008F4952"/>
    <w:rsid w:val="008F6325"/>
    <w:rsid w:val="008F658C"/>
    <w:rsid w:val="008F744D"/>
    <w:rsid w:val="008F7E6E"/>
    <w:rsid w:val="0090109A"/>
    <w:rsid w:val="0090568E"/>
    <w:rsid w:val="00907845"/>
    <w:rsid w:val="00910304"/>
    <w:rsid w:val="00910D29"/>
    <w:rsid w:val="0092005F"/>
    <w:rsid w:val="00920539"/>
    <w:rsid w:val="00920B0F"/>
    <w:rsid w:val="009220E9"/>
    <w:rsid w:val="0092265A"/>
    <w:rsid w:val="00924845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74AE2"/>
    <w:rsid w:val="00980A4B"/>
    <w:rsid w:val="00982F51"/>
    <w:rsid w:val="00983232"/>
    <w:rsid w:val="00992A09"/>
    <w:rsid w:val="00993E8E"/>
    <w:rsid w:val="00994405"/>
    <w:rsid w:val="00996BC0"/>
    <w:rsid w:val="009A1CA1"/>
    <w:rsid w:val="009A2A18"/>
    <w:rsid w:val="009A66A4"/>
    <w:rsid w:val="009B20EF"/>
    <w:rsid w:val="009B3B21"/>
    <w:rsid w:val="009B4347"/>
    <w:rsid w:val="009B494B"/>
    <w:rsid w:val="009B6957"/>
    <w:rsid w:val="009B71EA"/>
    <w:rsid w:val="009C14F4"/>
    <w:rsid w:val="009C1B36"/>
    <w:rsid w:val="009C1C8C"/>
    <w:rsid w:val="009C214D"/>
    <w:rsid w:val="009C334D"/>
    <w:rsid w:val="009C609F"/>
    <w:rsid w:val="009C7BF9"/>
    <w:rsid w:val="009D273F"/>
    <w:rsid w:val="009D55C3"/>
    <w:rsid w:val="009D6231"/>
    <w:rsid w:val="009D6694"/>
    <w:rsid w:val="009E058A"/>
    <w:rsid w:val="009E0658"/>
    <w:rsid w:val="009E1850"/>
    <w:rsid w:val="009E5990"/>
    <w:rsid w:val="009E7238"/>
    <w:rsid w:val="009F06C3"/>
    <w:rsid w:val="009F2045"/>
    <w:rsid w:val="009F5B6C"/>
    <w:rsid w:val="009F5DDF"/>
    <w:rsid w:val="009F7614"/>
    <w:rsid w:val="00A0099F"/>
    <w:rsid w:val="00A033DC"/>
    <w:rsid w:val="00A03422"/>
    <w:rsid w:val="00A1663E"/>
    <w:rsid w:val="00A21B70"/>
    <w:rsid w:val="00A277FB"/>
    <w:rsid w:val="00A27E43"/>
    <w:rsid w:val="00A310B0"/>
    <w:rsid w:val="00A338F3"/>
    <w:rsid w:val="00A3632D"/>
    <w:rsid w:val="00A37329"/>
    <w:rsid w:val="00A377A0"/>
    <w:rsid w:val="00A37B57"/>
    <w:rsid w:val="00A37E15"/>
    <w:rsid w:val="00A41FE1"/>
    <w:rsid w:val="00A43BB3"/>
    <w:rsid w:val="00A5041B"/>
    <w:rsid w:val="00A5212E"/>
    <w:rsid w:val="00A52B35"/>
    <w:rsid w:val="00A55E9F"/>
    <w:rsid w:val="00A60FA6"/>
    <w:rsid w:val="00A615D1"/>
    <w:rsid w:val="00A6253A"/>
    <w:rsid w:val="00A626B9"/>
    <w:rsid w:val="00A632CE"/>
    <w:rsid w:val="00A66A28"/>
    <w:rsid w:val="00A73C6A"/>
    <w:rsid w:val="00A84522"/>
    <w:rsid w:val="00A849A6"/>
    <w:rsid w:val="00A862F9"/>
    <w:rsid w:val="00A86837"/>
    <w:rsid w:val="00A87E27"/>
    <w:rsid w:val="00A96772"/>
    <w:rsid w:val="00A96897"/>
    <w:rsid w:val="00AA0E44"/>
    <w:rsid w:val="00AA2357"/>
    <w:rsid w:val="00AA7DE5"/>
    <w:rsid w:val="00AB0425"/>
    <w:rsid w:val="00AB202A"/>
    <w:rsid w:val="00AB25B9"/>
    <w:rsid w:val="00AB290F"/>
    <w:rsid w:val="00AB2EFF"/>
    <w:rsid w:val="00AB4872"/>
    <w:rsid w:val="00AB5820"/>
    <w:rsid w:val="00AB5C6C"/>
    <w:rsid w:val="00AB7428"/>
    <w:rsid w:val="00AC1965"/>
    <w:rsid w:val="00AC427D"/>
    <w:rsid w:val="00AC63F0"/>
    <w:rsid w:val="00AD4CA5"/>
    <w:rsid w:val="00AD5671"/>
    <w:rsid w:val="00AD70E4"/>
    <w:rsid w:val="00AE5CD1"/>
    <w:rsid w:val="00B01546"/>
    <w:rsid w:val="00B02D32"/>
    <w:rsid w:val="00B0620F"/>
    <w:rsid w:val="00B17E99"/>
    <w:rsid w:val="00B21053"/>
    <w:rsid w:val="00B22002"/>
    <w:rsid w:val="00B22807"/>
    <w:rsid w:val="00B22F2C"/>
    <w:rsid w:val="00B24067"/>
    <w:rsid w:val="00B2643C"/>
    <w:rsid w:val="00B2736F"/>
    <w:rsid w:val="00B315E5"/>
    <w:rsid w:val="00B333A7"/>
    <w:rsid w:val="00B33570"/>
    <w:rsid w:val="00B33D05"/>
    <w:rsid w:val="00B37490"/>
    <w:rsid w:val="00B41437"/>
    <w:rsid w:val="00B44B0B"/>
    <w:rsid w:val="00B452F0"/>
    <w:rsid w:val="00B4558B"/>
    <w:rsid w:val="00B53917"/>
    <w:rsid w:val="00B56478"/>
    <w:rsid w:val="00B56D60"/>
    <w:rsid w:val="00B61D5C"/>
    <w:rsid w:val="00B64B78"/>
    <w:rsid w:val="00B73101"/>
    <w:rsid w:val="00B7372F"/>
    <w:rsid w:val="00B7513A"/>
    <w:rsid w:val="00B76ACC"/>
    <w:rsid w:val="00B77589"/>
    <w:rsid w:val="00B8057F"/>
    <w:rsid w:val="00B80F09"/>
    <w:rsid w:val="00B83815"/>
    <w:rsid w:val="00B874E5"/>
    <w:rsid w:val="00B93161"/>
    <w:rsid w:val="00BA09A2"/>
    <w:rsid w:val="00BA3E7E"/>
    <w:rsid w:val="00BA642E"/>
    <w:rsid w:val="00BA7E4E"/>
    <w:rsid w:val="00BB1247"/>
    <w:rsid w:val="00BB29C6"/>
    <w:rsid w:val="00BC0A11"/>
    <w:rsid w:val="00BC22FC"/>
    <w:rsid w:val="00BC7CFE"/>
    <w:rsid w:val="00BD5A85"/>
    <w:rsid w:val="00BD6E53"/>
    <w:rsid w:val="00BE0262"/>
    <w:rsid w:val="00BE14E2"/>
    <w:rsid w:val="00BE7E41"/>
    <w:rsid w:val="00BF235D"/>
    <w:rsid w:val="00BF2ED1"/>
    <w:rsid w:val="00BF68D9"/>
    <w:rsid w:val="00BF6995"/>
    <w:rsid w:val="00BF75B3"/>
    <w:rsid w:val="00BF7C95"/>
    <w:rsid w:val="00C0340E"/>
    <w:rsid w:val="00C03F22"/>
    <w:rsid w:val="00C04163"/>
    <w:rsid w:val="00C04E4A"/>
    <w:rsid w:val="00C07B38"/>
    <w:rsid w:val="00C11506"/>
    <w:rsid w:val="00C125F6"/>
    <w:rsid w:val="00C12DD4"/>
    <w:rsid w:val="00C227D5"/>
    <w:rsid w:val="00C26598"/>
    <w:rsid w:val="00C27C50"/>
    <w:rsid w:val="00C311A8"/>
    <w:rsid w:val="00C3194A"/>
    <w:rsid w:val="00C3290E"/>
    <w:rsid w:val="00C331E3"/>
    <w:rsid w:val="00C363E3"/>
    <w:rsid w:val="00C44452"/>
    <w:rsid w:val="00C46BD6"/>
    <w:rsid w:val="00C473E6"/>
    <w:rsid w:val="00C51D5E"/>
    <w:rsid w:val="00C551D4"/>
    <w:rsid w:val="00C569F4"/>
    <w:rsid w:val="00C60FAD"/>
    <w:rsid w:val="00C611F2"/>
    <w:rsid w:val="00C61571"/>
    <w:rsid w:val="00C62056"/>
    <w:rsid w:val="00C66B10"/>
    <w:rsid w:val="00C70E5B"/>
    <w:rsid w:val="00C71BAB"/>
    <w:rsid w:val="00C751E7"/>
    <w:rsid w:val="00C8002D"/>
    <w:rsid w:val="00C81905"/>
    <w:rsid w:val="00C8302C"/>
    <w:rsid w:val="00C83F3D"/>
    <w:rsid w:val="00C858DE"/>
    <w:rsid w:val="00C902F9"/>
    <w:rsid w:val="00C92641"/>
    <w:rsid w:val="00C945F6"/>
    <w:rsid w:val="00C976F8"/>
    <w:rsid w:val="00CA4F5A"/>
    <w:rsid w:val="00CA5A8F"/>
    <w:rsid w:val="00CA6C4A"/>
    <w:rsid w:val="00CA6D0A"/>
    <w:rsid w:val="00CB25DB"/>
    <w:rsid w:val="00CB3107"/>
    <w:rsid w:val="00CC1572"/>
    <w:rsid w:val="00CC288D"/>
    <w:rsid w:val="00CC47C5"/>
    <w:rsid w:val="00CC569E"/>
    <w:rsid w:val="00CC62A5"/>
    <w:rsid w:val="00CD105D"/>
    <w:rsid w:val="00CD3074"/>
    <w:rsid w:val="00CD407A"/>
    <w:rsid w:val="00CD6F23"/>
    <w:rsid w:val="00CE165B"/>
    <w:rsid w:val="00CE35BF"/>
    <w:rsid w:val="00CE5FC0"/>
    <w:rsid w:val="00CF0013"/>
    <w:rsid w:val="00CF0DA4"/>
    <w:rsid w:val="00CF1BFB"/>
    <w:rsid w:val="00CF4410"/>
    <w:rsid w:val="00CF47F0"/>
    <w:rsid w:val="00D02B36"/>
    <w:rsid w:val="00D04EA9"/>
    <w:rsid w:val="00D1335B"/>
    <w:rsid w:val="00D22ECE"/>
    <w:rsid w:val="00D27437"/>
    <w:rsid w:val="00D279BB"/>
    <w:rsid w:val="00D30B94"/>
    <w:rsid w:val="00D34CCE"/>
    <w:rsid w:val="00D34FDB"/>
    <w:rsid w:val="00D413F1"/>
    <w:rsid w:val="00D47849"/>
    <w:rsid w:val="00D513C1"/>
    <w:rsid w:val="00D54B2C"/>
    <w:rsid w:val="00D570E9"/>
    <w:rsid w:val="00D57F5A"/>
    <w:rsid w:val="00D60B22"/>
    <w:rsid w:val="00D632D2"/>
    <w:rsid w:val="00D647B9"/>
    <w:rsid w:val="00D67AC4"/>
    <w:rsid w:val="00D72491"/>
    <w:rsid w:val="00D727AB"/>
    <w:rsid w:val="00D737CB"/>
    <w:rsid w:val="00D74686"/>
    <w:rsid w:val="00D75B08"/>
    <w:rsid w:val="00D7629E"/>
    <w:rsid w:val="00D77979"/>
    <w:rsid w:val="00D82957"/>
    <w:rsid w:val="00D83408"/>
    <w:rsid w:val="00D84DC3"/>
    <w:rsid w:val="00D90277"/>
    <w:rsid w:val="00D93BD3"/>
    <w:rsid w:val="00D95914"/>
    <w:rsid w:val="00D96422"/>
    <w:rsid w:val="00D969AD"/>
    <w:rsid w:val="00DA34DB"/>
    <w:rsid w:val="00DA3A74"/>
    <w:rsid w:val="00DA6D26"/>
    <w:rsid w:val="00DA7594"/>
    <w:rsid w:val="00DA78E4"/>
    <w:rsid w:val="00DB1F38"/>
    <w:rsid w:val="00DB46DB"/>
    <w:rsid w:val="00DC03EC"/>
    <w:rsid w:val="00DC1642"/>
    <w:rsid w:val="00DC5528"/>
    <w:rsid w:val="00DC7D9E"/>
    <w:rsid w:val="00DD281C"/>
    <w:rsid w:val="00DD6927"/>
    <w:rsid w:val="00DD6B7C"/>
    <w:rsid w:val="00DE0460"/>
    <w:rsid w:val="00DE18BF"/>
    <w:rsid w:val="00DF0721"/>
    <w:rsid w:val="00DF2D21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0CF3"/>
    <w:rsid w:val="00E3301C"/>
    <w:rsid w:val="00E354AA"/>
    <w:rsid w:val="00E355DD"/>
    <w:rsid w:val="00E37003"/>
    <w:rsid w:val="00E41C27"/>
    <w:rsid w:val="00E45123"/>
    <w:rsid w:val="00E4570B"/>
    <w:rsid w:val="00E5074F"/>
    <w:rsid w:val="00E50D32"/>
    <w:rsid w:val="00E531C1"/>
    <w:rsid w:val="00E547CB"/>
    <w:rsid w:val="00E55E2F"/>
    <w:rsid w:val="00E56CAE"/>
    <w:rsid w:val="00E6153D"/>
    <w:rsid w:val="00E64FAF"/>
    <w:rsid w:val="00E65065"/>
    <w:rsid w:val="00E65914"/>
    <w:rsid w:val="00E67778"/>
    <w:rsid w:val="00E67FB3"/>
    <w:rsid w:val="00E727BD"/>
    <w:rsid w:val="00E741EA"/>
    <w:rsid w:val="00E743AC"/>
    <w:rsid w:val="00E74F73"/>
    <w:rsid w:val="00E77965"/>
    <w:rsid w:val="00E81172"/>
    <w:rsid w:val="00E81297"/>
    <w:rsid w:val="00E84B2C"/>
    <w:rsid w:val="00E86AAD"/>
    <w:rsid w:val="00E87C2F"/>
    <w:rsid w:val="00E908F1"/>
    <w:rsid w:val="00E90D7D"/>
    <w:rsid w:val="00E9629E"/>
    <w:rsid w:val="00E968E4"/>
    <w:rsid w:val="00E96DD2"/>
    <w:rsid w:val="00EA0892"/>
    <w:rsid w:val="00EA4947"/>
    <w:rsid w:val="00EA6106"/>
    <w:rsid w:val="00EA71DB"/>
    <w:rsid w:val="00EA79AD"/>
    <w:rsid w:val="00EA7CD8"/>
    <w:rsid w:val="00EB42B5"/>
    <w:rsid w:val="00EB5B52"/>
    <w:rsid w:val="00EB5BDB"/>
    <w:rsid w:val="00EB5EEE"/>
    <w:rsid w:val="00EC106C"/>
    <w:rsid w:val="00EC197A"/>
    <w:rsid w:val="00EC4F01"/>
    <w:rsid w:val="00ED5C67"/>
    <w:rsid w:val="00ED6DB4"/>
    <w:rsid w:val="00ED7762"/>
    <w:rsid w:val="00EE3740"/>
    <w:rsid w:val="00EE4F42"/>
    <w:rsid w:val="00EF43C3"/>
    <w:rsid w:val="00EF6642"/>
    <w:rsid w:val="00EF73EB"/>
    <w:rsid w:val="00F03A07"/>
    <w:rsid w:val="00F05927"/>
    <w:rsid w:val="00F13CC6"/>
    <w:rsid w:val="00F160A4"/>
    <w:rsid w:val="00F167E5"/>
    <w:rsid w:val="00F2208E"/>
    <w:rsid w:val="00F259A1"/>
    <w:rsid w:val="00F27134"/>
    <w:rsid w:val="00F31280"/>
    <w:rsid w:val="00F32D12"/>
    <w:rsid w:val="00F3398F"/>
    <w:rsid w:val="00F35741"/>
    <w:rsid w:val="00F378DD"/>
    <w:rsid w:val="00F4527E"/>
    <w:rsid w:val="00F4567F"/>
    <w:rsid w:val="00F51640"/>
    <w:rsid w:val="00F52154"/>
    <w:rsid w:val="00F53390"/>
    <w:rsid w:val="00F54B23"/>
    <w:rsid w:val="00F5779A"/>
    <w:rsid w:val="00F6086B"/>
    <w:rsid w:val="00F61354"/>
    <w:rsid w:val="00F63C76"/>
    <w:rsid w:val="00F670CD"/>
    <w:rsid w:val="00F671C1"/>
    <w:rsid w:val="00F711FB"/>
    <w:rsid w:val="00F7364E"/>
    <w:rsid w:val="00F76094"/>
    <w:rsid w:val="00F764FB"/>
    <w:rsid w:val="00F81373"/>
    <w:rsid w:val="00F82434"/>
    <w:rsid w:val="00F9415F"/>
    <w:rsid w:val="00F9449A"/>
    <w:rsid w:val="00F94BD8"/>
    <w:rsid w:val="00FA1811"/>
    <w:rsid w:val="00FA28A1"/>
    <w:rsid w:val="00FB4A37"/>
    <w:rsid w:val="00FB5707"/>
    <w:rsid w:val="00FC20D6"/>
    <w:rsid w:val="00FC2DC3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0544-25E8-4ED9-A083-0E1E0A5E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5900</Words>
  <Characters>3364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Marija Pakalniškytė</cp:lastModifiedBy>
  <cp:revision>2</cp:revision>
  <cp:lastPrinted>2020-07-21T07:21:00Z</cp:lastPrinted>
  <dcterms:created xsi:type="dcterms:W3CDTF">2021-04-13T13:59:00Z</dcterms:created>
  <dcterms:modified xsi:type="dcterms:W3CDTF">2021-04-13T13:59:00Z</dcterms:modified>
</cp:coreProperties>
</file>