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1EF790" w14:textId="77777777" w:rsidR="001B1ADF" w:rsidRPr="007957AF" w:rsidRDefault="001B1ADF" w:rsidP="001B1ADF">
      <w:pPr>
        <w:jc w:val="center"/>
        <w:rPr>
          <w:b/>
          <w:sz w:val="28"/>
          <w:szCs w:val="28"/>
        </w:rPr>
      </w:pPr>
      <w:bookmarkStart w:id="0" w:name="_GoBack"/>
      <w:bookmarkEnd w:id="0"/>
      <w:r w:rsidRPr="007957AF">
        <w:rPr>
          <w:b/>
          <w:sz w:val="28"/>
          <w:szCs w:val="28"/>
        </w:rPr>
        <w:t>KLAIPĖDOS MIESTO SAVIVALDYBĖS TARYBA</w:t>
      </w:r>
    </w:p>
    <w:p w14:paraId="4A0BFF7E" w14:textId="77777777" w:rsidR="001B1ADF" w:rsidRPr="007957AF" w:rsidRDefault="001B1ADF" w:rsidP="001B1ADF">
      <w:pPr>
        <w:pStyle w:val="Pagrindinistekstas"/>
        <w:jc w:val="center"/>
        <w:rPr>
          <w:b/>
          <w:bCs/>
          <w:caps/>
          <w:szCs w:val="24"/>
        </w:rPr>
      </w:pPr>
    </w:p>
    <w:p w14:paraId="495556BF" w14:textId="77777777" w:rsidR="001B1ADF" w:rsidRPr="007957AF" w:rsidRDefault="001B1ADF" w:rsidP="001B1ADF">
      <w:pPr>
        <w:pStyle w:val="Pagrindinistekstas"/>
        <w:jc w:val="center"/>
        <w:rPr>
          <w:b/>
          <w:szCs w:val="24"/>
        </w:rPr>
      </w:pPr>
      <w:r w:rsidRPr="007957AF">
        <w:rPr>
          <w:b/>
          <w:szCs w:val="24"/>
        </w:rPr>
        <w:t>KONTROLĖS KOMITETAS</w:t>
      </w:r>
    </w:p>
    <w:p w14:paraId="69EDAC49" w14:textId="77777777" w:rsidR="001B1ADF" w:rsidRPr="007957AF" w:rsidRDefault="001B1ADF" w:rsidP="001B1ADF">
      <w:pPr>
        <w:pStyle w:val="Pagrindinistekstas"/>
        <w:jc w:val="center"/>
        <w:rPr>
          <w:b/>
          <w:szCs w:val="24"/>
        </w:rPr>
      </w:pPr>
      <w:r w:rsidRPr="007957AF">
        <w:rPr>
          <w:b/>
          <w:szCs w:val="24"/>
        </w:rPr>
        <w:t>POSĖDŽIO PROTOKOLAS</w:t>
      </w:r>
    </w:p>
    <w:p w14:paraId="5DF7509F" w14:textId="77777777" w:rsidR="001B1ADF" w:rsidRPr="007957AF" w:rsidRDefault="001B1ADF" w:rsidP="001B1ADF">
      <w:pPr>
        <w:rPr>
          <w:szCs w:val="24"/>
        </w:rPr>
      </w:pPr>
    </w:p>
    <w:bookmarkStart w:id="1" w:name="registravimoData"/>
    <w:p w14:paraId="73DCD760" w14:textId="77777777" w:rsidR="001B1ADF" w:rsidRPr="007957AF" w:rsidRDefault="001B1ADF" w:rsidP="001B1ADF">
      <w:pPr>
        <w:tabs>
          <w:tab w:val="left" w:pos="5036"/>
          <w:tab w:val="left" w:pos="5474"/>
          <w:tab w:val="left" w:pos="6879"/>
          <w:tab w:val="left" w:pos="7471"/>
        </w:tabs>
        <w:ind w:left="108"/>
        <w:jc w:val="center"/>
      </w:pPr>
      <w:r w:rsidRPr="007957AF">
        <w:fldChar w:fldCharType="begin">
          <w:ffData>
            <w:name w:val="registravimoData"/>
            <w:enabled/>
            <w:calcOnExit w:val="0"/>
            <w:textInput>
              <w:maxLength w:val="1"/>
            </w:textInput>
          </w:ffData>
        </w:fldChar>
      </w:r>
      <w:r w:rsidRPr="007957AF">
        <w:rPr>
          <w:noProof/>
        </w:rPr>
        <w:instrText xml:space="preserve"> FORMTEXT </w:instrText>
      </w:r>
      <w:r w:rsidRPr="007957AF">
        <w:fldChar w:fldCharType="separate"/>
      </w:r>
      <w:r w:rsidRPr="007957AF">
        <w:rPr>
          <w:noProof/>
        </w:rPr>
        <w:t>2021-11-10</w:t>
      </w:r>
      <w:r w:rsidRPr="007957AF">
        <w:fldChar w:fldCharType="end"/>
      </w:r>
      <w:bookmarkEnd w:id="1"/>
      <w:r w:rsidRPr="007957AF">
        <w:rPr>
          <w:noProof/>
        </w:rPr>
        <w:t xml:space="preserve"> </w:t>
      </w:r>
      <w:r w:rsidRPr="007957AF">
        <w:rPr>
          <w:szCs w:val="24"/>
        </w:rPr>
        <w:t xml:space="preserve">Nr. </w:t>
      </w:r>
      <w:bookmarkStart w:id="2" w:name="registravimoNr"/>
      <w:r w:rsidRPr="007957AF">
        <w:rPr>
          <w:szCs w:val="24"/>
        </w:rPr>
        <w:t>TAR-119</w:t>
      </w:r>
      <w:bookmarkEnd w:id="2"/>
    </w:p>
    <w:p w14:paraId="7A3F6220" w14:textId="77777777" w:rsidR="001B1ADF" w:rsidRPr="007957AF" w:rsidRDefault="001B1ADF" w:rsidP="001B1ADF">
      <w:pPr>
        <w:tabs>
          <w:tab w:val="left" w:pos="5036"/>
          <w:tab w:val="left" w:pos="5474"/>
          <w:tab w:val="left" w:pos="6879"/>
          <w:tab w:val="left" w:pos="7471"/>
        </w:tabs>
        <w:ind w:left="108"/>
        <w:jc w:val="center"/>
      </w:pPr>
    </w:p>
    <w:p w14:paraId="6CA46753" w14:textId="77777777" w:rsidR="001B1ADF" w:rsidRPr="007957AF" w:rsidRDefault="001B1ADF" w:rsidP="001B1ADF">
      <w:pPr>
        <w:tabs>
          <w:tab w:val="left" w:pos="5036"/>
          <w:tab w:val="left" w:pos="5474"/>
          <w:tab w:val="left" w:pos="6879"/>
          <w:tab w:val="left" w:pos="7471"/>
        </w:tabs>
        <w:ind w:left="108"/>
        <w:jc w:val="center"/>
      </w:pPr>
    </w:p>
    <w:p w14:paraId="7A1CC52C" w14:textId="16162E70" w:rsidR="001B1ADF" w:rsidRPr="007957AF" w:rsidRDefault="001B1ADF" w:rsidP="00030909">
      <w:pPr>
        <w:tabs>
          <w:tab w:val="left" w:pos="567"/>
        </w:tabs>
        <w:ind w:firstLine="709"/>
        <w:jc w:val="both"/>
        <w:rPr>
          <w:szCs w:val="24"/>
          <w:lang w:eastAsia="en-US"/>
        </w:rPr>
      </w:pPr>
      <w:r w:rsidRPr="007957AF">
        <w:rPr>
          <w:szCs w:val="24"/>
          <w:lang w:eastAsia="en-US"/>
        </w:rPr>
        <w:t>Posėdis vyk</w:t>
      </w:r>
      <w:r w:rsidR="00234B56" w:rsidRPr="007957AF">
        <w:rPr>
          <w:szCs w:val="24"/>
          <w:lang w:eastAsia="en-US"/>
        </w:rPr>
        <w:t>o</w:t>
      </w:r>
      <w:r w:rsidRPr="007957AF">
        <w:rPr>
          <w:szCs w:val="24"/>
          <w:lang w:eastAsia="en-US"/>
        </w:rPr>
        <w:t xml:space="preserve"> 20</w:t>
      </w:r>
      <w:r w:rsidR="00AB290F" w:rsidRPr="007957AF">
        <w:rPr>
          <w:szCs w:val="24"/>
          <w:lang w:eastAsia="en-US"/>
        </w:rPr>
        <w:t>2</w:t>
      </w:r>
      <w:r w:rsidR="0080164D" w:rsidRPr="007957AF">
        <w:rPr>
          <w:szCs w:val="24"/>
          <w:lang w:eastAsia="en-US"/>
        </w:rPr>
        <w:t>1</w:t>
      </w:r>
      <w:r w:rsidRPr="007957AF">
        <w:rPr>
          <w:szCs w:val="24"/>
          <w:lang w:eastAsia="en-US"/>
        </w:rPr>
        <w:t>-</w:t>
      </w:r>
      <w:r w:rsidR="0011623F" w:rsidRPr="007957AF">
        <w:rPr>
          <w:szCs w:val="24"/>
          <w:lang w:eastAsia="en-US"/>
        </w:rPr>
        <w:t>10-</w:t>
      </w:r>
      <w:r w:rsidR="000A6A83">
        <w:rPr>
          <w:szCs w:val="24"/>
          <w:lang w:eastAsia="en-US"/>
        </w:rPr>
        <w:t>26</w:t>
      </w:r>
      <w:r w:rsidRPr="007957AF">
        <w:rPr>
          <w:szCs w:val="24"/>
          <w:lang w:eastAsia="en-US"/>
        </w:rPr>
        <w:t xml:space="preserve">. Pradžia </w:t>
      </w:r>
      <w:r w:rsidR="00BD6E53" w:rsidRPr="007957AF">
        <w:rPr>
          <w:szCs w:val="24"/>
          <w:lang w:eastAsia="en-US"/>
        </w:rPr>
        <w:t>1</w:t>
      </w:r>
      <w:r w:rsidR="00181927" w:rsidRPr="007957AF">
        <w:rPr>
          <w:szCs w:val="24"/>
          <w:lang w:eastAsia="en-US"/>
        </w:rPr>
        <w:t>5</w:t>
      </w:r>
      <w:r w:rsidR="00BD6E53" w:rsidRPr="007957AF">
        <w:rPr>
          <w:szCs w:val="24"/>
          <w:lang w:eastAsia="en-US"/>
        </w:rPr>
        <w:t>.0</w:t>
      </w:r>
      <w:r w:rsidRPr="007957AF">
        <w:rPr>
          <w:szCs w:val="24"/>
          <w:lang w:eastAsia="en-US"/>
        </w:rPr>
        <w:t>0 val.</w:t>
      </w:r>
    </w:p>
    <w:p w14:paraId="3CC52A16" w14:textId="53C45125" w:rsidR="001B1ADF" w:rsidRPr="007957AF" w:rsidRDefault="001B1ADF" w:rsidP="00591F23">
      <w:pPr>
        <w:tabs>
          <w:tab w:val="left" w:pos="567"/>
        </w:tabs>
        <w:ind w:firstLine="709"/>
        <w:jc w:val="both"/>
        <w:rPr>
          <w:szCs w:val="24"/>
          <w:lang w:eastAsia="en-US"/>
        </w:rPr>
      </w:pPr>
      <w:r w:rsidRPr="007957AF">
        <w:rPr>
          <w:szCs w:val="24"/>
          <w:lang w:eastAsia="en-US"/>
        </w:rPr>
        <w:t>Posėdžio pirminink</w:t>
      </w:r>
      <w:r w:rsidR="00DB46DB" w:rsidRPr="007957AF">
        <w:rPr>
          <w:szCs w:val="24"/>
          <w:lang w:eastAsia="en-US"/>
        </w:rPr>
        <w:t>as</w:t>
      </w:r>
      <w:r w:rsidR="006E0084" w:rsidRPr="007957AF">
        <w:rPr>
          <w:szCs w:val="24"/>
          <w:lang w:eastAsia="en-US"/>
        </w:rPr>
        <w:t>–</w:t>
      </w:r>
      <w:r w:rsidR="00AB2EFF" w:rsidRPr="007957AF">
        <w:t xml:space="preserve"> </w:t>
      </w:r>
      <w:r w:rsidR="00DB46DB" w:rsidRPr="007957AF">
        <w:t>Arvydas Vaitkus</w:t>
      </w:r>
      <w:r w:rsidR="00591F23" w:rsidRPr="007957AF">
        <w:t>.</w:t>
      </w:r>
    </w:p>
    <w:p w14:paraId="72EC66A1" w14:textId="77777777" w:rsidR="001B1ADF" w:rsidRPr="008F5FD4" w:rsidRDefault="001B1ADF" w:rsidP="00591F23">
      <w:pPr>
        <w:tabs>
          <w:tab w:val="left" w:pos="567"/>
        </w:tabs>
        <w:ind w:firstLine="709"/>
        <w:jc w:val="both"/>
        <w:rPr>
          <w:szCs w:val="24"/>
          <w:lang w:eastAsia="en-US"/>
        </w:rPr>
      </w:pPr>
      <w:r w:rsidRPr="007957AF">
        <w:rPr>
          <w:szCs w:val="24"/>
          <w:lang w:eastAsia="en-US"/>
        </w:rPr>
        <w:t xml:space="preserve">Posėdžio </w:t>
      </w:r>
      <w:r w:rsidR="00745086" w:rsidRPr="007957AF">
        <w:rPr>
          <w:szCs w:val="24"/>
          <w:lang w:eastAsia="en-US"/>
        </w:rPr>
        <w:t xml:space="preserve">sekretorė </w:t>
      </w:r>
      <w:r w:rsidR="00745086" w:rsidRPr="008F5FD4">
        <w:rPr>
          <w:szCs w:val="24"/>
          <w:lang w:eastAsia="en-US"/>
        </w:rPr>
        <w:t>– Marija P</w:t>
      </w:r>
      <w:r w:rsidR="00AB290F" w:rsidRPr="008F5FD4">
        <w:rPr>
          <w:szCs w:val="24"/>
          <w:lang w:eastAsia="en-US"/>
        </w:rPr>
        <w:t>etrulienė</w:t>
      </w:r>
      <w:r w:rsidR="00745086" w:rsidRPr="008F5FD4">
        <w:rPr>
          <w:szCs w:val="24"/>
          <w:lang w:eastAsia="en-US"/>
        </w:rPr>
        <w:t>.</w:t>
      </w:r>
    </w:p>
    <w:p w14:paraId="722A2A1E" w14:textId="63E92BDA" w:rsidR="001B1ADF" w:rsidRPr="008F5FD4" w:rsidRDefault="001B1ADF" w:rsidP="00B874E5">
      <w:pPr>
        <w:tabs>
          <w:tab w:val="left" w:pos="567"/>
        </w:tabs>
        <w:ind w:firstLine="709"/>
        <w:jc w:val="both"/>
        <w:rPr>
          <w:rFonts w:eastAsia="Calibri"/>
          <w:szCs w:val="24"/>
        </w:rPr>
      </w:pPr>
      <w:r w:rsidRPr="008F5FD4">
        <w:rPr>
          <w:rFonts w:eastAsia="Calibri"/>
          <w:szCs w:val="24"/>
        </w:rPr>
        <w:t xml:space="preserve">Posėdyje </w:t>
      </w:r>
      <w:r w:rsidR="00AB2EFF" w:rsidRPr="008F5FD4">
        <w:rPr>
          <w:rFonts w:eastAsia="Calibri"/>
          <w:szCs w:val="24"/>
        </w:rPr>
        <w:t xml:space="preserve">(nuotoliniu būdu) </w:t>
      </w:r>
      <w:r w:rsidRPr="008F5FD4">
        <w:rPr>
          <w:rFonts w:eastAsia="Calibri"/>
          <w:szCs w:val="24"/>
        </w:rPr>
        <w:t>dalyv</w:t>
      </w:r>
      <w:r w:rsidR="00234B56" w:rsidRPr="008F5FD4">
        <w:rPr>
          <w:rFonts w:eastAsia="Calibri"/>
          <w:szCs w:val="24"/>
        </w:rPr>
        <w:t>avo</w:t>
      </w:r>
      <w:r w:rsidRPr="008F5FD4">
        <w:rPr>
          <w:rFonts w:eastAsia="Calibri"/>
          <w:szCs w:val="24"/>
        </w:rPr>
        <w:t xml:space="preserve"> </w:t>
      </w:r>
      <w:r w:rsidR="00FC2DC3" w:rsidRPr="008F5FD4">
        <w:rPr>
          <w:rFonts w:eastAsia="Calibri"/>
          <w:szCs w:val="24"/>
        </w:rPr>
        <w:t xml:space="preserve">Kontrolės </w:t>
      </w:r>
      <w:r w:rsidRPr="008F5FD4">
        <w:rPr>
          <w:rFonts w:eastAsia="Calibri"/>
          <w:szCs w:val="24"/>
        </w:rPr>
        <w:t xml:space="preserve">komiteto </w:t>
      </w:r>
      <w:r w:rsidR="00AB2EFF" w:rsidRPr="008F5FD4">
        <w:rPr>
          <w:rFonts w:eastAsia="Calibri"/>
          <w:szCs w:val="24"/>
        </w:rPr>
        <w:t>(</w:t>
      </w:r>
      <w:r w:rsidR="0023313D" w:rsidRPr="008F5FD4">
        <w:rPr>
          <w:rFonts w:eastAsia="Calibri"/>
          <w:szCs w:val="24"/>
        </w:rPr>
        <w:t>toliau – Komitetas</w:t>
      </w:r>
      <w:r w:rsidR="00AB2EFF" w:rsidRPr="008F5FD4">
        <w:rPr>
          <w:rFonts w:eastAsia="Calibri"/>
          <w:szCs w:val="24"/>
        </w:rPr>
        <w:t xml:space="preserve">) </w:t>
      </w:r>
      <w:r w:rsidRPr="008F5FD4">
        <w:rPr>
          <w:rFonts w:eastAsia="Calibri"/>
          <w:szCs w:val="24"/>
        </w:rPr>
        <w:t>nariai:</w:t>
      </w:r>
      <w:r w:rsidR="00AB2EFF" w:rsidRPr="008F5FD4">
        <w:rPr>
          <w:rFonts w:eastAsia="Calibri"/>
          <w:szCs w:val="24"/>
        </w:rPr>
        <w:t xml:space="preserve"> </w:t>
      </w:r>
      <w:r w:rsidR="00757E33" w:rsidRPr="008F5FD4">
        <w:rPr>
          <w:rFonts w:eastAsia="Calibri"/>
          <w:szCs w:val="24"/>
        </w:rPr>
        <w:t>Arvydas Cesiulis</w:t>
      </w:r>
      <w:r w:rsidR="00757E33" w:rsidRPr="008F5FD4">
        <w:t xml:space="preserve">, </w:t>
      </w:r>
      <w:r w:rsidR="0080122E" w:rsidRPr="008F5FD4">
        <w:t>Viktor Senčila</w:t>
      </w:r>
      <w:r w:rsidR="00AB2EFF" w:rsidRPr="008F5FD4">
        <w:t xml:space="preserve">, </w:t>
      </w:r>
      <w:r w:rsidR="0042637A" w:rsidRPr="008F5FD4">
        <w:t>Alvidas Šimkus</w:t>
      </w:r>
      <w:r w:rsidR="008D69F4" w:rsidRPr="008F5FD4">
        <w:t xml:space="preserve">, </w:t>
      </w:r>
      <w:r w:rsidR="00D27CA2" w:rsidRPr="008F5FD4">
        <w:t>Saulius Budinas, Arūnas Barbšys</w:t>
      </w:r>
      <w:r w:rsidR="0011623F" w:rsidRPr="008F5FD4">
        <w:t>, Aidas Kaveckis, Elida Mantulova</w:t>
      </w:r>
      <w:r w:rsidR="008D69F4" w:rsidRPr="008F5FD4">
        <w:t xml:space="preserve">. Nedalyvavo </w:t>
      </w:r>
      <w:r w:rsidR="00D27CA2" w:rsidRPr="008F5FD4">
        <w:t>Vytis Radvila, Alina Velykienė</w:t>
      </w:r>
      <w:r w:rsidR="008D69F4" w:rsidRPr="008F5FD4">
        <w:t>.</w:t>
      </w:r>
    </w:p>
    <w:p w14:paraId="2D282AE3" w14:textId="64ADA2EE" w:rsidR="00124230" w:rsidRPr="007957AF" w:rsidRDefault="00AB2EFF" w:rsidP="0011623F">
      <w:pPr>
        <w:ind w:firstLine="709"/>
        <w:jc w:val="both"/>
        <w:rPr>
          <w:szCs w:val="24"/>
        </w:rPr>
      </w:pPr>
      <w:r w:rsidRPr="008F5FD4">
        <w:rPr>
          <w:szCs w:val="24"/>
        </w:rPr>
        <w:t>Posėdyje dalyvavo:</w:t>
      </w:r>
      <w:r w:rsidR="003532C4" w:rsidRPr="008F5FD4">
        <w:rPr>
          <w:szCs w:val="24"/>
        </w:rPr>
        <w:t xml:space="preserve"> Klaipėdos miesto savivaldybės administracijos (toliau – KMSA)</w:t>
      </w:r>
      <w:r w:rsidR="00F67A2D" w:rsidRPr="008F5FD4">
        <w:rPr>
          <w:szCs w:val="24"/>
        </w:rPr>
        <w:t xml:space="preserve"> </w:t>
      </w:r>
      <w:r w:rsidR="00F70432" w:rsidRPr="008F5FD4">
        <w:rPr>
          <w:szCs w:val="24"/>
        </w:rPr>
        <w:t>Turto valdymo skyriaus vedėjas E. Simokaitis</w:t>
      </w:r>
      <w:r w:rsidR="00D27CA2" w:rsidRPr="008F5FD4">
        <w:rPr>
          <w:szCs w:val="24"/>
        </w:rPr>
        <w:t>,</w:t>
      </w:r>
      <w:r w:rsidR="00F67A2D" w:rsidRPr="008F5FD4">
        <w:rPr>
          <w:szCs w:val="24"/>
        </w:rPr>
        <w:t xml:space="preserve"> </w:t>
      </w:r>
      <w:r w:rsidRPr="008F5FD4">
        <w:rPr>
          <w:szCs w:val="24"/>
        </w:rPr>
        <w:t>Klaipėdos miesto savival</w:t>
      </w:r>
      <w:r w:rsidR="00773ACD" w:rsidRPr="008F5FD4">
        <w:rPr>
          <w:szCs w:val="24"/>
        </w:rPr>
        <w:t>dybės</w:t>
      </w:r>
      <w:r w:rsidR="00C1359B" w:rsidRPr="008F5FD4">
        <w:rPr>
          <w:szCs w:val="24"/>
        </w:rPr>
        <w:t xml:space="preserve"> (toliau – Savivaldybė)</w:t>
      </w:r>
      <w:r w:rsidR="00773ACD" w:rsidRPr="008F5FD4">
        <w:rPr>
          <w:szCs w:val="24"/>
        </w:rPr>
        <w:t xml:space="preserve"> kontrolierė D. Čeporiūtė</w:t>
      </w:r>
      <w:r w:rsidR="00D27CA2" w:rsidRPr="008F5FD4">
        <w:rPr>
          <w:szCs w:val="24"/>
        </w:rPr>
        <w:t>.</w:t>
      </w:r>
      <w:r w:rsidR="00124230" w:rsidRPr="008F5FD4">
        <w:rPr>
          <w:szCs w:val="24"/>
        </w:rPr>
        <w:t xml:space="preserve"> </w:t>
      </w:r>
    </w:p>
    <w:p w14:paraId="60BE0457" w14:textId="3B9AD9DD" w:rsidR="001B1ADF" w:rsidRPr="007957AF" w:rsidRDefault="0047408E" w:rsidP="0011623F">
      <w:pPr>
        <w:tabs>
          <w:tab w:val="left" w:pos="567"/>
        </w:tabs>
        <w:ind w:firstLine="709"/>
        <w:jc w:val="both"/>
        <w:rPr>
          <w:rFonts w:eastAsia="Calibri"/>
          <w:szCs w:val="24"/>
        </w:rPr>
      </w:pPr>
      <w:r w:rsidRPr="007957AF">
        <w:rPr>
          <w:rFonts w:eastAsia="Calibri"/>
          <w:szCs w:val="24"/>
        </w:rPr>
        <w:t>DARBOTVARKĖ</w:t>
      </w:r>
      <w:r w:rsidR="00AB2EFF" w:rsidRPr="007957AF">
        <w:rPr>
          <w:rFonts w:eastAsia="Calibri"/>
          <w:szCs w:val="24"/>
        </w:rPr>
        <w:t xml:space="preserve"> (pritarė bendru sutarimu)</w:t>
      </w:r>
      <w:r w:rsidRPr="007957AF">
        <w:rPr>
          <w:rFonts w:eastAsia="Calibri"/>
          <w:szCs w:val="24"/>
        </w:rPr>
        <w:t>:</w:t>
      </w:r>
    </w:p>
    <w:p w14:paraId="0746F787" w14:textId="77777777" w:rsidR="000A6A83" w:rsidRDefault="000A6A83" w:rsidP="000A6A83">
      <w:pPr>
        <w:spacing w:line="276" w:lineRule="auto"/>
        <w:ind w:firstLine="709"/>
        <w:jc w:val="both"/>
      </w:pPr>
      <w:r>
        <w:t xml:space="preserve">1. </w:t>
      </w:r>
      <w:r w:rsidRPr="006215C7">
        <w:t>Dėl rekomendacijų įgyvendinimo ataskaitos pateikimo</w:t>
      </w:r>
      <w:r>
        <w:t>. Pranešėja D. Čeporiūtė.</w:t>
      </w:r>
    </w:p>
    <w:p w14:paraId="48929E21" w14:textId="77777777" w:rsidR="000A6A83" w:rsidRDefault="000A6A83" w:rsidP="000A6A83">
      <w:pPr>
        <w:spacing w:line="276" w:lineRule="auto"/>
        <w:ind w:firstLine="709"/>
        <w:jc w:val="both"/>
      </w:pPr>
      <w:r>
        <w:t xml:space="preserve">2. </w:t>
      </w:r>
      <w:r w:rsidRPr="006A6AE4">
        <w:t>Dėl Klaipėdos miesto savivaldybės kontrolės ir audito tarnybos 2022 m. veiklos plano projekto pateikimo</w:t>
      </w:r>
      <w:r>
        <w:t>. Pranešėja D. Čeporiūtė.</w:t>
      </w:r>
    </w:p>
    <w:p w14:paraId="1186AA52" w14:textId="77777777" w:rsidR="008D69F4" w:rsidRPr="007957AF" w:rsidRDefault="008D69F4" w:rsidP="008D69F4">
      <w:pPr>
        <w:ind w:firstLine="709"/>
        <w:jc w:val="both"/>
      </w:pPr>
    </w:p>
    <w:p w14:paraId="33F449E4" w14:textId="6E3173CE" w:rsidR="000A6A83" w:rsidRDefault="00B01546" w:rsidP="000A6A83">
      <w:pPr>
        <w:ind w:firstLine="709"/>
        <w:jc w:val="both"/>
      </w:pPr>
      <w:r w:rsidRPr="007957AF">
        <w:rPr>
          <w:szCs w:val="24"/>
        </w:rPr>
        <w:t>1</w:t>
      </w:r>
      <w:r w:rsidR="009D6231" w:rsidRPr="007957AF">
        <w:rPr>
          <w:szCs w:val="24"/>
        </w:rPr>
        <w:t>. SVARSTYTA</w:t>
      </w:r>
      <w:r w:rsidR="000D22C1" w:rsidRPr="007957AF">
        <w:rPr>
          <w:szCs w:val="24"/>
        </w:rPr>
        <w:t>.</w:t>
      </w:r>
      <w:r w:rsidR="00124230" w:rsidRPr="007957AF">
        <w:t xml:space="preserve"> </w:t>
      </w:r>
      <w:r w:rsidR="000A6A83">
        <w:t>R</w:t>
      </w:r>
      <w:r w:rsidR="000A6A83" w:rsidRPr="006215C7">
        <w:t>ekomendacijų įgyvendinimo ataskaitos pateikim</w:t>
      </w:r>
      <w:r w:rsidR="000A6A83">
        <w:t xml:space="preserve">as. </w:t>
      </w:r>
    </w:p>
    <w:p w14:paraId="50FBC514" w14:textId="1C2470B9" w:rsidR="00D669EF" w:rsidRDefault="000A6A83" w:rsidP="008F5FD4">
      <w:pPr>
        <w:ind w:firstLine="709"/>
        <w:jc w:val="both"/>
        <w:rPr>
          <w:szCs w:val="24"/>
        </w:rPr>
      </w:pPr>
      <w:r>
        <w:t>Pranešėja D. Čeporiūtė</w:t>
      </w:r>
      <w:r w:rsidRPr="007957AF">
        <w:t xml:space="preserve"> </w:t>
      </w:r>
      <w:r w:rsidR="00BB29C6" w:rsidRPr="007957AF">
        <w:t xml:space="preserve">teigė, </w:t>
      </w:r>
      <w:r w:rsidR="004712C6" w:rsidRPr="007957AF">
        <w:rPr>
          <w:szCs w:val="24"/>
        </w:rPr>
        <w:t xml:space="preserve">jog </w:t>
      </w:r>
      <w:r w:rsidR="008F5FD4">
        <w:rPr>
          <w:szCs w:val="24"/>
        </w:rPr>
        <w:t>v</w:t>
      </w:r>
      <w:r w:rsidR="008F5FD4" w:rsidRPr="008F5FD4">
        <w:rPr>
          <w:szCs w:val="24"/>
        </w:rPr>
        <w:t xml:space="preserve">adovaudamasi Lietuvos Respublikos vietos savivaldos įstatymo 27 straipsnio 9 dalies 9 punktu, </w:t>
      </w:r>
      <w:r w:rsidR="008F5FD4" w:rsidRPr="008F5FD4">
        <w:t xml:space="preserve">Savivaldybės Kontrolės ir audito tarnyba (toliau </w:t>
      </w:r>
      <w:r w:rsidR="008F5FD4" w:rsidRPr="008F5FD4">
        <w:softHyphen/>
        <w:t>– Tarnyba)</w:t>
      </w:r>
      <w:r w:rsidR="008F5FD4">
        <w:t xml:space="preserve"> </w:t>
      </w:r>
      <w:r w:rsidR="008F5FD4" w:rsidRPr="008F5FD4">
        <w:rPr>
          <w:szCs w:val="24"/>
        </w:rPr>
        <w:t>teiki</w:t>
      </w:r>
      <w:r w:rsidR="008F5FD4">
        <w:rPr>
          <w:szCs w:val="24"/>
        </w:rPr>
        <w:t>a</w:t>
      </w:r>
      <w:r w:rsidR="008F5FD4" w:rsidRPr="008F5FD4">
        <w:rPr>
          <w:szCs w:val="24"/>
        </w:rPr>
        <w:t xml:space="preserve"> 2021-10-11 „Rekomendacijų įgyvendinimo atskaita“</w:t>
      </w:r>
      <w:r w:rsidR="000811BB">
        <w:rPr>
          <w:szCs w:val="24"/>
        </w:rPr>
        <w:t xml:space="preserve"> (toliau –Ataskaita)</w:t>
      </w:r>
      <w:r w:rsidR="008F5FD4" w:rsidRPr="008F5FD4">
        <w:rPr>
          <w:szCs w:val="24"/>
        </w:rPr>
        <w:t xml:space="preserve"> Nr. KAT16-(4.2)-9</w:t>
      </w:r>
      <w:r w:rsidR="008F5FD4">
        <w:rPr>
          <w:szCs w:val="24"/>
        </w:rPr>
        <w:t xml:space="preserve">. </w:t>
      </w:r>
      <w:r w:rsidR="008F5FD4" w:rsidRPr="008F5FD4">
        <w:rPr>
          <w:szCs w:val="24"/>
        </w:rPr>
        <w:t>Per 2021 I–III ketv. atlikus 6 audit</w:t>
      </w:r>
      <w:r w:rsidR="008F5FD4">
        <w:rPr>
          <w:szCs w:val="24"/>
        </w:rPr>
        <w:t>us pateiktos 37 rekomendacijos:</w:t>
      </w:r>
      <w:r w:rsidR="008F5FD4" w:rsidRPr="008F5FD4">
        <w:rPr>
          <w:szCs w:val="24"/>
        </w:rPr>
        <w:t xml:space="preserve"> 54 proc. arba 20 rek</w:t>
      </w:r>
      <w:r w:rsidR="008F5FD4">
        <w:rPr>
          <w:szCs w:val="24"/>
        </w:rPr>
        <w:t>omendacijų įgyvendinta (laiku);</w:t>
      </w:r>
      <w:r w:rsidR="008F5FD4" w:rsidRPr="008F5FD4">
        <w:rPr>
          <w:szCs w:val="24"/>
        </w:rPr>
        <w:t xml:space="preserve"> 46 proc. arba 17 rekomendacijų neįgyven</w:t>
      </w:r>
      <w:r w:rsidR="008F5FD4">
        <w:rPr>
          <w:szCs w:val="24"/>
        </w:rPr>
        <w:t xml:space="preserve">dinta, jų terminai nepasibaigę. </w:t>
      </w:r>
      <w:r w:rsidR="008F5FD4" w:rsidRPr="008F5FD4">
        <w:rPr>
          <w:szCs w:val="24"/>
        </w:rPr>
        <w:t>Iš ankstesnių laikotarpių (2018–2020 m.) yra 28 neįgyvendintos rekomendacijos, iš kurių 12 rekomendacijų vėluojama įgyv</w:t>
      </w:r>
      <w:r w:rsidR="008F5FD4">
        <w:rPr>
          <w:szCs w:val="24"/>
        </w:rPr>
        <w:t>endinti. 2021 m. II - III ketv.</w:t>
      </w:r>
      <w:r w:rsidR="008F5FD4" w:rsidRPr="008F5FD4">
        <w:rPr>
          <w:szCs w:val="24"/>
        </w:rPr>
        <w:t xml:space="preserve"> buvo įgyvendintos 28 rekomendacijos, o 4 rekomendacijos neteko aktualumo.</w:t>
      </w:r>
      <w:r w:rsidR="008F5FD4">
        <w:rPr>
          <w:szCs w:val="24"/>
        </w:rPr>
        <w:t xml:space="preserve"> </w:t>
      </w:r>
      <w:r w:rsidR="00C72CB7">
        <w:rPr>
          <w:szCs w:val="24"/>
        </w:rPr>
        <w:t>Sakė,</w:t>
      </w:r>
      <w:r w:rsidR="000811BB">
        <w:rPr>
          <w:szCs w:val="24"/>
        </w:rPr>
        <w:t xml:space="preserve"> jog nuo šios A</w:t>
      </w:r>
      <w:r w:rsidR="00C72CB7">
        <w:rPr>
          <w:szCs w:val="24"/>
        </w:rPr>
        <w:t>taskaitos pateikimo dienos pasikeitė daugelio rekomendacijų vykdymas, kai kurios net buvo įvykdytos.</w:t>
      </w:r>
    </w:p>
    <w:p w14:paraId="50AA33BB" w14:textId="4B65714B" w:rsidR="00C72CB7" w:rsidRDefault="00C72CB7" w:rsidP="00C72CB7">
      <w:pPr>
        <w:ind w:firstLine="709"/>
        <w:jc w:val="both"/>
      </w:pPr>
      <w:r>
        <w:rPr>
          <w:lang w:eastAsia="en-US"/>
        </w:rPr>
        <w:t xml:space="preserve">E. Simokaitis pakomentavo </w:t>
      </w:r>
      <w:r>
        <w:t>r</w:t>
      </w:r>
      <w:r w:rsidRPr="006215C7">
        <w:t>ekomendacijų įgyvendinimo ataskaitos</w:t>
      </w:r>
      <w:r>
        <w:t xml:space="preserve"> rezultatus.</w:t>
      </w:r>
    </w:p>
    <w:p w14:paraId="07635701" w14:textId="1818CC46" w:rsidR="00C72CB7" w:rsidRDefault="008E0A66" w:rsidP="00C72CB7">
      <w:pPr>
        <w:ind w:firstLine="709"/>
        <w:jc w:val="both"/>
        <w:rPr>
          <w:lang w:eastAsia="en-US"/>
        </w:rPr>
      </w:pPr>
      <w:r>
        <w:rPr>
          <w:lang w:eastAsia="en-US"/>
        </w:rPr>
        <w:t>E. Mantulova teiravosi ar Turto valdymo skyriui pakanta etatų tam darbo krūvių atlikti</w:t>
      </w:r>
      <w:r w:rsidR="00AA379C">
        <w:rPr>
          <w:lang w:eastAsia="en-US"/>
        </w:rPr>
        <w:t xml:space="preserve"> kurį gauna</w:t>
      </w:r>
      <w:r>
        <w:rPr>
          <w:lang w:eastAsia="en-US"/>
        </w:rPr>
        <w:t xml:space="preserve">, ar nereikėtų </w:t>
      </w:r>
      <w:r w:rsidR="00AA379C">
        <w:rPr>
          <w:lang w:eastAsia="en-US"/>
        </w:rPr>
        <w:t>papildomų žmogiškųjų išteklių darbui užtikrinti.</w:t>
      </w:r>
    </w:p>
    <w:p w14:paraId="077462C2" w14:textId="03FB9DD2" w:rsidR="008E0A66" w:rsidRDefault="008E0A66" w:rsidP="00C72CB7">
      <w:pPr>
        <w:ind w:firstLine="709"/>
        <w:jc w:val="both"/>
        <w:rPr>
          <w:lang w:eastAsia="en-US"/>
        </w:rPr>
      </w:pPr>
      <w:r>
        <w:rPr>
          <w:lang w:eastAsia="en-US"/>
        </w:rPr>
        <w:t>E. Simokaitis sakė, kad skyriuje etatų</w:t>
      </w:r>
      <w:r w:rsidR="00AA379C">
        <w:rPr>
          <w:lang w:eastAsia="en-US"/>
        </w:rPr>
        <w:t xml:space="preserve"> pakanka, visi etatai užimti</w:t>
      </w:r>
      <w:r w:rsidR="00C10D66">
        <w:rPr>
          <w:lang w:eastAsia="en-US"/>
        </w:rPr>
        <w:t>, darbuotojai kartais atlieka ir daugiau darbų nei jiems priklauso</w:t>
      </w:r>
      <w:r w:rsidR="00AA379C">
        <w:rPr>
          <w:lang w:eastAsia="en-US"/>
        </w:rPr>
        <w:t>. Yra rekomendacijos</w:t>
      </w:r>
      <w:r w:rsidR="008050F8">
        <w:rPr>
          <w:lang w:eastAsia="en-US"/>
        </w:rPr>
        <w:t>,</w:t>
      </w:r>
      <w:r w:rsidR="00AA379C">
        <w:rPr>
          <w:lang w:eastAsia="en-US"/>
        </w:rPr>
        <w:t xml:space="preserve"> </w:t>
      </w:r>
      <w:r w:rsidR="008050F8">
        <w:rPr>
          <w:lang w:eastAsia="en-US"/>
        </w:rPr>
        <w:t xml:space="preserve">kaip dėl vietinės reikšmės kelių, </w:t>
      </w:r>
      <w:r w:rsidR="00AA379C">
        <w:rPr>
          <w:lang w:eastAsia="en-US"/>
        </w:rPr>
        <w:t xml:space="preserve">kurios teikiamos </w:t>
      </w:r>
      <w:r w:rsidR="00B64305">
        <w:rPr>
          <w:lang w:eastAsia="en-US"/>
        </w:rPr>
        <w:t xml:space="preserve">kiekvienus metus </w:t>
      </w:r>
      <w:r w:rsidR="00C10D66">
        <w:rPr>
          <w:lang w:eastAsia="en-US"/>
        </w:rPr>
        <w:t xml:space="preserve">ir </w:t>
      </w:r>
      <w:r w:rsidR="00B64305">
        <w:rPr>
          <w:lang w:eastAsia="en-US"/>
        </w:rPr>
        <w:t>kartojasi</w:t>
      </w:r>
      <w:r w:rsidR="00C10D66">
        <w:rPr>
          <w:lang w:eastAsia="en-US"/>
        </w:rPr>
        <w:t xml:space="preserve">, nes terminai </w:t>
      </w:r>
      <w:r w:rsidR="000811BB">
        <w:rPr>
          <w:lang w:eastAsia="en-US"/>
        </w:rPr>
        <w:t>galioja dar bent kelis metus</w:t>
      </w:r>
      <w:r w:rsidR="00EE3139">
        <w:rPr>
          <w:lang w:eastAsia="en-US"/>
        </w:rPr>
        <w:t>. S</w:t>
      </w:r>
      <w:r w:rsidR="00C10D66">
        <w:rPr>
          <w:lang w:eastAsia="en-US"/>
        </w:rPr>
        <w:t xml:space="preserve">kyrius atlieka viešuosius pirkimus matininko </w:t>
      </w:r>
      <w:r w:rsidR="00EE3139">
        <w:rPr>
          <w:lang w:eastAsia="en-US"/>
        </w:rPr>
        <w:t>paslaug</w:t>
      </w:r>
      <w:r w:rsidR="00277D47">
        <w:rPr>
          <w:lang w:eastAsia="en-US"/>
        </w:rPr>
        <w:t>om</w:t>
      </w:r>
      <w:r w:rsidR="00EE3139">
        <w:rPr>
          <w:lang w:eastAsia="en-US"/>
        </w:rPr>
        <w:t>s</w:t>
      </w:r>
      <w:r w:rsidR="00277D47">
        <w:rPr>
          <w:lang w:eastAsia="en-US"/>
        </w:rPr>
        <w:t xml:space="preserve"> pirkti</w:t>
      </w:r>
      <w:r w:rsidR="00EE3139">
        <w:rPr>
          <w:lang w:eastAsia="en-US"/>
        </w:rPr>
        <w:t>,</w:t>
      </w:r>
      <w:r w:rsidR="00C10D66">
        <w:rPr>
          <w:lang w:eastAsia="en-US"/>
        </w:rPr>
        <w:t xml:space="preserve"> kur</w:t>
      </w:r>
      <w:r w:rsidR="00EE3139">
        <w:rPr>
          <w:lang w:eastAsia="en-US"/>
        </w:rPr>
        <w:t>ie</w:t>
      </w:r>
      <w:r w:rsidR="00C10D66">
        <w:rPr>
          <w:lang w:eastAsia="en-US"/>
        </w:rPr>
        <w:t xml:space="preserve"> </w:t>
      </w:r>
      <w:r w:rsidR="00EE3139">
        <w:rPr>
          <w:lang w:eastAsia="en-US"/>
        </w:rPr>
        <w:t>atlieka šių kelių matavimus ir tada vyksta dokumentų ruošimas, kuris užima daugiausia laiko</w:t>
      </w:r>
      <w:r w:rsidR="008050F8">
        <w:rPr>
          <w:lang w:eastAsia="en-US"/>
        </w:rPr>
        <w:t>. Sakė, jeigu yra ilgesnis laikotarpis rekomendacijai vykdyti, tai techniniai klausimai bus galimai įvykdyti per tą l</w:t>
      </w:r>
      <w:r w:rsidR="000811BB">
        <w:rPr>
          <w:lang w:eastAsia="en-US"/>
        </w:rPr>
        <w:t>aikotarpį. Nežino ar papildomi etatai rekomendacijų vykdymą paspartintų.</w:t>
      </w:r>
    </w:p>
    <w:p w14:paraId="3DA2A2E6" w14:textId="635E2E9A" w:rsidR="00D669EF" w:rsidRPr="000811BB" w:rsidRDefault="00C72CB7" w:rsidP="000811BB">
      <w:pPr>
        <w:ind w:firstLine="709"/>
        <w:jc w:val="both"/>
        <w:rPr>
          <w:lang w:eastAsia="en-US"/>
        </w:rPr>
      </w:pPr>
      <w:r>
        <w:rPr>
          <w:lang w:eastAsia="en-US"/>
        </w:rPr>
        <w:t>S. Budinas pastebėjo, kad Ataskaitoje yra</w:t>
      </w:r>
      <w:r w:rsidR="000811BB">
        <w:rPr>
          <w:lang w:eastAsia="en-US"/>
        </w:rPr>
        <w:t xml:space="preserve"> nurodyta rekomendacija </w:t>
      </w:r>
      <w:r w:rsidR="000811BB">
        <w:rPr>
          <w:szCs w:val="24"/>
        </w:rPr>
        <w:t>„</w:t>
      </w:r>
      <w:r w:rsidR="000811BB" w:rsidRPr="000811BB">
        <w:rPr>
          <w:szCs w:val="24"/>
        </w:rPr>
        <w:t>Patikslinti Klaipėdos miesto savivaldybės finansinių išteklių ir personalo valdymo bei apskaitos procesų aprašą dėl taikomų turto</w:t>
      </w:r>
      <w:r w:rsidR="000811BB">
        <w:rPr>
          <w:szCs w:val="24"/>
        </w:rPr>
        <w:t xml:space="preserve"> </w:t>
      </w:r>
      <w:r w:rsidR="000811BB" w:rsidRPr="000811BB">
        <w:rPr>
          <w:szCs w:val="24"/>
        </w:rPr>
        <w:t>nuomos ir perdavim</w:t>
      </w:r>
      <w:r w:rsidR="000811BB">
        <w:rPr>
          <w:szCs w:val="24"/>
        </w:rPr>
        <w:t xml:space="preserve">o panaudos pagrindais procedūrų“ </w:t>
      </w:r>
      <w:r w:rsidR="007F19F2">
        <w:rPr>
          <w:szCs w:val="24"/>
        </w:rPr>
        <w:t xml:space="preserve">už </w:t>
      </w:r>
      <w:r w:rsidR="000811BB">
        <w:rPr>
          <w:szCs w:val="24"/>
        </w:rPr>
        <w:t>kurią</w:t>
      </w:r>
      <w:r w:rsidR="007F19F2">
        <w:rPr>
          <w:szCs w:val="24"/>
        </w:rPr>
        <w:t xml:space="preserve"> atsakingas KMSA direktorius, pratęsė šią rekomendaciją keli</w:t>
      </w:r>
      <w:r w:rsidR="00277D47">
        <w:rPr>
          <w:szCs w:val="24"/>
        </w:rPr>
        <w:t>s kartus, klausė kodėl taip yra?</w:t>
      </w:r>
    </w:p>
    <w:p w14:paraId="65923A91" w14:textId="257582A2" w:rsidR="007F19F2" w:rsidRDefault="007F19F2" w:rsidP="000A6A83">
      <w:pPr>
        <w:ind w:firstLine="709"/>
        <w:jc w:val="both"/>
        <w:rPr>
          <w:lang w:eastAsia="en-US"/>
        </w:rPr>
      </w:pPr>
      <w:r w:rsidRPr="007957AF">
        <w:rPr>
          <w:lang w:eastAsia="en-US"/>
        </w:rPr>
        <w:t>D. Čeporiūtė sakė, kad</w:t>
      </w:r>
      <w:r>
        <w:rPr>
          <w:lang w:eastAsia="en-US"/>
        </w:rPr>
        <w:t xml:space="preserve"> ši rekomendacija yra pratęsta dėl darbuotojo </w:t>
      </w:r>
      <w:r w:rsidR="00351AFE">
        <w:rPr>
          <w:lang w:eastAsia="en-US"/>
        </w:rPr>
        <w:t xml:space="preserve">ilgalaikio </w:t>
      </w:r>
      <w:r>
        <w:rPr>
          <w:lang w:eastAsia="en-US"/>
        </w:rPr>
        <w:t xml:space="preserve">nedarbingumo. </w:t>
      </w:r>
    </w:p>
    <w:p w14:paraId="570AA2F0" w14:textId="0F1E871B" w:rsidR="00D669EF" w:rsidRDefault="007F19F2" w:rsidP="000A6A83">
      <w:pPr>
        <w:ind w:firstLine="709"/>
        <w:jc w:val="both"/>
        <w:rPr>
          <w:lang w:eastAsia="en-US"/>
        </w:rPr>
      </w:pPr>
      <w:r>
        <w:rPr>
          <w:lang w:eastAsia="en-US"/>
        </w:rPr>
        <w:t>E. Simokaitis atkreipė dėmesį, jog rekomendacijoje nurodytas aprašas yra didelės apimties ir jo žiniomis jau yra parengtas ir perduotas KMSA vadovams</w:t>
      </w:r>
      <w:r w:rsidR="00277D47">
        <w:rPr>
          <w:lang w:eastAsia="en-US"/>
        </w:rPr>
        <w:t xml:space="preserve"> vizuoti ir derinti</w:t>
      </w:r>
      <w:r>
        <w:rPr>
          <w:lang w:eastAsia="en-US"/>
        </w:rPr>
        <w:t>.</w:t>
      </w:r>
    </w:p>
    <w:p w14:paraId="0C7BE5F5" w14:textId="0C5B9D8A" w:rsidR="007F19F2" w:rsidRDefault="00351AFE" w:rsidP="000A6A83">
      <w:pPr>
        <w:ind w:firstLine="709"/>
        <w:jc w:val="both"/>
        <w:rPr>
          <w:lang w:eastAsia="en-US"/>
        </w:rPr>
      </w:pPr>
      <w:r>
        <w:rPr>
          <w:lang w:eastAsia="en-US"/>
        </w:rPr>
        <w:t xml:space="preserve">S. Budinas sakė, kad </w:t>
      </w:r>
      <w:r w:rsidRPr="00351AFE">
        <w:rPr>
          <w:lang w:eastAsia="en-US"/>
        </w:rPr>
        <w:t>Klaipėdos miesto lengvosios atletikos mokykla</w:t>
      </w:r>
      <w:r w:rsidR="009643E7">
        <w:rPr>
          <w:lang w:eastAsia="en-US"/>
        </w:rPr>
        <w:t xml:space="preserve"> (toliau – LAM)</w:t>
      </w:r>
      <w:r>
        <w:rPr>
          <w:lang w:eastAsia="en-US"/>
        </w:rPr>
        <w:t xml:space="preserve"> gavo rekomendaciją „</w:t>
      </w:r>
      <w:r w:rsidRPr="00351AFE">
        <w:rPr>
          <w:lang w:eastAsia="en-US"/>
        </w:rPr>
        <w:t xml:space="preserve">Siekiant, kad įstaigos veiklos sąlygos atitiktų teisės aktuose nustatytus visuomenės </w:t>
      </w:r>
      <w:r w:rsidRPr="00351AFE">
        <w:rPr>
          <w:lang w:eastAsia="en-US"/>
        </w:rPr>
        <w:lastRenderedPageBreak/>
        <w:t>sveikatos saugos reikalavimus, užtikrinti, kad įstaigos veikla būtų vykdoma turint privalomą leidimą</w:t>
      </w:r>
      <w:r>
        <w:rPr>
          <w:lang w:eastAsia="en-US"/>
        </w:rPr>
        <w:t>–</w:t>
      </w:r>
      <w:r w:rsidRPr="00351AFE">
        <w:rPr>
          <w:lang w:eastAsia="en-US"/>
        </w:rPr>
        <w:t>higienos pasą.</w:t>
      </w:r>
      <w:r>
        <w:rPr>
          <w:lang w:eastAsia="en-US"/>
        </w:rPr>
        <w:t>“ K</w:t>
      </w:r>
      <w:r w:rsidR="00011A79">
        <w:rPr>
          <w:lang w:eastAsia="en-US"/>
        </w:rPr>
        <w:t>lausė k</w:t>
      </w:r>
      <w:r>
        <w:rPr>
          <w:lang w:eastAsia="en-US"/>
        </w:rPr>
        <w:t xml:space="preserve">odėl įstaiga dar neturi </w:t>
      </w:r>
      <w:r w:rsidR="00011A79">
        <w:rPr>
          <w:lang w:eastAsia="en-US"/>
        </w:rPr>
        <w:t>higienos paso?</w:t>
      </w:r>
    </w:p>
    <w:p w14:paraId="694150C6" w14:textId="6BC98054" w:rsidR="007F19F2" w:rsidRDefault="00011A79" w:rsidP="000A6A83">
      <w:pPr>
        <w:ind w:firstLine="709"/>
        <w:jc w:val="both"/>
        <w:rPr>
          <w:lang w:eastAsia="en-US"/>
        </w:rPr>
      </w:pPr>
      <w:r w:rsidRPr="007957AF">
        <w:rPr>
          <w:lang w:eastAsia="en-US"/>
        </w:rPr>
        <w:t>D. Čeporiūtė</w:t>
      </w:r>
      <w:r>
        <w:rPr>
          <w:lang w:eastAsia="en-US"/>
        </w:rPr>
        <w:t xml:space="preserve"> teigė, kad </w:t>
      </w:r>
      <w:r w:rsidRPr="00011A79">
        <w:rPr>
          <w:lang w:eastAsia="en-US"/>
        </w:rPr>
        <w:t>būtina arba keisti</w:t>
      </w:r>
      <w:r>
        <w:rPr>
          <w:lang w:eastAsia="en-US"/>
        </w:rPr>
        <w:t xml:space="preserve"> </w:t>
      </w:r>
      <w:r w:rsidR="00F31629">
        <w:rPr>
          <w:lang w:eastAsia="en-US"/>
        </w:rPr>
        <w:t>įstaigos</w:t>
      </w:r>
      <w:r w:rsidRPr="00011A79">
        <w:rPr>
          <w:lang w:eastAsia="en-US"/>
        </w:rPr>
        <w:t xml:space="preserve"> pastato paskirtį į „mokslo“ arba mišrią „sporto su mokslu“, arba keisti pagrindinę veiklos sritį</w:t>
      </w:r>
      <w:r>
        <w:rPr>
          <w:lang w:eastAsia="en-US"/>
        </w:rPr>
        <w:t>.</w:t>
      </w:r>
    </w:p>
    <w:p w14:paraId="061E73BF" w14:textId="52239F01" w:rsidR="007F19F2" w:rsidRDefault="00011A79" w:rsidP="000A6A83">
      <w:pPr>
        <w:ind w:firstLine="709"/>
        <w:jc w:val="both"/>
        <w:rPr>
          <w:lang w:eastAsia="en-US"/>
        </w:rPr>
      </w:pPr>
      <w:r>
        <w:rPr>
          <w:lang w:eastAsia="en-US"/>
        </w:rPr>
        <w:t xml:space="preserve">E. Simokaitis sakė, kad </w:t>
      </w:r>
      <w:r w:rsidR="00277D47">
        <w:rPr>
          <w:lang w:eastAsia="en-US"/>
        </w:rPr>
        <w:t>ne visuomet</w:t>
      </w:r>
      <w:r>
        <w:rPr>
          <w:lang w:eastAsia="en-US"/>
        </w:rPr>
        <w:t xml:space="preserve"> paprasta pakeisti pastato paskirtį ir </w:t>
      </w:r>
      <w:r w:rsidR="00277D47">
        <w:rPr>
          <w:lang w:eastAsia="en-US"/>
        </w:rPr>
        <w:t xml:space="preserve">nežinia </w:t>
      </w:r>
      <w:r>
        <w:rPr>
          <w:lang w:eastAsia="en-US"/>
        </w:rPr>
        <w:t>ar galima ją keisti. Tai turi padaryti įstaigos steigėjas. Tiksliai į klausimą negali atsakyti.</w:t>
      </w:r>
    </w:p>
    <w:p w14:paraId="51EF2264" w14:textId="2666177E" w:rsidR="00011A79" w:rsidRDefault="00011A79" w:rsidP="000A6A83">
      <w:pPr>
        <w:ind w:firstLine="709"/>
        <w:jc w:val="both"/>
        <w:rPr>
          <w:lang w:eastAsia="en-US"/>
        </w:rPr>
      </w:pPr>
      <w:r>
        <w:rPr>
          <w:lang w:eastAsia="en-US"/>
        </w:rPr>
        <w:t>E. Mantulova klausė, kaip Tarnyba sprendžia kokius rekomendacijų terminus pratęsti. Sakė, kad šis klausimas</w:t>
      </w:r>
      <w:r w:rsidR="00E72A7B">
        <w:rPr>
          <w:lang w:eastAsia="en-US"/>
        </w:rPr>
        <w:t xml:space="preserve"> kilo iš to, jog </w:t>
      </w:r>
      <w:r w:rsidR="00E72A7B" w:rsidRPr="00E72A7B">
        <w:rPr>
          <w:lang w:eastAsia="en-US"/>
        </w:rPr>
        <w:t xml:space="preserve">VšĮ „Klaipėdos šventės“ </w:t>
      </w:r>
      <w:r w:rsidR="00E72A7B">
        <w:rPr>
          <w:lang w:eastAsia="en-US"/>
        </w:rPr>
        <w:t>rekomendacija „</w:t>
      </w:r>
      <w:r w:rsidR="00E72A7B" w:rsidRPr="00E72A7B">
        <w:rPr>
          <w:lang w:eastAsia="en-US"/>
        </w:rPr>
        <w:t>Vadovaujantis 2008-08-60 LR Finansų ministro įsakymu Nr. 1K-220 patvirtinto 8-ojo VSAFAS nuostatomis ir, nuo 2020-01-06 Įstaigoje taikoma apskaitos politika pagal VSAFAS, užregistruoti Įstaigoje atiduotą naudoti inventorių buhalterinės apskaitos nebalansinėse sąskaitose.</w:t>
      </w:r>
      <w:r w:rsidR="00E72A7B">
        <w:rPr>
          <w:lang w:eastAsia="en-US"/>
        </w:rPr>
        <w:t>“ pratęsta pusmečiui.</w:t>
      </w:r>
    </w:p>
    <w:p w14:paraId="674F59A9" w14:textId="1C7E8868" w:rsidR="00011A79" w:rsidRDefault="00E72A7B" w:rsidP="000A6A83">
      <w:pPr>
        <w:ind w:firstLine="709"/>
        <w:jc w:val="both"/>
        <w:rPr>
          <w:lang w:eastAsia="en-US"/>
        </w:rPr>
      </w:pPr>
      <w:r w:rsidRPr="007957AF">
        <w:rPr>
          <w:lang w:eastAsia="en-US"/>
        </w:rPr>
        <w:t>D. Čeporiūtė sakė, kad</w:t>
      </w:r>
      <w:r>
        <w:rPr>
          <w:lang w:eastAsia="en-US"/>
        </w:rPr>
        <w:t xml:space="preserve"> rekomendacija pratęsta, nes įstaigoje nebėra buhalterio.</w:t>
      </w:r>
    </w:p>
    <w:p w14:paraId="3D43B634" w14:textId="6B2D61EF" w:rsidR="00E72A7B" w:rsidRDefault="00816F18" w:rsidP="000A6A83">
      <w:pPr>
        <w:ind w:firstLine="709"/>
        <w:jc w:val="both"/>
        <w:rPr>
          <w:lang w:eastAsia="en-US"/>
        </w:rPr>
      </w:pPr>
      <w:r>
        <w:rPr>
          <w:lang w:eastAsia="en-US"/>
        </w:rPr>
        <w:t>A. Vaitkus sakė, kad Ataskaitoje pasigedo rekomendacijų</w:t>
      </w:r>
      <w:r w:rsidR="00F317AC">
        <w:rPr>
          <w:lang w:eastAsia="en-US"/>
        </w:rPr>
        <w:t xml:space="preserve"> įgyvendinime nustatytų terminų</w:t>
      </w:r>
      <w:r>
        <w:rPr>
          <w:lang w:eastAsia="en-US"/>
        </w:rPr>
        <w:t xml:space="preserve"> pratęsimo ar pradelsimo priežasčių. </w:t>
      </w:r>
      <w:r w:rsidR="00D2521A">
        <w:rPr>
          <w:lang w:eastAsia="en-US"/>
        </w:rPr>
        <w:t xml:space="preserve">Klausė ar Turto valdymo skyriui nereikėtų kviestis pagalbos iš </w:t>
      </w:r>
      <w:r w:rsidR="002C6457">
        <w:rPr>
          <w:lang w:eastAsia="en-US"/>
        </w:rPr>
        <w:t>išorės</w:t>
      </w:r>
      <w:r w:rsidR="00D2521A">
        <w:rPr>
          <w:lang w:eastAsia="en-US"/>
        </w:rPr>
        <w:t xml:space="preserve"> skelbiant</w:t>
      </w:r>
      <w:r w:rsidR="001940EE">
        <w:rPr>
          <w:lang w:eastAsia="en-US"/>
        </w:rPr>
        <w:t xml:space="preserve"> konkursus</w:t>
      </w:r>
      <w:r w:rsidR="00D2521A">
        <w:rPr>
          <w:lang w:eastAsia="en-US"/>
        </w:rPr>
        <w:t xml:space="preserve">, nes yra darbų kurie reikalauja </w:t>
      </w:r>
      <w:r w:rsidR="001940EE">
        <w:rPr>
          <w:lang w:eastAsia="en-US"/>
        </w:rPr>
        <w:t xml:space="preserve">momentiškai </w:t>
      </w:r>
      <w:r w:rsidR="00D2521A">
        <w:rPr>
          <w:lang w:eastAsia="en-US"/>
        </w:rPr>
        <w:t xml:space="preserve">daugybės </w:t>
      </w:r>
      <w:r w:rsidR="001940EE">
        <w:rPr>
          <w:lang w:eastAsia="en-US"/>
        </w:rPr>
        <w:t xml:space="preserve">žmogiškųjų resursų, </w:t>
      </w:r>
      <w:r w:rsidR="00083CF8">
        <w:rPr>
          <w:lang w:eastAsia="en-US"/>
        </w:rPr>
        <w:t>o</w:t>
      </w:r>
      <w:r w:rsidR="001940EE">
        <w:rPr>
          <w:lang w:eastAsia="en-US"/>
        </w:rPr>
        <w:t xml:space="preserve"> darbai „velkasi“</w:t>
      </w:r>
      <w:r w:rsidR="00643B8B">
        <w:rPr>
          <w:lang w:eastAsia="en-US"/>
        </w:rPr>
        <w:t xml:space="preserve"> ir tai kelia problemų</w:t>
      </w:r>
      <w:r w:rsidR="001940EE">
        <w:rPr>
          <w:lang w:eastAsia="en-US"/>
        </w:rPr>
        <w:t xml:space="preserve">. </w:t>
      </w:r>
    </w:p>
    <w:p w14:paraId="0F7BDA4C" w14:textId="379DB56A" w:rsidR="00E72A7B" w:rsidRDefault="001940EE" w:rsidP="000A6A83">
      <w:pPr>
        <w:ind w:firstLine="709"/>
        <w:jc w:val="both"/>
        <w:rPr>
          <w:lang w:eastAsia="en-US"/>
        </w:rPr>
      </w:pPr>
      <w:r>
        <w:rPr>
          <w:lang w:eastAsia="en-US"/>
        </w:rPr>
        <w:t>E. Simokaitis teigė, kad</w:t>
      </w:r>
      <w:r w:rsidR="00BB5E98">
        <w:rPr>
          <w:lang w:eastAsia="en-US"/>
        </w:rPr>
        <w:t xml:space="preserve"> pagalbai iš šalies</w:t>
      </w:r>
      <w:r>
        <w:rPr>
          <w:lang w:eastAsia="en-US"/>
        </w:rPr>
        <w:t xml:space="preserve"> reikėtų rengti viešuosius pirkimus atrinkti matininkus</w:t>
      </w:r>
      <w:r w:rsidR="00BB5E98">
        <w:rPr>
          <w:lang w:eastAsia="en-US"/>
        </w:rPr>
        <w:t xml:space="preserve">, </w:t>
      </w:r>
      <w:r w:rsidR="00083CF8">
        <w:rPr>
          <w:lang w:eastAsia="en-US"/>
        </w:rPr>
        <w:t>atlikti matavimus</w:t>
      </w:r>
      <w:r>
        <w:rPr>
          <w:lang w:eastAsia="en-US"/>
        </w:rPr>
        <w:t xml:space="preserve">, kuriems </w:t>
      </w:r>
      <w:r w:rsidR="00083CF8">
        <w:rPr>
          <w:lang w:eastAsia="en-US"/>
        </w:rPr>
        <w:t>reikėtų</w:t>
      </w:r>
      <w:r>
        <w:rPr>
          <w:lang w:eastAsia="en-US"/>
        </w:rPr>
        <w:t xml:space="preserve"> parengti paketą dėl objektų</w:t>
      </w:r>
      <w:r w:rsidR="00083CF8">
        <w:rPr>
          <w:lang w:eastAsia="en-US"/>
        </w:rPr>
        <w:t xml:space="preserve"> kiekio</w:t>
      </w:r>
      <w:r>
        <w:rPr>
          <w:lang w:eastAsia="en-US"/>
        </w:rPr>
        <w:t>,</w:t>
      </w:r>
      <w:r w:rsidR="00083CF8">
        <w:rPr>
          <w:lang w:eastAsia="en-US"/>
        </w:rPr>
        <w:t xml:space="preserve"> o šiuos darbus reikia dar pasitikrinti su KMSA architektūros ir žemėtvarkos skyriumi, ar nėra įtraukti objektai į suplanuotas teritorijas</w:t>
      </w:r>
      <w:r w:rsidR="00643B8B">
        <w:rPr>
          <w:lang w:eastAsia="en-US"/>
        </w:rPr>
        <w:t>, tai vidiniai KMSA darbai</w:t>
      </w:r>
      <w:r w:rsidR="00083CF8">
        <w:rPr>
          <w:lang w:eastAsia="en-US"/>
        </w:rPr>
        <w:t xml:space="preserve">. </w:t>
      </w:r>
      <w:r w:rsidR="00BB5E98">
        <w:rPr>
          <w:lang w:eastAsia="en-US"/>
        </w:rPr>
        <w:t>Negali pasakyti ar tokia pagalba padėtų.</w:t>
      </w:r>
      <w:r w:rsidR="00083CF8">
        <w:rPr>
          <w:lang w:eastAsia="en-US"/>
        </w:rPr>
        <w:t xml:space="preserve"> </w:t>
      </w:r>
    </w:p>
    <w:p w14:paraId="54C32695" w14:textId="2C2791BF" w:rsidR="00BB5E98" w:rsidRDefault="00BB5E98" w:rsidP="000A6A83">
      <w:pPr>
        <w:ind w:firstLine="709"/>
        <w:jc w:val="both"/>
        <w:rPr>
          <w:lang w:eastAsia="en-US"/>
        </w:rPr>
      </w:pPr>
      <w:r>
        <w:rPr>
          <w:lang w:eastAsia="en-US"/>
        </w:rPr>
        <w:t xml:space="preserve">A. Vaitkus sakė, kad patikėti dokumentus iš </w:t>
      </w:r>
      <w:r w:rsidR="002C6457">
        <w:rPr>
          <w:lang w:eastAsia="en-US"/>
        </w:rPr>
        <w:t>išorės</w:t>
      </w:r>
      <w:r w:rsidR="006048A8">
        <w:rPr>
          <w:lang w:eastAsia="en-US"/>
        </w:rPr>
        <w:t xml:space="preserve"> padedančiai įmonei nėra didžiausias iššūkis</w:t>
      </w:r>
      <w:r w:rsidR="00F31629">
        <w:rPr>
          <w:lang w:eastAsia="en-US"/>
        </w:rPr>
        <w:t>.</w:t>
      </w:r>
      <w:r w:rsidR="006048A8">
        <w:rPr>
          <w:lang w:eastAsia="en-US"/>
        </w:rPr>
        <w:t xml:space="preserve"> Pastebėjo, kad rekomendacija </w:t>
      </w:r>
      <w:r w:rsidR="006048A8">
        <w:rPr>
          <w:szCs w:val="24"/>
        </w:rPr>
        <w:t>„</w:t>
      </w:r>
      <w:r w:rsidR="006048A8" w:rsidRPr="000811BB">
        <w:rPr>
          <w:szCs w:val="24"/>
        </w:rPr>
        <w:t>Patikslinti Klaipėdos miesto savivaldybės finansinių išteklių ir personalo valdymo bei apskaitos procesų aprašą dėl taikomų turto</w:t>
      </w:r>
      <w:r w:rsidR="006048A8">
        <w:rPr>
          <w:szCs w:val="24"/>
        </w:rPr>
        <w:t xml:space="preserve"> </w:t>
      </w:r>
      <w:r w:rsidR="006048A8" w:rsidRPr="000811BB">
        <w:rPr>
          <w:szCs w:val="24"/>
        </w:rPr>
        <w:t>nuomos ir perdavim</w:t>
      </w:r>
      <w:r w:rsidR="006048A8">
        <w:rPr>
          <w:szCs w:val="24"/>
        </w:rPr>
        <w:t xml:space="preserve">o panaudos pagrindais procedūrų“ kelia jam klausimus, jog tokio aprašo nebuvimas turėtų sukelti daugybę nesklandumų KMSA. </w:t>
      </w:r>
      <w:r w:rsidR="00E626AF">
        <w:rPr>
          <w:szCs w:val="24"/>
        </w:rPr>
        <w:t xml:space="preserve">Sakė, kad </w:t>
      </w:r>
      <w:r w:rsidR="00277D47">
        <w:rPr>
          <w:szCs w:val="24"/>
        </w:rPr>
        <w:t>į keliamus klausimus pateiktus k</w:t>
      </w:r>
      <w:r w:rsidR="00E626AF">
        <w:rPr>
          <w:szCs w:val="24"/>
        </w:rPr>
        <w:t>omitetų posėdžiuose turi būti atsakytą. Atkreipė dėmesį, jog Ataskaitoje yra nurodyta</w:t>
      </w:r>
      <w:r w:rsidR="00277D47">
        <w:rPr>
          <w:szCs w:val="24"/>
        </w:rPr>
        <w:t>, kad</w:t>
      </w:r>
      <w:r w:rsidR="00E626AF">
        <w:rPr>
          <w:szCs w:val="24"/>
        </w:rPr>
        <w:t xml:space="preserve"> daugybė švietimo įstaigų neturi higienos pasų, tokių dalykų netur</w:t>
      </w:r>
      <w:r w:rsidR="00F317AC">
        <w:rPr>
          <w:szCs w:val="24"/>
        </w:rPr>
        <w:t>ėtų</w:t>
      </w:r>
      <w:r w:rsidR="00E626AF">
        <w:rPr>
          <w:szCs w:val="24"/>
        </w:rPr>
        <w:t xml:space="preserve"> būti, jų terminai neturi būti nukelti, problem</w:t>
      </w:r>
      <w:r w:rsidR="00F317AC">
        <w:rPr>
          <w:szCs w:val="24"/>
        </w:rPr>
        <w:t>as</w:t>
      </w:r>
      <w:r w:rsidR="00E626AF">
        <w:rPr>
          <w:szCs w:val="24"/>
        </w:rPr>
        <w:t xml:space="preserve"> KMSA reikia spręsti kuo skubiau. Turi žinių, jog yra švietimo įstaigos kurių sienos yra apipelijusios. </w:t>
      </w:r>
      <w:r w:rsidR="00527BC3">
        <w:rPr>
          <w:szCs w:val="24"/>
        </w:rPr>
        <w:t>Sakė, kad pritartų E. Mantulovos minčiai, dėl naujų žmogiškųjų resursų papildymo, nes Ataskait</w:t>
      </w:r>
      <w:r w:rsidR="00F31629">
        <w:rPr>
          <w:szCs w:val="24"/>
        </w:rPr>
        <w:t xml:space="preserve">oje pateiktose rekomendacijose </w:t>
      </w:r>
      <w:r w:rsidR="00527BC3">
        <w:rPr>
          <w:szCs w:val="24"/>
        </w:rPr>
        <w:t>matoma, jog KMSA turtas valdomas neefektyviai. S</w:t>
      </w:r>
      <w:r w:rsidR="00E418A3" w:rsidRPr="007957AF">
        <w:rPr>
          <w:lang w:eastAsia="en-US"/>
        </w:rPr>
        <w:t>iūlė prašyti KMSA</w:t>
      </w:r>
      <w:r w:rsidR="00E418A3">
        <w:rPr>
          <w:lang w:eastAsia="en-US"/>
        </w:rPr>
        <w:t xml:space="preserve"> pateikti išsamius paaiškinimus, kodėl yra vėluojama su rekomendacijų įgyvendinimu ir kada bus įgyvendintos rekomendacijos kiekvienu vėluojančiu ir pradelstu rekomendacijos </w:t>
      </w:r>
      <w:r w:rsidR="002B1179">
        <w:rPr>
          <w:lang w:eastAsia="en-US"/>
        </w:rPr>
        <w:t>įgyvendinimo</w:t>
      </w:r>
      <w:r w:rsidR="00E418A3">
        <w:rPr>
          <w:lang w:eastAsia="en-US"/>
        </w:rPr>
        <w:t xml:space="preserve"> atveju pateiktoje šioje ataskaitoje iki 2022-01-15.</w:t>
      </w:r>
      <w:r w:rsidR="00527BC3">
        <w:rPr>
          <w:szCs w:val="24"/>
        </w:rPr>
        <w:t xml:space="preserve"> </w:t>
      </w:r>
    </w:p>
    <w:p w14:paraId="7571812C" w14:textId="31B659EF" w:rsidR="00010D4F" w:rsidRDefault="00010D4F" w:rsidP="00010D4F">
      <w:pPr>
        <w:ind w:firstLine="709"/>
        <w:jc w:val="both"/>
        <w:rPr>
          <w:lang w:eastAsia="en-US"/>
        </w:rPr>
      </w:pPr>
      <w:r>
        <w:rPr>
          <w:lang w:eastAsia="en-US"/>
        </w:rPr>
        <w:t xml:space="preserve">E. Mantulova sakė, kad galvojo apie </w:t>
      </w:r>
      <w:r w:rsidR="008A496B">
        <w:rPr>
          <w:lang w:eastAsia="en-US"/>
        </w:rPr>
        <w:t>panašų</w:t>
      </w:r>
      <w:r>
        <w:rPr>
          <w:lang w:eastAsia="en-US"/>
        </w:rPr>
        <w:t xml:space="preserve"> siūlymą </w:t>
      </w:r>
      <w:r w:rsidR="008A496B">
        <w:rPr>
          <w:lang w:eastAsia="en-US"/>
        </w:rPr>
        <w:t>kaip pirmininko</w:t>
      </w:r>
      <w:r w:rsidR="002B1179">
        <w:rPr>
          <w:lang w:eastAsia="en-US"/>
        </w:rPr>
        <w:t>, jo</w:t>
      </w:r>
      <w:r w:rsidR="008A496B">
        <w:rPr>
          <w:lang w:eastAsia="en-US"/>
        </w:rPr>
        <w:t>g</w:t>
      </w:r>
      <w:r w:rsidR="002B1179">
        <w:rPr>
          <w:lang w:eastAsia="en-US"/>
        </w:rPr>
        <w:t xml:space="preserve"> reikėtų ieškoti naujų formų viešojo administravimo funkcijoms atlikti, ar tai būtų nuolatini</w:t>
      </w:r>
      <w:r w:rsidR="008A496B">
        <w:rPr>
          <w:lang w:eastAsia="en-US"/>
        </w:rPr>
        <w:t>am</w:t>
      </w:r>
      <w:r w:rsidR="002B1179">
        <w:rPr>
          <w:lang w:eastAsia="en-US"/>
        </w:rPr>
        <w:t xml:space="preserve"> ar ter</w:t>
      </w:r>
      <w:r w:rsidR="008A496B">
        <w:rPr>
          <w:lang w:eastAsia="en-US"/>
        </w:rPr>
        <w:t>minuot</w:t>
      </w:r>
      <w:r w:rsidR="002B1179">
        <w:rPr>
          <w:lang w:eastAsia="en-US"/>
        </w:rPr>
        <w:t xml:space="preserve">am </w:t>
      </w:r>
      <w:r w:rsidR="008A496B">
        <w:rPr>
          <w:lang w:eastAsia="en-US"/>
        </w:rPr>
        <w:t>veiksmui</w:t>
      </w:r>
      <w:r w:rsidR="00277D47">
        <w:rPr>
          <w:lang w:eastAsia="en-US"/>
        </w:rPr>
        <w:t xml:space="preserve"> atlikti</w:t>
      </w:r>
      <w:r w:rsidR="008A496B">
        <w:rPr>
          <w:lang w:eastAsia="en-US"/>
        </w:rPr>
        <w:t xml:space="preserve">, kuomet yra sankaupos vienokių ar kitokių darbų. </w:t>
      </w:r>
      <w:r w:rsidR="0005307C">
        <w:rPr>
          <w:lang w:eastAsia="en-US"/>
        </w:rPr>
        <w:t>Teigė, kad Tarybos sprendimu buvo pavesta</w:t>
      </w:r>
      <w:r w:rsidR="006128CF">
        <w:rPr>
          <w:lang w:eastAsia="en-US"/>
        </w:rPr>
        <w:t xml:space="preserve"> KMSA įgyvendinti</w:t>
      </w:r>
      <w:r w:rsidR="0005307C">
        <w:rPr>
          <w:lang w:eastAsia="en-US"/>
        </w:rPr>
        <w:t xml:space="preserve"> </w:t>
      </w:r>
      <w:r w:rsidR="006128CF">
        <w:rPr>
          <w:lang w:eastAsia="en-US"/>
        </w:rPr>
        <w:t>ir infrastruktūros organizatoriaus funkcijas, tol kol nepriims sprendimo ar reikalingas kitas subjektas šioms funkcijos įgyvendinti, trūksta ši</w:t>
      </w:r>
      <w:r w:rsidR="00277D47">
        <w:rPr>
          <w:lang w:eastAsia="en-US"/>
        </w:rPr>
        <w:t>ai dienai</w:t>
      </w:r>
      <w:r w:rsidR="006128CF">
        <w:rPr>
          <w:lang w:eastAsia="en-US"/>
        </w:rPr>
        <w:t xml:space="preserve"> diskusijos.</w:t>
      </w:r>
      <w:r w:rsidR="002B1179">
        <w:rPr>
          <w:lang w:eastAsia="en-US"/>
        </w:rPr>
        <w:t xml:space="preserve"> </w:t>
      </w:r>
      <w:r w:rsidR="006128CF">
        <w:rPr>
          <w:lang w:eastAsia="en-US"/>
        </w:rPr>
        <w:t>KMSA valdymo sistema veikia, tačiau neefektyviai, reikia</w:t>
      </w:r>
      <w:r w:rsidR="004920DA">
        <w:rPr>
          <w:lang w:eastAsia="en-US"/>
        </w:rPr>
        <w:t xml:space="preserve"> </w:t>
      </w:r>
      <w:r w:rsidR="00277D47">
        <w:rPr>
          <w:lang w:eastAsia="en-US"/>
        </w:rPr>
        <w:t xml:space="preserve">ateityje </w:t>
      </w:r>
      <w:r w:rsidR="004920DA">
        <w:rPr>
          <w:lang w:eastAsia="en-US"/>
        </w:rPr>
        <w:t xml:space="preserve">mažiau </w:t>
      </w:r>
      <w:r>
        <w:rPr>
          <w:lang w:eastAsia="en-US"/>
        </w:rPr>
        <w:t>formuojamų rekomendacijų.</w:t>
      </w:r>
    </w:p>
    <w:p w14:paraId="40956E29" w14:textId="2E6E57A4" w:rsidR="00A30C39" w:rsidRDefault="00010D4F" w:rsidP="00010D4F">
      <w:pPr>
        <w:ind w:firstLine="709"/>
        <w:jc w:val="both"/>
        <w:rPr>
          <w:lang w:eastAsia="en-US"/>
        </w:rPr>
      </w:pPr>
      <w:r>
        <w:rPr>
          <w:lang w:eastAsia="en-US"/>
        </w:rPr>
        <w:t>A. Kaveckis teigė, kad siūlytų rekomenduoti</w:t>
      </w:r>
      <w:r w:rsidR="004920DA">
        <w:rPr>
          <w:lang w:eastAsia="en-US"/>
        </w:rPr>
        <w:t xml:space="preserve"> apjungti S</w:t>
      </w:r>
      <w:r>
        <w:rPr>
          <w:lang w:eastAsia="en-US"/>
        </w:rPr>
        <w:t>avivaldybei pavaldžioms įstaigoms</w:t>
      </w:r>
      <w:r w:rsidR="00A30C39">
        <w:rPr>
          <w:lang w:eastAsia="en-US"/>
        </w:rPr>
        <w:t xml:space="preserve"> buhalterines paslaugas</w:t>
      </w:r>
      <w:r w:rsidR="0051704C">
        <w:rPr>
          <w:lang w:eastAsia="en-US"/>
        </w:rPr>
        <w:t>, tai būtų pigiau ir efektyviau.</w:t>
      </w:r>
    </w:p>
    <w:p w14:paraId="43C32AD4" w14:textId="0B63F3A4" w:rsidR="00010D4F" w:rsidRDefault="00A30C39" w:rsidP="00010D4F">
      <w:pPr>
        <w:ind w:firstLine="709"/>
        <w:jc w:val="both"/>
        <w:rPr>
          <w:lang w:eastAsia="en-US"/>
        </w:rPr>
      </w:pPr>
      <w:r>
        <w:rPr>
          <w:lang w:eastAsia="en-US"/>
        </w:rPr>
        <w:t xml:space="preserve">A. Barbšys sakė, kad </w:t>
      </w:r>
      <w:r w:rsidR="00CD41B2">
        <w:rPr>
          <w:lang w:eastAsia="en-US"/>
        </w:rPr>
        <w:t xml:space="preserve">pritarė, jog </w:t>
      </w:r>
      <w:r>
        <w:rPr>
          <w:lang w:eastAsia="en-US"/>
        </w:rPr>
        <w:t xml:space="preserve">reikėtų pateikti informaciją </w:t>
      </w:r>
      <w:r w:rsidR="00CD41B2">
        <w:rPr>
          <w:lang w:eastAsia="en-US"/>
        </w:rPr>
        <w:t>dėl</w:t>
      </w:r>
      <w:r>
        <w:rPr>
          <w:lang w:eastAsia="en-US"/>
        </w:rPr>
        <w:t xml:space="preserve"> Komiteto pirmininko pateikto siūlymo dėl rekomendacijų terminų vykdymo paaiškinim</w:t>
      </w:r>
      <w:r w:rsidR="00CD41B2">
        <w:rPr>
          <w:lang w:eastAsia="en-US"/>
        </w:rPr>
        <w:t>o. Kalbėdamas apie švietimo įstaigų higieninius pasus sakė, kad ne visose įstaigose yra pelėsiai ant sienos, jeigu tokių įstaigų yra – tai vienetai</w:t>
      </w:r>
      <w:r w:rsidR="00F31629">
        <w:rPr>
          <w:lang w:eastAsia="en-US"/>
        </w:rPr>
        <w:t>, kuriuos reikia nagrinėti ir spręsti iš esmės</w:t>
      </w:r>
      <w:r w:rsidR="00CD41B2">
        <w:rPr>
          <w:lang w:eastAsia="en-US"/>
        </w:rPr>
        <w:t>.</w:t>
      </w:r>
      <w:r w:rsidR="00F31629">
        <w:rPr>
          <w:lang w:eastAsia="en-US"/>
        </w:rPr>
        <w:t xml:space="preserve"> Didžioji dauguma rekomendacijų turi būti įgyvendintos iki šių metų galo, būtina stebėsena. Pritarė apsvarstyti galimybę naujo etato sukūrimui rekomendacijų vykdymui.</w:t>
      </w:r>
    </w:p>
    <w:p w14:paraId="1EB9F0FB" w14:textId="033CE220" w:rsidR="00A30C39" w:rsidRDefault="00A30C39" w:rsidP="00010D4F">
      <w:pPr>
        <w:ind w:firstLine="709"/>
        <w:jc w:val="both"/>
        <w:rPr>
          <w:lang w:eastAsia="en-US"/>
        </w:rPr>
      </w:pPr>
      <w:r>
        <w:rPr>
          <w:lang w:eastAsia="en-US"/>
        </w:rPr>
        <w:t xml:space="preserve">S. Budinas teigė, </w:t>
      </w:r>
      <w:r w:rsidR="002C78DB">
        <w:rPr>
          <w:lang w:eastAsia="en-US"/>
        </w:rPr>
        <w:t>kad kelia dideli rūpestį</w:t>
      </w:r>
      <w:r w:rsidR="002C78DB" w:rsidRPr="002C78DB">
        <w:rPr>
          <w:lang w:eastAsia="en-US"/>
        </w:rPr>
        <w:t xml:space="preserve"> </w:t>
      </w:r>
      <w:r w:rsidR="002C78DB">
        <w:rPr>
          <w:lang w:eastAsia="en-US"/>
        </w:rPr>
        <w:t>rekomendacijų</w:t>
      </w:r>
      <w:r w:rsidR="002C78DB" w:rsidRPr="002C78DB">
        <w:rPr>
          <w:lang w:eastAsia="en-US"/>
        </w:rPr>
        <w:t xml:space="preserve"> </w:t>
      </w:r>
      <w:r w:rsidR="002C78DB">
        <w:rPr>
          <w:lang w:eastAsia="en-US"/>
        </w:rPr>
        <w:t>ne</w:t>
      </w:r>
      <w:r w:rsidR="009643E7">
        <w:rPr>
          <w:lang w:eastAsia="en-US"/>
        </w:rPr>
        <w:t xml:space="preserve">įgyvendinimas. Pastebėjo, kad rekomendacijų terminai derinami su atsakingais asmenimis. LAM </w:t>
      </w:r>
      <w:r w:rsidR="00F0179D">
        <w:rPr>
          <w:lang w:eastAsia="en-US"/>
        </w:rPr>
        <w:t>buvo pateikti rekomendacijoje trys sprendimo būdai kaip ką įgyvendinti ir nėra pateikto atsakymo kokiu keliu eis įstaiga, steigėjas turi kuo skubiau įgyvendinti rekomendaciją.</w:t>
      </w:r>
      <w:r w:rsidR="009643E7">
        <w:rPr>
          <w:lang w:eastAsia="en-US"/>
        </w:rPr>
        <w:t xml:space="preserve"> Nustebo, kad </w:t>
      </w:r>
      <w:r w:rsidR="009643E7" w:rsidRPr="00E72A7B">
        <w:rPr>
          <w:lang w:eastAsia="en-US"/>
        </w:rPr>
        <w:t>VšĮ „Klaipėdos šventės“</w:t>
      </w:r>
      <w:r w:rsidR="009643E7">
        <w:rPr>
          <w:lang w:eastAsia="en-US"/>
        </w:rPr>
        <w:t xml:space="preserve"> rekomendacijos laiku neįgyvendino, nes įstaiga neturi buhalterio, tokių situacijų neturi būti.</w:t>
      </w:r>
      <w:r w:rsidR="00F0179D">
        <w:rPr>
          <w:lang w:eastAsia="en-US"/>
        </w:rPr>
        <w:t xml:space="preserve"> Sakė, kad reikėtų sukonkretinti </w:t>
      </w:r>
      <w:r w:rsidR="00F0179D">
        <w:rPr>
          <w:lang w:eastAsia="en-US"/>
        </w:rPr>
        <w:lastRenderedPageBreak/>
        <w:t>pateikiant informaciją dėl rekomendacijų nevykdymo, kam konkrečiai buvo pavesta įgyventi konkrečią priemonę, kodėl ji nebuvo įgyvendinta</w:t>
      </w:r>
      <w:r w:rsidR="0021012F">
        <w:rPr>
          <w:lang w:eastAsia="en-US"/>
        </w:rPr>
        <w:t xml:space="preserve"> ir kokie buvo numatomi veiksmai</w:t>
      </w:r>
      <w:r w:rsidR="00F0179D">
        <w:rPr>
          <w:lang w:eastAsia="en-US"/>
        </w:rPr>
        <w:t xml:space="preserve"> </w:t>
      </w:r>
      <w:r w:rsidR="0021012F">
        <w:rPr>
          <w:lang w:eastAsia="en-US"/>
        </w:rPr>
        <w:t>išvengti šios situacijos</w:t>
      </w:r>
      <w:r w:rsidR="00F0179D">
        <w:rPr>
          <w:lang w:eastAsia="en-US"/>
        </w:rPr>
        <w:t>.</w:t>
      </w:r>
    </w:p>
    <w:p w14:paraId="209598E3" w14:textId="44CDD0C1" w:rsidR="008E1B6D" w:rsidRDefault="008E1B6D" w:rsidP="00010D4F">
      <w:pPr>
        <w:ind w:firstLine="709"/>
        <w:jc w:val="both"/>
        <w:rPr>
          <w:lang w:eastAsia="en-US"/>
        </w:rPr>
      </w:pPr>
      <w:r>
        <w:rPr>
          <w:lang w:eastAsia="en-US"/>
        </w:rPr>
        <w:t xml:space="preserve">A. Vaitkus sakė, kad </w:t>
      </w:r>
      <w:r w:rsidR="00F0179D">
        <w:rPr>
          <w:lang w:eastAsia="en-US"/>
        </w:rPr>
        <w:t xml:space="preserve">palaiko šį </w:t>
      </w:r>
      <w:r w:rsidR="0021012F">
        <w:rPr>
          <w:lang w:eastAsia="en-US"/>
        </w:rPr>
        <w:t xml:space="preserve">S. Budino </w:t>
      </w:r>
      <w:r w:rsidR="00F0179D">
        <w:rPr>
          <w:lang w:eastAsia="en-US"/>
        </w:rPr>
        <w:t>siūlymą</w:t>
      </w:r>
      <w:r w:rsidR="0021012F">
        <w:rPr>
          <w:lang w:eastAsia="en-US"/>
        </w:rPr>
        <w:t xml:space="preserve"> ir prašė Komiteto narių pritarti. Kelti klausimus konkretiems atsakingiems asmenims, kurie galėtų atsakyti į juos. </w:t>
      </w:r>
    </w:p>
    <w:p w14:paraId="7E8F6CEE" w14:textId="155B083C" w:rsidR="008E1B6D" w:rsidRDefault="00A30C39" w:rsidP="006C773D">
      <w:pPr>
        <w:ind w:firstLine="709"/>
        <w:jc w:val="both"/>
        <w:rPr>
          <w:lang w:eastAsia="en-US"/>
        </w:rPr>
      </w:pPr>
      <w:r>
        <w:rPr>
          <w:lang w:eastAsia="en-US"/>
        </w:rPr>
        <w:t xml:space="preserve">E. Mantulova </w:t>
      </w:r>
      <w:r w:rsidR="008E1B6D">
        <w:rPr>
          <w:lang w:eastAsia="en-US"/>
        </w:rPr>
        <w:t xml:space="preserve">teigė, kad </w:t>
      </w:r>
      <w:r w:rsidR="00A14D20">
        <w:rPr>
          <w:lang w:eastAsia="en-US"/>
        </w:rPr>
        <w:t>Ataskaitose</w:t>
      </w:r>
      <w:r w:rsidR="008E1B6D">
        <w:rPr>
          <w:lang w:eastAsia="en-US"/>
        </w:rPr>
        <w:t xml:space="preserve"> pastebėjo, kad nurodyta, jog </w:t>
      </w:r>
      <w:r w:rsidR="00A14D20">
        <w:rPr>
          <w:lang w:eastAsia="en-US"/>
        </w:rPr>
        <w:t>daugumoje švietimo įstaigų neįgyvendintos rekomendacijos „</w:t>
      </w:r>
      <w:r w:rsidR="00A14D20" w:rsidRPr="00A14D20">
        <w:rPr>
          <w:lang w:eastAsia="en-US"/>
        </w:rPr>
        <w:t>Vadovaujantis Lietuvos Respublikos vidaus kontrolės ir vidaus audito įstatymo nuostatomis ir Vidaus kontrolės įgyvendinimo viešajame juridiniame asmenyje tvarkos aprašo reikalavimais sukurti BĮ vidaus kontrolės tvarkos aprašą (politiką) ir numatyti priemones jos veikimo užtikrinimui.</w:t>
      </w:r>
      <w:r w:rsidR="00A14D20">
        <w:rPr>
          <w:lang w:eastAsia="en-US"/>
        </w:rPr>
        <w:t xml:space="preserve">“ Klausė ar kiekviena įstaiga turi vykdyti tokią politiką dėl vidaus kontrolės tvarkos aprašo. </w:t>
      </w:r>
      <w:r w:rsidR="006C773D">
        <w:rPr>
          <w:lang w:eastAsia="en-US"/>
        </w:rPr>
        <w:t xml:space="preserve">Domėjosi ar neturėtų turėti švietimo įstaigos teisininkus, tokiems aprašams rengti. </w:t>
      </w:r>
    </w:p>
    <w:p w14:paraId="604DDF6B" w14:textId="067CDAAF" w:rsidR="008E1B6D" w:rsidRDefault="008E1B6D" w:rsidP="00010D4F">
      <w:pPr>
        <w:ind w:firstLine="709"/>
        <w:jc w:val="both"/>
        <w:rPr>
          <w:lang w:eastAsia="en-US"/>
        </w:rPr>
      </w:pPr>
      <w:r>
        <w:rPr>
          <w:lang w:eastAsia="en-US"/>
        </w:rPr>
        <w:t>D. Čeporiūtė</w:t>
      </w:r>
      <w:r w:rsidR="00F70432">
        <w:rPr>
          <w:lang w:eastAsia="en-US"/>
        </w:rPr>
        <w:t xml:space="preserve"> teigė, </w:t>
      </w:r>
      <w:r w:rsidR="006C773D">
        <w:rPr>
          <w:lang w:eastAsia="en-US"/>
        </w:rPr>
        <w:t>kad švietimo įstaigoms pateikta bendra vidaus kontrolės politika, kurią turi pasitvirtinti ir prisitaikyti pati įstaiga.</w:t>
      </w:r>
      <w:r w:rsidR="00277D47">
        <w:rPr>
          <w:lang w:eastAsia="en-US"/>
        </w:rPr>
        <w:t xml:space="preserve"> Tokios gairės įstaigoms buvo pateiktos, tačiau ne visos jomis vadovaujasi.</w:t>
      </w:r>
    </w:p>
    <w:p w14:paraId="7503CCFC" w14:textId="45E555FD" w:rsidR="00F70432" w:rsidRDefault="00F70432" w:rsidP="00010D4F">
      <w:pPr>
        <w:ind w:firstLine="709"/>
        <w:jc w:val="both"/>
        <w:rPr>
          <w:lang w:eastAsia="en-US"/>
        </w:rPr>
      </w:pPr>
      <w:r>
        <w:rPr>
          <w:lang w:eastAsia="en-US"/>
        </w:rPr>
        <w:t xml:space="preserve">A. Vaitkus sakė, kad </w:t>
      </w:r>
      <w:r w:rsidR="006C773D">
        <w:rPr>
          <w:lang w:eastAsia="en-US"/>
        </w:rPr>
        <w:t xml:space="preserve">tai galima išspręsti tokia situacija </w:t>
      </w:r>
      <w:r w:rsidR="001A54C9">
        <w:rPr>
          <w:lang w:eastAsia="en-US"/>
        </w:rPr>
        <w:t>kelia nerimą, tačiau ją reikia kontroliuoti</w:t>
      </w:r>
      <w:r w:rsidR="006C773D">
        <w:rPr>
          <w:lang w:eastAsia="en-US"/>
        </w:rPr>
        <w:t xml:space="preserve">, </w:t>
      </w:r>
      <w:r w:rsidR="001A54C9">
        <w:rPr>
          <w:lang w:eastAsia="en-US"/>
        </w:rPr>
        <w:t xml:space="preserve">tiesiog </w:t>
      </w:r>
      <w:r w:rsidR="006C773D">
        <w:rPr>
          <w:lang w:eastAsia="en-US"/>
        </w:rPr>
        <w:t xml:space="preserve">asmenims </w:t>
      </w:r>
      <w:r w:rsidR="001A54C9">
        <w:rPr>
          <w:lang w:eastAsia="en-US"/>
        </w:rPr>
        <w:t xml:space="preserve">reikia </w:t>
      </w:r>
      <w:r w:rsidR="006C773D">
        <w:rPr>
          <w:lang w:eastAsia="en-US"/>
        </w:rPr>
        <w:t xml:space="preserve">atlikti savo darbą. </w:t>
      </w:r>
    </w:p>
    <w:p w14:paraId="60B6DE89" w14:textId="563363AB" w:rsidR="00E418A3" w:rsidRDefault="00E418A3" w:rsidP="00E418A3">
      <w:pPr>
        <w:ind w:firstLine="709"/>
        <w:jc w:val="both"/>
        <w:rPr>
          <w:lang w:eastAsia="en-US"/>
        </w:rPr>
      </w:pPr>
      <w:r w:rsidRPr="007957AF">
        <w:rPr>
          <w:lang w:eastAsia="en-US"/>
        </w:rPr>
        <w:t xml:space="preserve">A. Vaitkus siūlė </w:t>
      </w:r>
      <w:r w:rsidR="002B1179" w:rsidRPr="007957AF">
        <w:rPr>
          <w:lang w:eastAsia="en-US"/>
        </w:rPr>
        <w:t xml:space="preserve">prašyti </w:t>
      </w:r>
      <w:r w:rsidR="001A54C9">
        <w:rPr>
          <w:lang w:eastAsia="en-US"/>
        </w:rPr>
        <w:t xml:space="preserve">iki 2022-01-15 </w:t>
      </w:r>
      <w:r w:rsidR="002B1179" w:rsidRPr="007957AF">
        <w:rPr>
          <w:lang w:eastAsia="en-US"/>
        </w:rPr>
        <w:t>KMSA</w:t>
      </w:r>
      <w:r w:rsidR="002B1179">
        <w:rPr>
          <w:lang w:eastAsia="en-US"/>
        </w:rPr>
        <w:t xml:space="preserve"> pateikti išsamius paaiškinimus, kodėl yra vėluojama su rekomendacijų įgyvendinimu ir kada bus įgyvendintos rekomendac</w:t>
      </w:r>
      <w:r w:rsidR="001A54C9">
        <w:rPr>
          <w:lang w:eastAsia="en-US"/>
        </w:rPr>
        <w:t>ijos kiekvienu vėluojančiu a</w:t>
      </w:r>
      <w:r w:rsidR="002B1179">
        <w:rPr>
          <w:lang w:eastAsia="en-US"/>
        </w:rPr>
        <w:t>r pradelstu rekomendacijos įgyvendinimo atveju pateiktoje šioje ataskaitoje</w:t>
      </w:r>
      <w:r w:rsidR="001A54C9">
        <w:rPr>
          <w:lang w:eastAsia="en-US"/>
        </w:rPr>
        <w:t>, prašyti pateikti informaciją, kam buvo pavesta vykdyti rekomendacijas, paaiškinant kodėl jos nepavyko įgyvendinti</w:t>
      </w:r>
      <w:r>
        <w:rPr>
          <w:lang w:eastAsia="en-US"/>
        </w:rPr>
        <w:t xml:space="preserve">. </w:t>
      </w:r>
    </w:p>
    <w:p w14:paraId="52CDB0B8" w14:textId="725B6AE3" w:rsidR="00C02E03" w:rsidRPr="007957AF" w:rsidRDefault="00896E2C" w:rsidP="00BF4A4D">
      <w:pPr>
        <w:ind w:firstLine="709"/>
        <w:jc w:val="both"/>
        <w:rPr>
          <w:szCs w:val="24"/>
        </w:rPr>
      </w:pPr>
      <w:r w:rsidRPr="007957AF">
        <w:rPr>
          <w:szCs w:val="24"/>
        </w:rPr>
        <w:t xml:space="preserve">A. Vaitkus </w:t>
      </w:r>
      <w:r w:rsidR="00A30BFE" w:rsidRPr="007957AF">
        <w:rPr>
          <w:szCs w:val="24"/>
        </w:rPr>
        <w:t>s</w:t>
      </w:r>
      <w:r w:rsidRPr="007957AF">
        <w:rPr>
          <w:szCs w:val="24"/>
        </w:rPr>
        <w:t xml:space="preserve">iūlė pritarti </w:t>
      </w:r>
      <w:r w:rsidR="0040239A" w:rsidRPr="00FB1E32">
        <w:rPr>
          <w:szCs w:val="24"/>
        </w:rPr>
        <w:t>ataskaitai</w:t>
      </w:r>
      <w:r w:rsidR="00FA05E5" w:rsidRPr="00FB1E32">
        <w:rPr>
          <w:szCs w:val="24"/>
        </w:rPr>
        <w:t xml:space="preserve"> su </w:t>
      </w:r>
      <w:r w:rsidR="00F317AC">
        <w:rPr>
          <w:szCs w:val="24"/>
        </w:rPr>
        <w:t xml:space="preserve">įvardintu </w:t>
      </w:r>
      <w:r w:rsidR="00FA05E5" w:rsidRPr="00FB1E32">
        <w:rPr>
          <w:szCs w:val="24"/>
        </w:rPr>
        <w:t>siūlymu</w:t>
      </w:r>
      <w:r w:rsidRPr="00FB1E32">
        <w:rPr>
          <w:szCs w:val="24"/>
        </w:rPr>
        <w:t xml:space="preserve"> </w:t>
      </w:r>
      <w:r w:rsidRPr="00FB1E32">
        <w:rPr>
          <w:rFonts w:eastAsia="Calibri"/>
          <w:szCs w:val="24"/>
        </w:rPr>
        <w:t xml:space="preserve">(BALSAVO: už – </w:t>
      </w:r>
      <w:r w:rsidR="00F70432">
        <w:rPr>
          <w:rFonts w:eastAsia="Calibri"/>
          <w:szCs w:val="24"/>
        </w:rPr>
        <w:t>8</w:t>
      </w:r>
      <w:r w:rsidRPr="007957AF">
        <w:rPr>
          <w:rFonts w:eastAsia="Calibri"/>
          <w:szCs w:val="24"/>
        </w:rPr>
        <w:t xml:space="preserve"> (</w:t>
      </w:r>
      <w:r w:rsidR="00F67A2D" w:rsidRPr="007957AF">
        <w:rPr>
          <w:rFonts w:eastAsia="Calibri"/>
          <w:szCs w:val="24"/>
        </w:rPr>
        <w:t>A. Vaitkus, A. Cesiulis</w:t>
      </w:r>
      <w:r w:rsidR="00F67A2D" w:rsidRPr="007957AF">
        <w:t xml:space="preserve">, V. Senčila, A. Šimkus, </w:t>
      </w:r>
      <w:r w:rsidR="00A64F0A">
        <w:t>S. Budinas</w:t>
      </w:r>
      <w:r w:rsidR="004C4908" w:rsidRPr="007957AF">
        <w:t>, A. Kaveckis, E. Mantulova</w:t>
      </w:r>
      <w:r w:rsidR="00F70432">
        <w:t>, A. Barbšys</w:t>
      </w:r>
      <w:r w:rsidR="007629AC" w:rsidRPr="007957AF">
        <w:rPr>
          <w:rFonts w:eastAsia="Calibri"/>
          <w:szCs w:val="24"/>
        </w:rPr>
        <w:t>)</w:t>
      </w:r>
      <w:r w:rsidRPr="007957AF">
        <w:rPr>
          <w:rFonts w:eastAsia="Calibri"/>
          <w:szCs w:val="24"/>
        </w:rPr>
        <w:t xml:space="preserve"> prieš – 0, susilaikė – 0). </w:t>
      </w:r>
      <w:r w:rsidR="0040239A" w:rsidRPr="007957AF">
        <w:rPr>
          <w:rFonts w:eastAsia="Calibri"/>
          <w:szCs w:val="24"/>
        </w:rPr>
        <w:t>Ataskaitai</w:t>
      </w:r>
      <w:r w:rsidRPr="007957AF">
        <w:rPr>
          <w:rFonts w:eastAsia="Calibri"/>
          <w:szCs w:val="24"/>
        </w:rPr>
        <w:t xml:space="preserve"> pritarė, bendru sutarimu.</w:t>
      </w:r>
    </w:p>
    <w:p w14:paraId="75D67F85" w14:textId="536B5159" w:rsidR="00273EDD" w:rsidRPr="007957AF" w:rsidRDefault="00EA79AD" w:rsidP="00530B48">
      <w:pPr>
        <w:ind w:firstLine="709"/>
        <w:jc w:val="both"/>
        <w:rPr>
          <w:rFonts w:eastAsia="Calibri"/>
          <w:szCs w:val="24"/>
        </w:rPr>
      </w:pPr>
      <w:r w:rsidRPr="007957AF">
        <w:rPr>
          <w:rFonts w:eastAsia="Calibri"/>
          <w:szCs w:val="24"/>
        </w:rPr>
        <w:t>N</w:t>
      </w:r>
      <w:r w:rsidR="008D50E1" w:rsidRPr="007957AF">
        <w:rPr>
          <w:rFonts w:eastAsia="Calibri"/>
          <w:szCs w:val="24"/>
        </w:rPr>
        <w:t>UTARTA:</w:t>
      </w:r>
    </w:p>
    <w:p w14:paraId="4CB18F44" w14:textId="15523D7E" w:rsidR="007877DB" w:rsidRPr="007957AF" w:rsidRDefault="008D50E1" w:rsidP="00530B48">
      <w:pPr>
        <w:ind w:firstLine="709"/>
        <w:jc w:val="both"/>
        <w:rPr>
          <w:rFonts w:eastAsia="Calibri"/>
          <w:szCs w:val="24"/>
        </w:rPr>
      </w:pPr>
      <w:r w:rsidRPr="007957AF">
        <w:rPr>
          <w:rFonts w:eastAsia="Calibri"/>
          <w:szCs w:val="24"/>
        </w:rPr>
        <w:t>1.</w:t>
      </w:r>
      <w:r w:rsidR="007877DB" w:rsidRPr="007957AF">
        <w:rPr>
          <w:rFonts w:eastAsia="Calibri"/>
          <w:szCs w:val="24"/>
        </w:rPr>
        <w:t xml:space="preserve">1 </w:t>
      </w:r>
      <w:r w:rsidR="00726187" w:rsidRPr="007957AF">
        <w:rPr>
          <w:rFonts w:eastAsia="Calibri"/>
          <w:szCs w:val="24"/>
        </w:rPr>
        <w:t>Pritarti ataskaitai</w:t>
      </w:r>
      <w:r w:rsidR="004F2332" w:rsidRPr="007957AF">
        <w:rPr>
          <w:rFonts w:eastAsia="Calibri"/>
          <w:szCs w:val="24"/>
        </w:rPr>
        <w:t>;</w:t>
      </w:r>
    </w:p>
    <w:p w14:paraId="63601FBB" w14:textId="4109823D" w:rsidR="0090032C" w:rsidRDefault="007877DB" w:rsidP="00FB1E32">
      <w:pPr>
        <w:ind w:firstLine="709"/>
        <w:jc w:val="both"/>
      </w:pPr>
      <w:r w:rsidRPr="007957AF">
        <w:rPr>
          <w:rFonts w:eastAsia="Calibri"/>
          <w:szCs w:val="24"/>
        </w:rPr>
        <w:t xml:space="preserve">1.2 </w:t>
      </w:r>
      <w:r w:rsidR="005B0890" w:rsidRPr="007957AF">
        <w:rPr>
          <w:lang w:eastAsia="en-US"/>
        </w:rPr>
        <w:t xml:space="preserve">Prašyti </w:t>
      </w:r>
      <w:r w:rsidR="00A64F0A" w:rsidRPr="007957AF">
        <w:rPr>
          <w:lang w:eastAsia="en-US"/>
        </w:rPr>
        <w:t>KMSA</w:t>
      </w:r>
      <w:r w:rsidR="00A64F0A">
        <w:rPr>
          <w:lang w:eastAsia="en-US"/>
        </w:rPr>
        <w:t xml:space="preserve"> pateikti išsamius paaiškinimus, kodėl yra vėluojama su rekomendacijų įgyvendinimu ir kada bus įgyvendintos rekomendacijos kiekvienu vėluojančiu ar pradelstu rekomendacijos įgyvendinimo atveju pateiktoje šioje ataskaitoje, prašyti pateikti informaciją, kam buvo pavesta vykdyti rekomendacijas, paaiškinant kodėl j</w:t>
      </w:r>
      <w:r w:rsidR="00F317AC">
        <w:rPr>
          <w:lang w:eastAsia="en-US"/>
        </w:rPr>
        <w:t>ų</w:t>
      </w:r>
      <w:r w:rsidR="001105C4">
        <w:rPr>
          <w:lang w:eastAsia="en-US"/>
        </w:rPr>
        <w:t xml:space="preserve"> nepavyko įgyvendinti</w:t>
      </w:r>
      <w:r w:rsidR="002B1179">
        <w:rPr>
          <w:lang w:eastAsia="en-US"/>
        </w:rPr>
        <w:t xml:space="preserve"> iki 2022-01-15</w:t>
      </w:r>
      <w:r w:rsidR="00E418A3">
        <w:rPr>
          <w:lang w:eastAsia="en-US"/>
        </w:rPr>
        <w:t>.</w:t>
      </w:r>
    </w:p>
    <w:p w14:paraId="281786E2" w14:textId="3FAAB078" w:rsidR="00FD08ED" w:rsidRPr="007957AF" w:rsidRDefault="000A6A83" w:rsidP="00FD08ED">
      <w:pPr>
        <w:ind w:firstLine="709"/>
        <w:jc w:val="both"/>
      </w:pPr>
      <w:r>
        <w:rPr>
          <w:szCs w:val="24"/>
        </w:rPr>
        <w:t>2</w:t>
      </w:r>
      <w:r w:rsidR="00FD08ED" w:rsidRPr="007957AF">
        <w:rPr>
          <w:szCs w:val="24"/>
        </w:rPr>
        <w:t xml:space="preserve">. SVARSTYTA. </w:t>
      </w:r>
      <w:r w:rsidR="007F3610" w:rsidRPr="007957AF">
        <w:t xml:space="preserve">Klaipėdos miesto savivaldybės kontrolės ir audito tarnybos 2022 m. veiklos plano projekto pateikimas. </w:t>
      </w:r>
    </w:p>
    <w:p w14:paraId="299E4796" w14:textId="2A8AD852" w:rsidR="00FD08ED" w:rsidRDefault="00FD08ED" w:rsidP="007F3610">
      <w:pPr>
        <w:ind w:firstLine="709"/>
        <w:jc w:val="both"/>
      </w:pPr>
      <w:r w:rsidRPr="007957AF">
        <w:t xml:space="preserve">Pranešėja D. Čeporiūtė teigė, kad vadovaujantis </w:t>
      </w:r>
      <w:r w:rsidR="007957AF">
        <w:t>LR</w:t>
      </w:r>
      <w:r w:rsidR="007F3610" w:rsidRPr="007957AF">
        <w:t xml:space="preserve"> vietos savivaldos įstatymo 27 straipsnio 9 dalies 3 punktu, teikia Tarnybos 2022 metų veiklos plano projektą.</w:t>
      </w:r>
      <w:r w:rsidRPr="007957AF">
        <w:t xml:space="preserve"> </w:t>
      </w:r>
      <w:r w:rsidR="00A75197" w:rsidRPr="007957AF">
        <w:t xml:space="preserve">Audito objektai: 1. Klaipėdos miesto savivaldybės 2021 metų konsoliduotųjų biudžeto vykdymo ir finansinių ataskaitų rinkinys ir savivaldybės lėšų ir turto valdymas, naudojimas ir disponavimas jais 2021 metais pasirinktose srityse; 2. Klaipėdos miesto savivaldybės 2022 metų konsoliduotųjų biudžeto vykdymo ir finansinių ataskaitų rinkinys ir savivaldybės lėšų ir turto valdymas, naudojimas ir disponavimas jais 2022 metais pasirinktose srityse; 3. Klaipėdos miesto savivaldybės švietimo įstaigoms skirtų lėšų maitinimui naudojimas; 4. Miesto teritorijų tvarkymas ir priežiūra; 5. </w:t>
      </w:r>
      <w:r w:rsidR="0030511C" w:rsidRPr="0030511C">
        <w:t>Gatvių remonto organizavimas</w:t>
      </w:r>
      <w:r w:rsidR="00A75197" w:rsidRPr="007957AF">
        <w:t xml:space="preserve">; 6. </w:t>
      </w:r>
      <w:r w:rsidR="0030511C" w:rsidRPr="0030511C">
        <w:t>Daugiabučių namų kiemų tvarkymo organizavimas</w:t>
      </w:r>
      <w:r w:rsidR="00A75197" w:rsidRPr="007957AF">
        <w:t xml:space="preserve">; 7. </w:t>
      </w:r>
      <w:r w:rsidR="0030511C" w:rsidRPr="0030511C">
        <w:t>Transporto naudojimas socialines paslaugas teikiančiose savivaldybės biudžetinėse įstaigose</w:t>
      </w:r>
      <w:r w:rsidR="00A75197" w:rsidRPr="007957AF">
        <w:t xml:space="preserve">. </w:t>
      </w:r>
    </w:p>
    <w:p w14:paraId="1CB5191F" w14:textId="400208DD" w:rsidR="0030511C" w:rsidRDefault="0030511C" w:rsidP="000D2CCE">
      <w:pPr>
        <w:ind w:firstLine="709"/>
        <w:jc w:val="both"/>
        <w:rPr>
          <w:rFonts w:eastAsia="Calibri"/>
          <w:szCs w:val="24"/>
        </w:rPr>
      </w:pPr>
      <w:r w:rsidRPr="007957AF">
        <w:rPr>
          <w:szCs w:val="24"/>
        </w:rPr>
        <w:t>A. Vaitkus siūlė pritarti</w:t>
      </w:r>
      <w:r>
        <w:rPr>
          <w:szCs w:val="24"/>
        </w:rPr>
        <w:t xml:space="preserve"> </w:t>
      </w:r>
      <w:r>
        <w:t>K</w:t>
      </w:r>
      <w:r w:rsidRPr="007957AF">
        <w:t>ontrolės ir audito tarnybos 2022 m. veiklos plano projekt</w:t>
      </w:r>
      <w:r>
        <w:t>o pateikimui</w:t>
      </w:r>
      <w:r w:rsidRPr="007957AF">
        <w:rPr>
          <w:szCs w:val="24"/>
        </w:rPr>
        <w:t xml:space="preserve"> </w:t>
      </w:r>
      <w:r w:rsidRPr="0042702D">
        <w:rPr>
          <w:rFonts w:eastAsia="Calibri"/>
          <w:szCs w:val="24"/>
        </w:rPr>
        <w:t>(BALSAVO: už – 8</w:t>
      </w:r>
      <w:r w:rsidRPr="007957AF">
        <w:rPr>
          <w:rFonts w:eastAsia="Calibri"/>
          <w:szCs w:val="24"/>
        </w:rPr>
        <w:t xml:space="preserve"> (A. Vaitkus, A. Cesiulis</w:t>
      </w:r>
      <w:r w:rsidRPr="007957AF">
        <w:t xml:space="preserve">, V. Senčila, A. Šimkus, </w:t>
      </w:r>
      <w:r w:rsidR="00A64F0A">
        <w:t>S. Budinas</w:t>
      </w:r>
      <w:r w:rsidRPr="007957AF">
        <w:t>, A. Kaveckis, E. Mantulova</w:t>
      </w:r>
      <w:r>
        <w:t>, A. Barbšys</w:t>
      </w:r>
      <w:r w:rsidRPr="007957AF">
        <w:rPr>
          <w:rFonts w:eastAsia="Calibri"/>
          <w:szCs w:val="24"/>
        </w:rPr>
        <w:t xml:space="preserve">) prieš – 0, susilaikė – 0). </w:t>
      </w:r>
      <w:r w:rsidR="0042702D">
        <w:rPr>
          <w:rFonts w:eastAsia="Calibri"/>
          <w:szCs w:val="24"/>
        </w:rPr>
        <w:t>P</w:t>
      </w:r>
      <w:r w:rsidRPr="007957AF">
        <w:rPr>
          <w:rFonts w:eastAsia="Calibri"/>
          <w:szCs w:val="24"/>
        </w:rPr>
        <w:t>ritarė, bendru sutarimu.</w:t>
      </w:r>
    </w:p>
    <w:p w14:paraId="7A3D20E0" w14:textId="56651B3B" w:rsidR="00FD08ED" w:rsidRPr="007957AF" w:rsidRDefault="000D2CCE" w:rsidP="000D2CCE">
      <w:pPr>
        <w:ind w:firstLine="709"/>
        <w:jc w:val="both"/>
        <w:rPr>
          <w:szCs w:val="24"/>
        </w:rPr>
      </w:pPr>
      <w:r w:rsidRPr="007957AF">
        <w:rPr>
          <w:rFonts w:eastAsia="Calibri"/>
          <w:szCs w:val="24"/>
        </w:rPr>
        <w:t xml:space="preserve">NUTARTA. </w:t>
      </w:r>
      <w:r w:rsidR="0030511C">
        <w:rPr>
          <w:shd w:val="clear" w:color="auto" w:fill="FFFFFF"/>
        </w:rPr>
        <w:t>Pritar</w:t>
      </w:r>
      <w:r w:rsidR="00FD08ED" w:rsidRPr="007957AF">
        <w:rPr>
          <w:shd w:val="clear" w:color="auto" w:fill="FFFFFF"/>
        </w:rPr>
        <w:t xml:space="preserve">ti </w:t>
      </w:r>
      <w:r w:rsidR="00F350D3" w:rsidRPr="007957AF">
        <w:t>Kontrolės ir audito tarnybos 2022 m. veiklos plano projekto pateikimui</w:t>
      </w:r>
      <w:r w:rsidRPr="007957AF">
        <w:rPr>
          <w:shd w:val="clear" w:color="auto" w:fill="FFFFFF"/>
        </w:rPr>
        <w:t>.</w:t>
      </w:r>
    </w:p>
    <w:p w14:paraId="52832E8E" w14:textId="11813BEA" w:rsidR="00F561FD" w:rsidRDefault="00F561FD" w:rsidP="005C6EA2">
      <w:pPr>
        <w:ind w:firstLine="709"/>
        <w:jc w:val="both"/>
        <w:rPr>
          <w:szCs w:val="24"/>
        </w:rPr>
      </w:pPr>
    </w:p>
    <w:p w14:paraId="4D02EC37" w14:textId="0AD46B23" w:rsidR="00102D78" w:rsidRDefault="00EF6642" w:rsidP="00277D47">
      <w:pPr>
        <w:ind w:firstLine="709"/>
        <w:jc w:val="both"/>
        <w:rPr>
          <w:szCs w:val="24"/>
        </w:rPr>
      </w:pPr>
      <w:r w:rsidRPr="00D27CA2">
        <w:rPr>
          <w:szCs w:val="24"/>
        </w:rPr>
        <w:t>Posėd</w:t>
      </w:r>
      <w:r w:rsidR="00234B56" w:rsidRPr="00D27CA2">
        <w:rPr>
          <w:szCs w:val="24"/>
        </w:rPr>
        <w:t>žio pabaiga</w:t>
      </w:r>
      <w:r w:rsidRPr="00D27CA2">
        <w:rPr>
          <w:szCs w:val="24"/>
        </w:rPr>
        <w:t xml:space="preserve"> 1</w:t>
      </w:r>
      <w:r w:rsidR="00D27CA2" w:rsidRPr="00D27CA2">
        <w:rPr>
          <w:szCs w:val="24"/>
        </w:rPr>
        <w:t>6.0</w:t>
      </w:r>
      <w:r w:rsidRPr="00D27CA2">
        <w:rPr>
          <w:szCs w:val="24"/>
        </w:rPr>
        <w:t>0</w:t>
      </w:r>
      <w:r w:rsidR="008F4952" w:rsidRPr="00D27CA2">
        <w:rPr>
          <w:szCs w:val="24"/>
        </w:rPr>
        <w:t xml:space="preserve"> </w:t>
      </w:r>
      <w:r w:rsidRPr="00D27CA2">
        <w:rPr>
          <w:szCs w:val="24"/>
        </w:rPr>
        <w:t>val.</w:t>
      </w:r>
    </w:p>
    <w:p w14:paraId="121EC4E8" w14:textId="77777777" w:rsidR="00277D47" w:rsidRPr="007957AF" w:rsidRDefault="00277D47" w:rsidP="00277D47">
      <w:pPr>
        <w:ind w:firstLine="709"/>
        <w:jc w:val="both"/>
        <w:rPr>
          <w:szCs w:val="24"/>
        </w:rPr>
      </w:pPr>
    </w:p>
    <w:p w14:paraId="420FE092" w14:textId="496F46FB" w:rsidR="000153AC" w:rsidRPr="007957AF" w:rsidRDefault="006E0084" w:rsidP="00102D78">
      <w:pPr>
        <w:tabs>
          <w:tab w:val="left" w:pos="567"/>
        </w:tabs>
        <w:spacing w:line="276" w:lineRule="auto"/>
        <w:jc w:val="both"/>
      </w:pPr>
      <w:r w:rsidRPr="007957AF">
        <w:rPr>
          <w:rFonts w:eastAsia="Calibri"/>
          <w:szCs w:val="24"/>
          <w:shd w:val="clear" w:color="auto" w:fill="FFFFFF"/>
        </w:rPr>
        <w:t>Posėdžio pirminink</w:t>
      </w:r>
      <w:r w:rsidR="00DB46DB" w:rsidRPr="007957AF">
        <w:rPr>
          <w:rFonts w:eastAsia="Calibri"/>
          <w:szCs w:val="24"/>
          <w:shd w:val="clear" w:color="auto" w:fill="FFFFFF"/>
        </w:rPr>
        <w:t>as</w:t>
      </w:r>
      <w:r w:rsidRPr="007957AF">
        <w:rPr>
          <w:rFonts w:eastAsia="Calibri"/>
          <w:szCs w:val="24"/>
          <w:shd w:val="clear" w:color="auto" w:fill="FFFFFF"/>
        </w:rPr>
        <w:tab/>
      </w:r>
      <w:r w:rsidRPr="007957AF">
        <w:rPr>
          <w:rFonts w:eastAsia="Calibri"/>
          <w:szCs w:val="24"/>
          <w:shd w:val="clear" w:color="auto" w:fill="FFFFFF"/>
        </w:rPr>
        <w:tab/>
      </w:r>
      <w:r w:rsidRPr="007957AF">
        <w:rPr>
          <w:rFonts w:eastAsia="Calibri"/>
          <w:szCs w:val="24"/>
          <w:shd w:val="clear" w:color="auto" w:fill="FFFFFF"/>
        </w:rPr>
        <w:tab/>
      </w:r>
      <w:r w:rsidRPr="007957AF">
        <w:rPr>
          <w:rFonts w:eastAsia="Calibri"/>
          <w:szCs w:val="24"/>
          <w:shd w:val="clear" w:color="auto" w:fill="FFFFFF"/>
        </w:rPr>
        <w:tab/>
      </w:r>
      <w:r w:rsidR="00563DF5" w:rsidRPr="007957AF">
        <w:rPr>
          <w:rFonts w:eastAsia="Calibri"/>
          <w:szCs w:val="24"/>
          <w:shd w:val="clear" w:color="auto" w:fill="FFFFFF"/>
        </w:rPr>
        <w:tab/>
      </w:r>
      <w:r w:rsidR="00DB46DB" w:rsidRPr="007957AF">
        <w:t>Arvydas Vaitkus</w:t>
      </w:r>
    </w:p>
    <w:p w14:paraId="37C9531C" w14:textId="77777777" w:rsidR="00850F8D" w:rsidRPr="007957AF" w:rsidRDefault="00850F8D" w:rsidP="00102D78">
      <w:pPr>
        <w:tabs>
          <w:tab w:val="left" w:pos="567"/>
        </w:tabs>
        <w:spacing w:line="276" w:lineRule="auto"/>
        <w:jc w:val="both"/>
        <w:rPr>
          <w:szCs w:val="24"/>
        </w:rPr>
      </w:pPr>
    </w:p>
    <w:p w14:paraId="418629CC" w14:textId="77777777" w:rsidR="00850F8D" w:rsidRPr="007957AF" w:rsidRDefault="006E0084" w:rsidP="0015707C">
      <w:pPr>
        <w:tabs>
          <w:tab w:val="left" w:pos="567"/>
        </w:tabs>
        <w:ind w:right="-143"/>
        <w:jc w:val="both"/>
        <w:rPr>
          <w:rFonts w:eastAsia="Calibri"/>
          <w:szCs w:val="24"/>
          <w:shd w:val="clear" w:color="auto" w:fill="FFFFFF"/>
        </w:rPr>
      </w:pPr>
      <w:r w:rsidRPr="007957AF">
        <w:rPr>
          <w:rFonts w:eastAsia="Calibri"/>
          <w:szCs w:val="24"/>
          <w:shd w:val="clear" w:color="auto" w:fill="FFFFFF"/>
        </w:rPr>
        <w:t>Posėdžio sekretorė</w:t>
      </w:r>
      <w:r w:rsidRPr="007957AF">
        <w:rPr>
          <w:rFonts w:eastAsia="Calibri"/>
          <w:szCs w:val="24"/>
          <w:shd w:val="clear" w:color="auto" w:fill="FFFFFF"/>
        </w:rPr>
        <w:tab/>
      </w:r>
      <w:r w:rsidRPr="007957AF">
        <w:rPr>
          <w:rFonts w:eastAsia="Calibri"/>
          <w:szCs w:val="24"/>
          <w:shd w:val="clear" w:color="auto" w:fill="FFFFFF"/>
        </w:rPr>
        <w:tab/>
      </w:r>
      <w:r w:rsidRPr="007957AF">
        <w:rPr>
          <w:rFonts w:eastAsia="Calibri"/>
          <w:szCs w:val="24"/>
          <w:shd w:val="clear" w:color="auto" w:fill="FFFFFF"/>
        </w:rPr>
        <w:tab/>
      </w:r>
      <w:r w:rsidRPr="007957AF">
        <w:rPr>
          <w:rFonts w:eastAsia="Calibri"/>
          <w:szCs w:val="24"/>
          <w:shd w:val="clear" w:color="auto" w:fill="FFFFFF"/>
        </w:rPr>
        <w:tab/>
      </w:r>
      <w:r w:rsidR="00563DF5" w:rsidRPr="007957AF">
        <w:rPr>
          <w:rFonts w:eastAsia="Calibri"/>
          <w:szCs w:val="24"/>
          <w:shd w:val="clear" w:color="auto" w:fill="FFFFFF"/>
        </w:rPr>
        <w:tab/>
      </w:r>
      <w:r w:rsidR="001B1ADF" w:rsidRPr="007957AF">
        <w:rPr>
          <w:rFonts w:eastAsia="Calibri"/>
          <w:szCs w:val="24"/>
          <w:shd w:val="clear" w:color="auto" w:fill="FFFFFF"/>
        </w:rPr>
        <w:t>Marija P</w:t>
      </w:r>
      <w:r w:rsidR="0013422E" w:rsidRPr="007957AF">
        <w:rPr>
          <w:rFonts w:eastAsia="Calibri"/>
          <w:szCs w:val="24"/>
          <w:shd w:val="clear" w:color="auto" w:fill="FFFFFF"/>
        </w:rPr>
        <w:t>etrulien</w:t>
      </w:r>
      <w:r w:rsidR="001B1ADF" w:rsidRPr="007957AF">
        <w:rPr>
          <w:rFonts w:eastAsia="Calibri"/>
          <w:szCs w:val="24"/>
          <w:shd w:val="clear" w:color="auto" w:fill="FFFFFF"/>
        </w:rPr>
        <w:t>ė</w:t>
      </w:r>
    </w:p>
    <w:sectPr w:rsidR="00850F8D" w:rsidRPr="007957AF" w:rsidSect="00BF4A4D">
      <w:headerReference w:type="default" r:id="rId8"/>
      <w:pgSz w:w="11906" w:h="16838"/>
      <w:pgMar w:top="1276" w:right="567" w:bottom="993" w:left="156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9B8FB5" w14:textId="77777777" w:rsidR="00BA0BEF" w:rsidRDefault="00BA0BEF" w:rsidP="001B1ADF">
      <w:r>
        <w:separator/>
      </w:r>
    </w:p>
  </w:endnote>
  <w:endnote w:type="continuationSeparator" w:id="0">
    <w:p w14:paraId="04749C74" w14:textId="77777777" w:rsidR="00BA0BEF" w:rsidRDefault="00BA0BEF" w:rsidP="001B1A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7FB0" w14:textId="77777777" w:rsidR="00BA0BEF" w:rsidRDefault="00BA0BEF" w:rsidP="001B1ADF">
      <w:r>
        <w:separator/>
      </w:r>
    </w:p>
  </w:footnote>
  <w:footnote w:type="continuationSeparator" w:id="0">
    <w:p w14:paraId="3814C98E" w14:textId="77777777" w:rsidR="00BA0BEF" w:rsidRDefault="00BA0BEF" w:rsidP="001B1A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993099"/>
      <w:docPartObj>
        <w:docPartGallery w:val="Page Numbers (Top of Page)"/>
        <w:docPartUnique/>
      </w:docPartObj>
    </w:sdtPr>
    <w:sdtEndPr/>
    <w:sdtContent>
      <w:p w14:paraId="071B0993" w14:textId="00CCE57F" w:rsidR="001B1ADF" w:rsidRDefault="001B1ADF">
        <w:pPr>
          <w:pStyle w:val="Antrats"/>
          <w:jc w:val="center"/>
        </w:pPr>
        <w:r>
          <w:fldChar w:fldCharType="begin"/>
        </w:r>
        <w:r>
          <w:instrText>PAGE   \* MERGEFORMAT</w:instrText>
        </w:r>
        <w:r>
          <w:fldChar w:fldCharType="separate"/>
        </w:r>
        <w:r w:rsidR="00DD5429">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565144"/>
    <w:multiLevelType w:val="hybridMultilevel"/>
    <w:tmpl w:val="215AEA48"/>
    <w:lvl w:ilvl="0" w:tplc="B7D2941A">
      <w:start w:val="1"/>
      <w:numFmt w:val="upperLetter"/>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563"/>
    <w:rsid w:val="00002C33"/>
    <w:rsid w:val="000033DF"/>
    <w:rsid w:val="00003A1A"/>
    <w:rsid w:val="00005BE2"/>
    <w:rsid w:val="000070C0"/>
    <w:rsid w:val="000074DE"/>
    <w:rsid w:val="000107AD"/>
    <w:rsid w:val="00010D4F"/>
    <w:rsid w:val="00011A79"/>
    <w:rsid w:val="000121A8"/>
    <w:rsid w:val="00013EC3"/>
    <w:rsid w:val="000152EE"/>
    <w:rsid w:val="000153AC"/>
    <w:rsid w:val="000156A7"/>
    <w:rsid w:val="00020CAD"/>
    <w:rsid w:val="00024B63"/>
    <w:rsid w:val="00025F29"/>
    <w:rsid w:val="0002600F"/>
    <w:rsid w:val="00027F6D"/>
    <w:rsid w:val="00030909"/>
    <w:rsid w:val="00031C8F"/>
    <w:rsid w:val="00033A48"/>
    <w:rsid w:val="00035F54"/>
    <w:rsid w:val="0003674A"/>
    <w:rsid w:val="0004260C"/>
    <w:rsid w:val="00045967"/>
    <w:rsid w:val="00045BF6"/>
    <w:rsid w:val="00046663"/>
    <w:rsid w:val="00051D7D"/>
    <w:rsid w:val="0005307C"/>
    <w:rsid w:val="000614C6"/>
    <w:rsid w:val="00066663"/>
    <w:rsid w:val="000700BD"/>
    <w:rsid w:val="0007311C"/>
    <w:rsid w:val="000811BB"/>
    <w:rsid w:val="000829D1"/>
    <w:rsid w:val="000834DF"/>
    <w:rsid w:val="00083CF8"/>
    <w:rsid w:val="000858D5"/>
    <w:rsid w:val="000868D3"/>
    <w:rsid w:val="00086E26"/>
    <w:rsid w:val="00087FDB"/>
    <w:rsid w:val="00096147"/>
    <w:rsid w:val="000A0F48"/>
    <w:rsid w:val="000A1ABB"/>
    <w:rsid w:val="000A2C0F"/>
    <w:rsid w:val="000A47D4"/>
    <w:rsid w:val="000A6A83"/>
    <w:rsid w:val="000B1970"/>
    <w:rsid w:val="000B287F"/>
    <w:rsid w:val="000B3CDA"/>
    <w:rsid w:val="000B5F72"/>
    <w:rsid w:val="000B6CBC"/>
    <w:rsid w:val="000B785D"/>
    <w:rsid w:val="000C1C70"/>
    <w:rsid w:val="000C28F7"/>
    <w:rsid w:val="000C3109"/>
    <w:rsid w:val="000C3F99"/>
    <w:rsid w:val="000C59C5"/>
    <w:rsid w:val="000C78FB"/>
    <w:rsid w:val="000D22C1"/>
    <w:rsid w:val="000D2CCE"/>
    <w:rsid w:val="000D34BA"/>
    <w:rsid w:val="000D6181"/>
    <w:rsid w:val="000E04A6"/>
    <w:rsid w:val="000E38D1"/>
    <w:rsid w:val="000F0416"/>
    <w:rsid w:val="000F138A"/>
    <w:rsid w:val="000F1BD6"/>
    <w:rsid w:val="000F21E6"/>
    <w:rsid w:val="000F3723"/>
    <w:rsid w:val="000F3977"/>
    <w:rsid w:val="000F4130"/>
    <w:rsid w:val="00100E7D"/>
    <w:rsid w:val="00102D78"/>
    <w:rsid w:val="001064C1"/>
    <w:rsid w:val="00106898"/>
    <w:rsid w:val="001105C4"/>
    <w:rsid w:val="001107EC"/>
    <w:rsid w:val="00112622"/>
    <w:rsid w:val="00114A1F"/>
    <w:rsid w:val="0011623F"/>
    <w:rsid w:val="00121185"/>
    <w:rsid w:val="001218E9"/>
    <w:rsid w:val="00123406"/>
    <w:rsid w:val="00124230"/>
    <w:rsid w:val="001272ED"/>
    <w:rsid w:val="00130BA7"/>
    <w:rsid w:val="0013422E"/>
    <w:rsid w:val="00136990"/>
    <w:rsid w:val="001378EB"/>
    <w:rsid w:val="00137EDF"/>
    <w:rsid w:val="0014216F"/>
    <w:rsid w:val="0014284B"/>
    <w:rsid w:val="00147804"/>
    <w:rsid w:val="00154D6C"/>
    <w:rsid w:val="0015693B"/>
    <w:rsid w:val="001569C8"/>
    <w:rsid w:val="00156ADB"/>
    <w:rsid w:val="00156BEE"/>
    <w:rsid w:val="0015707C"/>
    <w:rsid w:val="00165AE4"/>
    <w:rsid w:val="00181599"/>
    <w:rsid w:val="00181927"/>
    <w:rsid w:val="00181E72"/>
    <w:rsid w:val="00186A15"/>
    <w:rsid w:val="00191D92"/>
    <w:rsid w:val="001940EE"/>
    <w:rsid w:val="00194124"/>
    <w:rsid w:val="00195093"/>
    <w:rsid w:val="00197C3D"/>
    <w:rsid w:val="001A111D"/>
    <w:rsid w:val="001A2B59"/>
    <w:rsid w:val="001A3333"/>
    <w:rsid w:val="001A36C5"/>
    <w:rsid w:val="001A3AD3"/>
    <w:rsid w:val="001A3C4C"/>
    <w:rsid w:val="001A54C9"/>
    <w:rsid w:val="001A59FC"/>
    <w:rsid w:val="001A7BAD"/>
    <w:rsid w:val="001B0775"/>
    <w:rsid w:val="001B13E3"/>
    <w:rsid w:val="001B1ADF"/>
    <w:rsid w:val="001B4419"/>
    <w:rsid w:val="001B5BC3"/>
    <w:rsid w:val="001B778B"/>
    <w:rsid w:val="001C2F27"/>
    <w:rsid w:val="001C7BE6"/>
    <w:rsid w:val="001D28BF"/>
    <w:rsid w:val="001D4A1F"/>
    <w:rsid w:val="001D75F3"/>
    <w:rsid w:val="001E1923"/>
    <w:rsid w:val="001E30AE"/>
    <w:rsid w:val="001E31D6"/>
    <w:rsid w:val="001E6208"/>
    <w:rsid w:val="001E64D3"/>
    <w:rsid w:val="001E66CB"/>
    <w:rsid w:val="001E79BA"/>
    <w:rsid w:val="001E7EAB"/>
    <w:rsid w:val="001F4D5D"/>
    <w:rsid w:val="001F5748"/>
    <w:rsid w:val="001F7F80"/>
    <w:rsid w:val="00200D4F"/>
    <w:rsid w:val="00204797"/>
    <w:rsid w:val="00204A37"/>
    <w:rsid w:val="00206537"/>
    <w:rsid w:val="0021012F"/>
    <w:rsid w:val="00213B0F"/>
    <w:rsid w:val="0022248F"/>
    <w:rsid w:val="00224441"/>
    <w:rsid w:val="00224823"/>
    <w:rsid w:val="0022656D"/>
    <w:rsid w:val="00226C87"/>
    <w:rsid w:val="0023267E"/>
    <w:rsid w:val="00232CCF"/>
    <w:rsid w:val="00233132"/>
    <w:rsid w:val="0023313D"/>
    <w:rsid w:val="00234B56"/>
    <w:rsid w:val="002510BE"/>
    <w:rsid w:val="00252930"/>
    <w:rsid w:val="00253F9A"/>
    <w:rsid w:val="00254AEC"/>
    <w:rsid w:val="002572F3"/>
    <w:rsid w:val="002647BD"/>
    <w:rsid w:val="00271FA7"/>
    <w:rsid w:val="00273EDD"/>
    <w:rsid w:val="00273FEB"/>
    <w:rsid w:val="0027519A"/>
    <w:rsid w:val="002756FB"/>
    <w:rsid w:val="002762E5"/>
    <w:rsid w:val="00277342"/>
    <w:rsid w:val="00277D47"/>
    <w:rsid w:val="00280CBB"/>
    <w:rsid w:val="00283CA6"/>
    <w:rsid w:val="00284D36"/>
    <w:rsid w:val="002874BF"/>
    <w:rsid w:val="00287C67"/>
    <w:rsid w:val="00287FE4"/>
    <w:rsid w:val="00290823"/>
    <w:rsid w:val="002913E3"/>
    <w:rsid w:val="00292068"/>
    <w:rsid w:val="00292165"/>
    <w:rsid w:val="00293266"/>
    <w:rsid w:val="002A0E08"/>
    <w:rsid w:val="002A472F"/>
    <w:rsid w:val="002A63A0"/>
    <w:rsid w:val="002A7705"/>
    <w:rsid w:val="002B1179"/>
    <w:rsid w:val="002B2190"/>
    <w:rsid w:val="002B42FD"/>
    <w:rsid w:val="002B5519"/>
    <w:rsid w:val="002B59BF"/>
    <w:rsid w:val="002C15AE"/>
    <w:rsid w:val="002C1EBA"/>
    <w:rsid w:val="002C61AA"/>
    <w:rsid w:val="002C620D"/>
    <w:rsid w:val="002C6457"/>
    <w:rsid w:val="002C78DB"/>
    <w:rsid w:val="002D0EDB"/>
    <w:rsid w:val="002D2C6E"/>
    <w:rsid w:val="002D3E76"/>
    <w:rsid w:val="002D4A26"/>
    <w:rsid w:val="002D63AB"/>
    <w:rsid w:val="002E57AF"/>
    <w:rsid w:val="002E7550"/>
    <w:rsid w:val="002E79F7"/>
    <w:rsid w:val="002F0D13"/>
    <w:rsid w:val="002F1C14"/>
    <w:rsid w:val="002F22EE"/>
    <w:rsid w:val="002F2F80"/>
    <w:rsid w:val="002F7070"/>
    <w:rsid w:val="002F7BA6"/>
    <w:rsid w:val="00305062"/>
    <w:rsid w:val="0030511C"/>
    <w:rsid w:val="003062D9"/>
    <w:rsid w:val="00306B99"/>
    <w:rsid w:val="0031199D"/>
    <w:rsid w:val="00312251"/>
    <w:rsid w:val="00312355"/>
    <w:rsid w:val="00312720"/>
    <w:rsid w:val="003137C7"/>
    <w:rsid w:val="003138B0"/>
    <w:rsid w:val="0031474C"/>
    <w:rsid w:val="00314761"/>
    <w:rsid w:val="00317F89"/>
    <w:rsid w:val="003203A2"/>
    <w:rsid w:val="00320660"/>
    <w:rsid w:val="0032111A"/>
    <w:rsid w:val="0033244D"/>
    <w:rsid w:val="00337626"/>
    <w:rsid w:val="003379A1"/>
    <w:rsid w:val="00344233"/>
    <w:rsid w:val="00344F80"/>
    <w:rsid w:val="003453E2"/>
    <w:rsid w:val="0034651A"/>
    <w:rsid w:val="00347135"/>
    <w:rsid w:val="00350724"/>
    <w:rsid w:val="003517D4"/>
    <w:rsid w:val="00351AFE"/>
    <w:rsid w:val="003532C4"/>
    <w:rsid w:val="00356845"/>
    <w:rsid w:val="0035770F"/>
    <w:rsid w:val="00357746"/>
    <w:rsid w:val="00357902"/>
    <w:rsid w:val="00357F0C"/>
    <w:rsid w:val="00360E09"/>
    <w:rsid w:val="0036216D"/>
    <w:rsid w:val="00362B81"/>
    <w:rsid w:val="003650F0"/>
    <w:rsid w:val="00370D6C"/>
    <w:rsid w:val="0037349F"/>
    <w:rsid w:val="00374F8C"/>
    <w:rsid w:val="00376409"/>
    <w:rsid w:val="00377806"/>
    <w:rsid w:val="00380350"/>
    <w:rsid w:val="00380C5F"/>
    <w:rsid w:val="00381710"/>
    <w:rsid w:val="00381DB2"/>
    <w:rsid w:val="003839AE"/>
    <w:rsid w:val="00383D67"/>
    <w:rsid w:val="003845AA"/>
    <w:rsid w:val="00390E89"/>
    <w:rsid w:val="003932C1"/>
    <w:rsid w:val="003939B1"/>
    <w:rsid w:val="00393EB2"/>
    <w:rsid w:val="003950DC"/>
    <w:rsid w:val="003A136D"/>
    <w:rsid w:val="003A1F82"/>
    <w:rsid w:val="003A7056"/>
    <w:rsid w:val="003A78D2"/>
    <w:rsid w:val="003B1967"/>
    <w:rsid w:val="003B7C37"/>
    <w:rsid w:val="003C0386"/>
    <w:rsid w:val="003C14BF"/>
    <w:rsid w:val="003C2D7F"/>
    <w:rsid w:val="003C65D2"/>
    <w:rsid w:val="003C7FE3"/>
    <w:rsid w:val="003D1274"/>
    <w:rsid w:val="003D558C"/>
    <w:rsid w:val="003D7006"/>
    <w:rsid w:val="003E04C2"/>
    <w:rsid w:val="003E152B"/>
    <w:rsid w:val="003E4318"/>
    <w:rsid w:val="003E6725"/>
    <w:rsid w:val="003E774A"/>
    <w:rsid w:val="003F40F6"/>
    <w:rsid w:val="003F50DB"/>
    <w:rsid w:val="003F5976"/>
    <w:rsid w:val="003F680F"/>
    <w:rsid w:val="0040239A"/>
    <w:rsid w:val="004045B0"/>
    <w:rsid w:val="00406591"/>
    <w:rsid w:val="00410D9D"/>
    <w:rsid w:val="00412356"/>
    <w:rsid w:val="00415348"/>
    <w:rsid w:val="00421C90"/>
    <w:rsid w:val="00422563"/>
    <w:rsid w:val="0042637A"/>
    <w:rsid w:val="0042702D"/>
    <w:rsid w:val="00430318"/>
    <w:rsid w:val="00431593"/>
    <w:rsid w:val="00431BFB"/>
    <w:rsid w:val="00431E75"/>
    <w:rsid w:val="00431EC7"/>
    <w:rsid w:val="00433F83"/>
    <w:rsid w:val="00435572"/>
    <w:rsid w:val="0043621C"/>
    <w:rsid w:val="00436497"/>
    <w:rsid w:val="00441BBE"/>
    <w:rsid w:val="00444450"/>
    <w:rsid w:val="00445A4B"/>
    <w:rsid w:val="00450674"/>
    <w:rsid w:val="00450D9E"/>
    <w:rsid w:val="0045135E"/>
    <w:rsid w:val="0045229B"/>
    <w:rsid w:val="004529E6"/>
    <w:rsid w:val="00453EF9"/>
    <w:rsid w:val="004544EC"/>
    <w:rsid w:val="004553B3"/>
    <w:rsid w:val="004563BA"/>
    <w:rsid w:val="00456943"/>
    <w:rsid w:val="00460A68"/>
    <w:rsid w:val="00464B0B"/>
    <w:rsid w:val="00467FBB"/>
    <w:rsid w:val="00470C56"/>
    <w:rsid w:val="004712C6"/>
    <w:rsid w:val="0047209F"/>
    <w:rsid w:val="00472B69"/>
    <w:rsid w:val="0047408E"/>
    <w:rsid w:val="004754AC"/>
    <w:rsid w:val="00477C69"/>
    <w:rsid w:val="0048340F"/>
    <w:rsid w:val="00487647"/>
    <w:rsid w:val="004920DA"/>
    <w:rsid w:val="00492C2D"/>
    <w:rsid w:val="00493FDA"/>
    <w:rsid w:val="00496938"/>
    <w:rsid w:val="004A23F9"/>
    <w:rsid w:val="004A2852"/>
    <w:rsid w:val="004A3D8E"/>
    <w:rsid w:val="004A5F5A"/>
    <w:rsid w:val="004B0E17"/>
    <w:rsid w:val="004B66B8"/>
    <w:rsid w:val="004B6D3B"/>
    <w:rsid w:val="004C40CC"/>
    <w:rsid w:val="004C4908"/>
    <w:rsid w:val="004C5D2D"/>
    <w:rsid w:val="004C7F4A"/>
    <w:rsid w:val="004D1186"/>
    <w:rsid w:val="004D1E1D"/>
    <w:rsid w:val="004D47E8"/>
    <w:rsid w:val="004D65CE"/>
    <w:rsid w:val="004E1D13"/>
    <w:rsid w:val="004E5F30"/>
    <w:rsid w:val="004E7BFA"/>
    <w:rsid w:val="004F2332"/>
    <w:rsid w:val="00500261"/>
    <w:rsid w:val="00504675"/>
    <w:rsid w:val="00504C7B"/>
    <w:rsid w:val="005060E0"/>
    <w:rsid w:val="005064D4"/>
    <w:rsid w:val="005111B9"/>
    <w:rsid w:val="00511885"/>
    <w:rsid w:val="00514E77"/>
    <w:rsid w:val="00515AE3"/>
    <w:rsid w:val="005169E0"/>
    <w:rsid w:val="0051704C"/>
    <w:rsid w:val="00523770"/>
    <w:rsid w:val="005272D8"/>
    <w:rsid w:val="00527BC3"/>
    <w:rsid w:val="00530419"/>
    <w:rsid w:val="005304A8"/>
    <w:rsid w:val="00530B48"/>
    <w:rsid w:val="00531CDE"/>
    <w:rsid w:val="00541435"/>
    <w:rsid w:val="00542E74"/>
    <w:rsid w:val="00543703"/>
    <w:rsid w:val="005449DB"/>
    <w:rsid w:val="00544CF5"/>
    <w:rsid w:val="005463B5"/>
    <w:rsid w:val="005478C5"/>
    <w:rsid w:val="005571AA"/>
    <w:rsid w:val="005619C3"/>
    <w:rsid w:val="00563DF5"/>
    <w:rsid w:val="00563F44"/>
    <w:rsid w:val="00563FE6"/>
    <w:rsid w:val="00564378"/>
    <w:rsid w:val="00565DBA"/>
    <w:rsid w:val="00572CC8"/>
    <w:rsid w:val="00581BB1"/>
    <w:rsid w:val="005840D2"/>
    <w:rsid w:val="0058606F"/>
    <w:rsid w:val="00587244"/>
    <w:rsid w:val="00591F23"/>
    <w:rsid w:val="00593AFE"/>
    <w:rsid w:val="00595308"/>
    <w:rsid w:val="005978BF"/>
    <w:rsid w:val="005A46D0"/>
    <w:rsid w:val="005A621F"/>
    <w:rsid w:val="005A63CD"/>
    <w:rsid w:val="005B0403"/>
    <w:rsid w:val="005B0451"/>
    <w:rsid w:val="005B0890"/>
    <w:rsid w:val="005B5415"/>
    <w:rsid w:val="005B6426"/>
    <w:rsid w:val="005B6994"/>
    <w:rsid w:val="005B6D4D"/>
    <w:rsid w:val="005C0DFE"/>
    <w:rsid w:val="005C17F7"/>
    <w:rsid w:val="005C22C6"/>
    <w:rsid w:val="005C2F02"/>
    <w:rsid w:val="005C31B4"/>
    <w:rsid w:val="005C5639"/>
    <w:rsid w:val="005C6625"/>
    <w:rsid w:val="005C6EA2"/>
    <w:rsid w:val="005C6FAC"/>
    <w:rsid w:val="005C77F5"/>
    <w:rsid w:val="005C799F"/>
    <w:rsid w:val="005D10EA"/>
    <w:rsid w:val="005D1F2E"/>
    <w:rsid w:val="005D2C08"/>
    <w:rsid w:val="005D592B"/>
    <w:rsid w:val="005D66D1"/>
    <w:rsid w:val="005D6C2D"/>
    <w:rsid w:val="005E4C87"/>
    <w:rsid w:val="005E54C7"/>
    <w:rsid w:val="005E78B8"/>
    <w:rsid w:val="005E794F"/>
    <w:rsid w:val="005F0989"/>
    <w:rsid w:val="005F0E1F"/>
    <w:rsid w:val="005F1F7C"/>
    <w:rsid w:val="005F389B"/>
    <w:rsid w:val="005F3BA9"/>
    <w:rsid w:val="005F5446"/>
    <w:rsid w:val="005F6327"/>
    <w:rsid w:val="005F6C41"/>
    <w:rsid w:val="0060073D"/>
    <w:rsid w:val="0060270D"/>
    <w:rsid w:val="006048A8"/>
    <w:rsid w:val="006059AF"/>
    <w:rsid w:val="006128CF"/>
    <w:rsid w:val="0061660D"/>
    <w:rsid w:val="0061773F"/>
    <w:rsid w:val="00622E2A"/>
    <w:rsid w:val="0062430F"/>
    <w:rsid w:val="00625A11"/>
    <w:rsid w:val="00632995"/>
    <w:rsid w:val="00634020"/>
    <w:rsid w:val="00637492"/>
    <w:rsid w:val="00642A23"/>
    <w:rsid w:val="00643B8B"/>
    <w:rsid w:val="00643FE9"/>
    <w:rsid w:val="00647167"/>
    <w:rsid w:val="006508DD"/>
    <w:rsid w:val="00654DA1"/>
    <w:rsid w:val="00661261"/>
    <w:rsid w:val="00663C73"/>
    <w:rsid w:val="00666D1D"/>
    <w:rsid w:val="0066733A"/>
    <w:rsid w:val="00667E6A"/>
    <w:rsid w:val="0067326B"/>
    <w:rsid w:val="006753AC"/>
    <w:rsid w:val="006761B0"/>
    <w:rsid w:val="00680135"/>
    <w:rsid w:val="00681201"/>
    <w:rsid w:val="006878B6"/>
    <w:rsid w:val="00691E03"/>
    <w:rsid w:val="00693418"/>
    <w:rsid w:val="0069464C"/>
    <w:rsid w:val="006A2B67"/>
    <w:rsid w:val="006A328A"/>
    <w:rsid w:val="006A4A7F"/>
    <w:rsid w:val="006A51A2"/>
    <w:rsid w:val="006A5DEF"/>
    <w:rsid w:val="006B0F37"/>
    <w:rsid w:val="006B1611"/>
    <w:rsid w:val="006B20DC"/>
    <w:rsid w:val="006B3987"/>
    <w:rsid w:val="006B3F9B"/>
    <w:rsid w:val="006B45C0"/>
    <w:rsid w:val="006B4A5C"/>
    <w:rsid w:val="006B7145"/>
    <w:rsid w:val="006B744B"/>
    <w:rsid w:val="006C5964"/>
    <w:rsid w:val="006C5B3A"/>
    <w:rsid w:val="006C6A09"/>
    <w:rsid w:val="006C773D"/>
    <w:rsid w:val="006D2457"/>
    <w:rsid w:val="006D3B48"/>
    <w:rsid w:val="006D7D49"/>
    <w:rsid w:val="006E0084"/>
    <w:rsid w:val="006E4788"/>
    <w:rsid w:val="006E4B18"/>
    <w:rsid w:val="006E640E"/>
    <w:rsid w:val="006E683C"/>
    <w:rsid w:val="006E75E3"/>
    <w:rsid w:val="006F4539"/>
    <w:rsid w:val="006F59CD"/>
    <w:rsid w:val="006F6DA7"/>
    <w:rsid w:val="007000CA"/>
    <w:rsid w:val="00701059"/>
    <w:rsid w:val="00703236"/>
    <w:rsid w:val="007033D3"/>
    <w:rsid w:val="00706C0C"/>
    <w:rsid w:val="007147FC"/>
    <w:rsid w:val="007148CB"/>
    <w:rsid w:val="00716C76"/>
    <w:rsid w:val="00717BDF"/>
    <w:rsid w:val="00720568"/>
    <w:rsid w:val="00721070"/>
    <w:rsid w:val="0072195A"/>
    <w:rsid w:val="00721E10"/>
    <w:rsid w:val="00721FFB"/>
    <w:rsid w:val="0072407B"/>
    <w:rsid w:val="007249A3"/>
    <w:rsid w:val="00726187"/>
    <w:rsid w:val="00726C36"/>
    <w:rsid w:val="007278DE"/>
    <w:rsid w:val="007315B6"/>
    <w:rsid w:val="0073323F"/>
    <w:rsid w:val="00735043"/>
    <w:rsid w:val="007357D9"/>
    <w:rsid w:val="0073651E"/>
    <w:rsid w:val="00741798"/>
    <w:rsid w:val="00743C12"/>
    <w:rsid w:val="00744A5C"/>
    <w:rsid w:val="00745086"/>
    <w:rsid w:val="007464C8"/>
    <w:rsid w:val="00747E30"/>
    <w:rsid w:val="0075213C"/>
    <w:rsid w:val="00753A0F"/>
    <w:rsid w:val="00753D23"/>
    <w:rsid w:val="0075455B"/>
    <w:rsid w:val="00757E33"/>
    <w:rsid w:val="007629AC"/>
    <w:rsid w:val="0076349B"/>
    <w:rsid w:val="007638FA"/>
    <w:rsid w:val="00765A1B"/>
    <w:rsid w:val="007725B8"/>
    <w:rsid w:val="00773ACD"/>
    <w:rsid w:val="007815E1"/>
    <w:rsid w:val="00781D0E"/>
    <w:rsid w:val="00783345"/>
    <w:rsid w:val="007849D9"/>
    <w:rsid w:val="00786627"/>
    <w:rsid w:val="007877DB"/>
    <w:rsid w:val="00791F21"/>
    <w:rsid w:val="00792639"/>
    <w:rsid w:val="0079542A"/>
    <w:rsid w:val="007957AF"/>
    <w:rsid w:val="00795B83"/>
    <w:rsid w:val="007B0361"/>
    <w:rsid w:val="007B22BF"/>
    <w:rsid w:val="007B369E"/>
    <w:rsid w:val="007B3772"/>
    <w:rsid w:val="007B3A41"/>
    <w:rsid w:val="007B523F"/>
    <w:rsid w:val="007D1A60"/>
    <w:rsid w:val="007D324C"/>
    <w:rsid w:val="007D434F"/>
    <w:rsid w:val="007E047F"/>
    <w:rsid w:val="007E524F"/>
    <w:rsid w:val="007E6199"/>
    <w:rsid w:val="007E70BE"/>
    <w:rsid w:val="007F19F2"/>
    <w:rsid w:val="007F299A"/>
    <w:rsid w:val="007F2C55"/>
    <w:rsid w:val="007F3610"/>
    <w:rsid w:val="007F619B"/>
    <w:rsid w:val="007F7A68"/>
    <w:rsid w:val="0080122E"/>
    <w:rsid w:val="0080164D"/>
    <w:rsid w:val="00802DEE"/>
    <w:rsid w:val="00803DE0"/>
    <w:rsid w:val="008050F8"/>
    <w:rsid w:val="00811E4A"/>
    <w:rsid w:val="008130D9"/>
    <w:rsid w:val="00816F18"/>
    <w:rsid w:val="00821F9C"/>
    <w:rsid w:val="00832072"/>
    <w:rsid w:val="00833DD8"/>
    <w:rsid w:val="00845350"/>
    <w:rsid w:val="00845D40"/>
    <w:rsid w:val="0084741A"/>
    <w:rsid w:val="00850F8D"/>
    <w:rsid w:val="00851469"/>
    <w:rsid w:val="0085414E"/>
    <w:rsid w:val="00854E56"/>
    <w:rsid w:val="0086055C"/>
    <w:rsid w:val="0086147F"/>
    <w:rsid w:val="00862927"/>
    <w:rsid w:val="008650D4"/>
    <w:rsid w:val="00871C45"/>
    <w:rsid w:val="00872A1F"/>
    <w:rsid w:val="00872D48"/>
    <w:rsid w:val="0087791B"/>
    <w:rsid w:val="008811FA"/>
    <w:rsid w:val="00884966"/>
    <w:rsid w:val="0088715A"/>
    <w:rsid w:val="00891911"/>
    <w:rsid w:val="00896E2C"/>
    <w:rsid w:val="00897688"/>
    <w:rsid w:val="008A2950"/>
    <w:rsid w:val="008A2BF7"/>
    <w:rsid w:val="008A36DF"/>
    <w:rsid w:val="008A4754"/>
    <w:rsid w:val="008A496B"/>
    <w:rsid w:val="008B068A"/>
    <w:rsid w:val="008B1F7A"/>
    <w:rsid w:val="008B3875"/>
    <w:rsid w:val="008B52E6"/>
    <w:rsid w:val="008B6334"/>
    <w:rsid w:val="008C11F6"/>
    <w:rsid w:val="008C198F"/>
    <w:rsid w:val="008C25E4"/>
    <w:rsid w:val="008C305C"/>
    <w:rsid w:val="008C64BB"/>
    <w:rsid w:val="008D0FFF"/>
    <w:rsid w:val="008D4C23"/>
    <w:rsid w:val="008D50E1"/>
    <w:rsid w:val="008D54E3"/>
    <w:rsid w:val="008D68FD"/>
    <w:rsid w:val="008D69F4"/>
    <w:rsid w:val="008D7FB2"/>
    <w:rsid w:val="008E0A66"/>
    <w:rsid w:val="008E1B6D"/>
    <w:rsid w:val="008E1EEC"/>
    <w:rsid w:val="008E44A1"/>
    <w:rsid w:val="008E5C87"/>
    <w:rsid w:val="008E774B"/>
    <w:rsid w:val="008F14F6"/>
    <w:rsid w:val="008F2DD9"/>
    <w:rsid w:val="008F4555"/>
    <w:rsid w:val="008F4952"/>
    <w:rsid w:val="008F5FD4"/>
    <w:rsid w:val="008F6325"/>
    <w:rsid w:val="008F658C"/>
    <w:rsid w:val="008F744D"/>
    <w:rsid w:val="008F7E6E"/>
    <w:rsid w:val="0090032C"/>
    <w:rsid w:val="0090109A"/>
    <w:rsid w:val="0090568E"/>
    <w:rsid w:val="00907841"/>
    <w:rsid w:val="00907845"/>
    <w:rsid w:val="00910304"/>
    <w:rsid w:val="00910D29"/>
    <w:rsid w:val="00912AF6"/>
    <w:rsid w:val="0092005F"/>
    <w:rsid w:val="00920539"/>
    <w:rsid w:val="00920B0F"/>
    <w:rsid w:val="009220E9"/>
    <w:rsid w:val="0092265A"/>
    <w:rsid w:val="00924845"/>
    <w:rsid w:val="00924A7D"/>
    <w:rsid w:val="0092645C"/>
    <w:rsid w:val="00926F77"/>
    <w:rsid w:val="009278FC"/>
    <w:rsid w:val="0093321C"/>
    <w:rsid w:val="00935DA9"/>
    <w:rsid w:val="009378AF"/>
    <w:rsid w:val="00937A1B"/>
    <w:rsid w:val="0094039B"/>
    <w:rsid w:val="009456B1"/>
    <w:rsid w:val="00950310"/>
    <w:rsid w:val="00957E84"/>
    <w:rsid w:val="00960985"/>
    <w:rsid w:val="00963BD7"/>
    <w:rsid w:val="009643E7"/>
    <w:rsid w:val="00964819"/>
    <w:rsid w:val="00965261"/>
    <w:rsid w:val="00965E41"/>
    <w:rsid w:val="00967C0A"/>
    <w:rsid w:val="00973CD8"/>
    <w:rsid w:val="00974AE2"/>
    <w:rsid w:val="00980A4B"/>
    <w:rsid w:val="00981D2E"/>
    <w:rsid w:val="00982F51"/>
    <w:rsid w:val="00983232"/>
    <w:rsid w:val="00984D5B"/>
    <w:rsid w:val="00992A09"/>
    <w:rsid w:val="00993E8E"/>
    <w:rsid w:val="00994405"/>
    <w:rsid w:val="0099595B"/>
    <w:rsid w:val="00996BC0"/>
    <w:rsid w:val="009A1CA1"/>
    <w:rsid w:val="009A2A18"/>
    <w:rsid w:val="009A66A4"/>
    <w:rsid w:val="009A7177"/>
    <w:rsid w:val="009B20EF"/>
    <w:rsid w:val="009B3B21"/>
    <w:rsid w:val="009B4347"/>
    <w:rsid w:val="009B494B"/>
    <w:rsid w:val="009B6957"/>
    <w:rsid w:val="009B71EA"/>
    <w:rsid w:val="009C14F4"/>
    <w:rsid w:val="009C1B36"/>
    <w:rsid w:val="009C1C8C"/>
    <w:rsid w:val="009C214D"/>
    <w:rsid w:val="009C334D"/>
    <w:rsid w:val="009C609F"/>
    <w:rsid w:val="009C7BF9"/>
    <w:rsid w:val="009D273F"/>
    <w:rsid w:val="009D55C3"/>
    <w:rsid w:val="009D6231"/>
    <w:rsid w:val="009D6694"/>
    <w:rsid w:val="009E058A"/>
    <w:rsid w:val="009E0658"/>
    <w:rsid w:val="009E1850"/>
    <w:rsid w:val="009E5990"/>
    <w:rsid w:val="009E7238"/>
    <w:rsid w:val="009F06C3"/>
    <w:rsid w:val="009F2045"/>
    <w:rsid w:val="009F5B6C"/>
    <w:rsid w:val="009F5C7B"/>
    <w:rsid w:val="009F5DDF"/>
    <w:rsid w:val="009F7614"/>
    <w:rsid w:val="00A0099F"/>
    <w:rsid w:val="00A033DC"/>
    <w:rsid w:val="00A03422"/>
    <w:rsid w:val="00A138FA"/>
    <w:rsid w:val="00A14D20"/>
    <w:rsid w:val="00A1663E"/>
    <w:rsid w:val="00A21B70"/>
    <w:rsid w:val="00A22656"/>
    <w:rsid w:val="00A277FB"/>
    <w:rsid w:val="00A27E43"/>
    <w:rsid w:val="00A30BFE"/>
    <w:rsid w:val="00A30C39"/>
    <w:rsid w:val="00A310B0"/>
    <w:rsid w:val="00A338F3"/>
    <w:rsid w:val="00A3632D"/>
    <w:rsid w:val="00A37329"/>
    <w:rsid w:val="00A377A0"/>
    <w:rsid w:val="00A37B57"/>
    <w:rsid w:val="00A37E15"/>
    <w:rsid w:val="00A41FE1"/>
    <w:rsid w:val="00A43BB3"/>
    <w:rsid w:val="00A458A1"/>
    <w:rsid w:val="00A5041B"/>
    <w:rsid w:val="00A5212E"/>
    <w:rsid w:val="00A5242B"/>
    <w:rsid w:val="00A52B35"/>
    <w:rsid w:val="00A55E9F"/>
    <w:rsid w:val="00A56E0B"/>
    <w:rsid w:val="00A60FA6"/>
    <w:rsid w:val="00A615D1"/>
    <w:rsid w:val="00A6253A"/>
    <w:rsid w:val="00A626B9"/>
    <w:rsid w:val="00A632CE"/>
    <w:rsid w:val="00A64F0A"/>
    <w:rsid w:val="00A66A28"/>
    <w:rsid w:val="00A70641"/>
    <w:rsid w:val="00A73C6A"/>
    <w:rsid w:val="00A74551"/>
    <w:rsid w:val="00A748A5"/>
    <w:rsid w:val="00A75197"/>
    <w:rsid w:val="00A75AA0"/>
    <w:rsid w:val="00A8312E"/>
    <w:rsid w:val="00A84522"/>
    <w:rsid w:val="00A849A6"/>
    <w:rsid w:val="00A84ABA"/>
    <w:rsid w:val="00A862F9"/>
    <w:rsid w:val="00A86837"/>
    <w:rsid w:val="00A87E27"/>
    <w:rsid w:val="00A96772"/>
    <w:rsid w:val="00A96897"/>
    <w:rsid w:val="00AA0E44"/>
    <w:rsid w:val="00AA2357"/>
    <w:rsid w:val="00AA379C"/>
    <w:rsid w:val="00AA7DE5"/>
    <w:rsid w:val="00AB0425"/>
    <w:rsid w:val="00AB0A05"/>
    <w:rsid w:val="00AB202A"/>
    <w:rsid w:val="00AB25B9"/>
    <w:rsid w:val="00AB290F"/>
    <w:rsid w:val="00AB2EFF"/>
    <w:rsid w:val="00AB4872"/>
    <w:rsid w:val="00AB5820"/>
    <w:rsid w:val="00AB5C6C"/>
    <w:rsid w:val="00AB720C"/>
    <w:rsid w:val="00AB7428"/>
    <w:rsid w:val="00AC114A"/>
    <w:rsid w:val="00AC1965"/>
    <w:rsid w:val="00AC427D"/>
    <w:rsid w:val="00AC63F0"/>
    <w:rsid w:val="00AD3C22"/>
    <w:rsid w:val="00AD4CA5"/>
    <w:rsid w:val="00AD5671"/>
    <w:rsid w:val="00AD70E4"/>
    <w:rsid w:val="00AE2876"/>
    <w:rsid w:val="00AE2A92"/>
    <w:rsid w:val="00AE5CD1"/>
    <w:rsid w:val="00B01546"/>
    <w:rsid w:val="00B02BCD"/>
    <w:rsid w:val="00B02D32"/>
    <w:rsid w:val="00B0620F"/>
    <w:rsid w:val="00B12600"/>
    <w:rsid w:val="00B166F1"/>
    <w:rsid w:val="00B16B1A"/>
    <w:rsid w:val="00B17E99"/>
    <w:rsid w:val="00B21053"/>
    <w:rsid w:val="00B22002"/>
    <w:rsid w:val="00B22807"/>
    <w:rsid w:val="00B22F2C"/>
    <w:rsid w:val="00B230E1"/>
    <w:rsid w:val="00B24067"/>
    <w:rsid w:val="00B2643C"/>
    <w:rsid w:val="00B2736F"/>
    <w:rsid w:val="00B315E5"/>
    <w:rsid w:val="00B31BB4"/>
    <w:rsid w:val="00B333A7"/>
    <w:rsid w:val="00B33570"/>
    <w:rsid w:val="00B33D05"/>
    <w:rsid w:val="00B34748"/>
    <w:rsid w:val="00B37490"/>
    <w:rsid w:val="00B41437"/>
    <w:rsid w:val="00B44B0B"/>
    <w:rsid w:val="00B452F0"/>
    <w:rsid w:val="00B4558B"/>
    <w:rsid w:val="00B53917"/>
    <w:rsid w:val="00B56478"/>
    <w:rsid w:val="00B56D60"/>
    <w:rsid w:val="00B60096"/>
    <w:rsid w:val="00B61D5C"/>
    <w:rsid w:val="00B64305"/>
    <w:rsid w:val="00B64B78"/>
    <w:rsid w:val="00B73101"/>
    <w:rsid w:val="00B7372F"/>
    <w:rsid w:val="00B74AD9"/>
    <w:rsid w:val="00B7513A"/>
    <w:rsid w:val="00B76ACC"/>
    <w:rsid w:val="00B77589"/>
    <w:rsid w:val="00B8057F"/>
    <w:rsid w:val="00B80F09"/>
    <w:rsid w:val="00B83815"/>
    <w:rsid w:val="00B874E5"/>
    <w:rsid w:val="00B93161"/>
    <w:rsid w:val="00BA0878"/>
    <w:rsid w:val="00BA09A2"/>
    <w:rsid w:val="00BA0BEF"/>
    <w:rsid w:val="00BA31FE"/>
    <w:rsid w:val="00BA3E7E"/>
    <w:rsid w:val="00BA642E"/>
    <w:rsid w:val="00BA7E4E"/>
    <w:rsid w:val="00BB1247"/>
    <w:rsid w:val="00BB1EC5"/>
    <w:rsid w:val="00BB29C6"/>
    <w:rsid w:val="00BB5E98"/>
    <w:rsid w:val="00BC0A11"/>
    <w:rsid w:val="00BC22FC"/>
    <w:rsid w:val="00BC76E4"/>
    <w:rsid w:val="00BC7CFE"/>
    <w:rsid w:val="00BD5A85"/>
    <w:rsid w:val="00BD6E53"/>
    <w:rsid w:val="00BE0262"/>
    <w:rsid w:val="00BE1245"/>
    <w:rsid w:val="00BE14E2"/>
    <w:rsid w:val="00BE7E41"/>
    <w:rsid w:val="00BF235D"/>
    <w:rsid w:val="00BF2ED1"/>
    <w:rsid w:val="00BF4A4D"/>
    <w:rsid w:val="00BF5FAF"/>
    <w:rsid w:val="00BF5FBD"/>
    <w:rsid w:val="00BF68D9"/>
    <w:rsid w:val="00BF6995"/>
    <w:rsid w:val="00BF75B3"/>
    <w:rsid w:val="00BF7C95"/>
    <w:rsid w:val="00C02DE6"/>
    <w:rsid w:val="00C02E03"/>
    <w:rsid w:val="00C0340E"/>
    <w:rsid w:val="00C03F22"/>
    <w:rsid w:val="00C04163"/>
    <w:rsid w:val="00C04E4A"/>
    <w:rsid w:val="00C07B38"/>
    <w:rsid w:val="00C10D66"/>
    <w:rsid w:val="00C11506"/>
    <w:rsid w:val="00C125F6"/>
    <w:rsid w:val="00C12DD4"/>
    <w:rsid w:val="00C1359B"/>
    <w:rsid w:val="00C227D5"/>
    <w:rsid w:val="00C22B7E"/>
    <w:rsid w:val="00C26598"/>
    <w:rsid w:val="00C27C50"/>
    <w:rsid w:val="00C311A8"/>
    <w:rsid w:val="00C3194A"/>
    <w:rsid w:val="00C3290E"/>
    <w:rsid w:val="00C331E3"/>
    <w:rsid w:val="00C363E3"/>
    <w:rsid w:val="00C37D04"/>
    <w:rsid w:val="00C41FB8"/>
    <w:rsid w:val="00C44452"/>
    <w:rsid w:val="00C45182"/>
    <w:rsid w:val="00C46BD6"/>
    <w:rsid w:val="00C473E6"/>
    <w:rsid w:val="00C506B6"/>
    <w:rsid w:val="00C51D5E"/>
    <w:rsid w:val="00C551D4"/>
    <w:rsid w:val="00C569F4"/>
    <w:rsid w:val="00C60FAD"/>
    <w:rsid w:val="00C611F2"/>
    <w:rsid w:val="00C61571"/>
    <w:rsid w:val="00C62056"/>
    <w:rsid w:val="00C66B10"/>
    <w:rsid w:val="00C70E5B"/>
    <w:rsid w:val="00C71BAB"/>
    <w:rsid w:val="00C72CB7"/>
    <w:rsid w:val="00C751E7"/>
    <w:rsid w:val="00C8002D"/>
    <w:rsid w:val="00C81905"/>
    <w:rsid w:val="00C8302C"/>
    <w:rsid w:val="00C83F3D"/>
    <w:rsid w:val="00C858DE"/>
    <w:rsid w:val="00C902F9"/>
    <w:rsid w:val="00C92641"/>
    <w:rsid w:val="00C92FDB"/>
    <w:rsid w:val="00C945F6"/>
    <w:rsid w:val="00C976F8"/>
    <w:rsid w:val="00CA4F5A"/>
    <w:rsid w:val="00CA5A8F"/>
    <w:rsid w:val="00CA6C4A"/>
    <w:rsid w:val="00CA6D0A"/>
    <w:rsid w:val="00CB031B"/>
    <w:rsid w:val="00CB23DA"/>
    <w:rsid w:val="00CB25DB"/>
    <w:rsid w:val="00CB3107"/>
    <w:rsid w:val="00CB724B"/>
    <w:rsid w:val="00CC1572"/>
    <w:rsid w:val="00CC288D"/>
    <w:rsid w:val="00CC47C5"/>
    <w:rsid w:val="00CC569E"/>
    <w:rsid w:val="00CC62A5"/>
    <w:rsid w:val="00CC7150"/>
    <w:rsid w:val="00CD105D"/>
    <w:rsid w:val="00CD3074"/>
    <w:rsid w:val="00CD407A"/>
    <w:rsid w:val="00CD41B2"/>
    <w:rsid w:val="00CD5433"/>
    <w:rsid w:val="00CD5CD4"/>
    <w:rsid w:val="00CD6F23"/>
    <w:rsid w:val="00CE165B"/>
    <w:rsid w:val="00CE35BF"/>
    <w:rsid w:val="00CE3BAC"/>
    <w:rsid w:val="00CE5FC0"/>
    <w:rsid w:val="00CF0013"/>
    <w:rsid w:val="00CF0DA4"/>
    <w:rsid w:val="00CF1BFB"/>
    <w:rsid w:val="00CF4410"/>
    <w:rsid w:val="00CF47F0"/>
    <w:rsid w:val="00D02B36"/>
    <w:rsid w:val="00D03178"/>
    <w:rsid w:val="00D0407A"/>
    <w:rsid w:val="00D04EA9"/>
    <w:rsid w:val="00D1335B"/>
    <w:rsid w:val="00D22ECE"/>
    <w:rsid w:val="00D2521A"/>
    <w:rsid w:val="00D27437"/>
    <w:rsid w:val="00D279BB"/>
    <w:rsid w:val="00D27CA2"/>
    <w:rsid w:val="00D27F41"/>
    <w:rsid w:val="00D30B94"/>
    <w:rsid w:val="00D34CCE"/>
    <w:rsid w:val="00D34FDB"/>
    <w:rsid w:val="00D353D1"/>
    <w:rsid w:val="00D413F1"/>
    <w:rsid w:val="00D4241E"/>
    <w:rsid w:val="00D46AE7"/>
    <w:rsid w:val="00D47849"/>
    <w:rsid w:val="00D51081"/>
    <w:rsid w:val="00D513C1"/>
    <w:rsid w:val="00D54B2C"/>
    <w:rsid w:val="00D55ADD"/>
    <w:rsid w:val="00D570E9"/>
    <w:rsid w:val="00D57F5A"/>
    <w:rsid w:val="00D60B22"/>
    <w:rsid w:val="00D632D2"/>
    <w:rsid w:val="00D647B9"/>
    <w:rsid w:val="00D669EF"/>
    <w:rsid w:val="00D67AC4"/>
    <w:rsid w:val="00D71736"/>
    <w:rsid w:val="00D72491"/>
    <w:rsid w:val="00D727AB"/>
    <w:rsid w:val="00D737CB"/>
    <w:rsid w:val="00D74686"/>
    <w:rsid w:val="00D75B08"/>
    <w:rsid w:val="00D7629E"/>
    <w:rsid w:val="00D77979"/>
    <w:rsid w:val="00D82957"/>
    <w:rsid w:val="00D83408"/>
    <w:rsid w:val="00D84DC3"/>
    <w:rsid w:val="00D873CB"/>
    <w:rsid w:val="00D90277"/>
    <w:rsid w:val="00D909BF"/>
    <w:rsid w:val="00D93BD3"/>
    <w:rsid w:val="00D95914"/>
    <w:rsid w:val="00D96422"/>
    <w:rsid w:val="00D969AD"/>
    <w:rsid w:val="00DA34DB"/>
    <w:rsid w:val="00DA3A74"/>
    <w:rsid w:val="00DA6D26"/>
    <w:rsid w:val="00DA7594"/>
    <w:rsid w:val="00DA78E4"/>
    <w:rsid w:val="00DB1F38"/>
    <w:rsid w:val="00DB46DB"/>
    <w:rsid w:val="00DC03EC"/>
    <w:rsid w:val="00DC1642"/>
    <w:rsid w:val="00DC5528"/>
    <w:rsid w:val="00DC7D9E"/>
    <w:rsid w:val="00DD281C"/>
    <w:rsid w:val="00DD5429"/>
    <w:rsid w:val="00DD6927"/>
    <w:rsid w:val="00DD6B7C"/>
    <w:rsid w:val="00DE0460"/>
    <w:rsid w:val="00DE18BF"/>
    <w:rsid w:val="00DE3FD6"/>
    <w:rsid w:val="00DE5318"/>
    <w:rsid w:val="00DF0721"/>
    <w:rsid w:val="00DF2D21"/>
    <w:rsid w:val="00DF352A"/>
    <w:rsid w:val="00DF3852"/>
    <w:rsid w:val="00DF4865"/>
    <w:rsid w:val="00DF71AC"/>
    <w:rsid w:val="00E00CC8"/>
    <w:rsid w:val="00E06E0B"/>
    <w:rsid w:val="00E1076A"/>
    <w:rsid w:val="00E1353E"/>
    <w:rsid w:val="00E13F42"/>
    <w:rsid w:val="00E239AC"/>
    <w:rsid w:val="00E24DB1"/>
    <w:rsid w:val="00E24E26"/>
    <w:rsid w:val="00E2729D"/>
    <w:rsid w:val="00E27D23"/>
    <w:rsid w:val="00E30CF3"/>
    <w:rsid w:val="00E3301C"/>
    <w:rsid w:val="00E354AA"/>
    <w:rsid w:val="00E355DD"/>
    <w:rsid w:val="00E37003"/>
    <w:rsid w:val="00E418A3"/>
    <w:rsid w:val="00E41C27"/>
    <w:rsid w:val="00E45123"/>
    <w:rsid w:val="00E4570B"/>
    <w:rsid w:val="00E5074F"/>
    <w:rsid w:val="00E50D32"/>
    <w:rsid w:val="00E50D66"/>
    <w:rsid w:val="00E531C1"/>
    <w:rsid w:val="00E547CB"/>
    <w:rsid w:val="00E55E2F"/>
    <w:rsid w:val="00E56CAE"/>
    <w:rsid w:val="00E6153D"/>
    <w:rsid w:val="00E62245"/>
    <w:rsid w:val="00E626AF"/>
    <w:rsid w:val="00E64FAF"/>
    <w:rsid w:val="00E65065"/>
    <w:rsid w:val="00E65914"/>
    <w:rsid w:val="00E67778"/>
    <w:rsid w:val="00E67FB3"/>
    <w:rsid w:val="00E727BD"/>
    <w:rsid w:val="00E72A7B"/>
    <w:rsid w:val="00E741EA"/>
    <w:rsid w:val="00E743AC"/>
    <w:rsid w:val="00E74F73"/>
    <w:rsid w:val="00E77965"/>
    <w:rsid w:val="00E80214"/>
    <w:rsid w:val="00E81172"/>
    <w:rsid w:val="00E81297"/>
    <w:rsid w:val="00E84B2C"/>
    <w:rsid w:val="00E86AAD"/>
    <w:rsid w:val="00E87C2F"/>
    <w:rsid w:val="00E908F1"/>
    <w:rsid w:val="00E90D7D"/>
    <w:rsid w:val="00E9629E"/>
    <w:rsid w:val="00E9660D"/>
    <w:rsid w:val="00E968E4"/>
    <w:rsid w:val="00E96B42"/>
    <w:rsid w:val="00E96DD2"/>
    <w:rsid w:val="00EA0892"/>
    <w:rsid w:val="00EA4947"/>
    <w:rsid w:val="00EA6106"/>
    <w:rsid w:val="00EA71DB"/>
    <w:rsid w:val="00EA79AD"/>
    <w:rsid w:val="00EA7CD8"/>
    <w:rsid w:val="00EB42B5"/>
    <w:rsid w:val="00EB5B52"/>
    <w:rsid w:val="00EB5BDB"/>
    <w:rsid w:val="00EB5EEE"/>
    <w:rsid w:val="00EC106C"/>
    <w:rsid w:val="00EC197A"/>
    <w:rsid w:val="00EC4F01"/>
    <w:rsid w:val="00ED2EB4"/>
    <w:rsid w:val="00ED5C67"/>
    <w:rsid w:val="00ED6DB4"/>
    <w:rsid w:val="00ED7762"/>
    <w:rsid w:val="00EE3139"/>
    <w:rsid w:val="00EE3740"/>
    <w:rsid w:val="00EE4F42"/>
    <w:rsid w:val="00EF1E27"/>
    <w:rsid w:val="00EF43C3"/>
    <w:rsid w:val="00EF57A2"/>
    <w:rsid w:val="00EF61B3"/>
    <w:rsid w:val="00EF6642"/>
    <w:rsid w:val="00EF73EB"/>
    <w:rsid w:val="00F0179D"/>
    <w:rsid w:val="00F03A07"/>
    <w:rsid w:val="00F05927"/>
    <w:rsid w:val="00F13CC6"/>
    <w:rsid w:val="00F160A4"/>
    <w:rsid w:val="00F167E5"/>
    <w:rsid w:val="00F178E1"/>
    <w:rsid w:val="00F2208E"/>
    <w:rsid w:val="00F259A1"/>
    <w:rsid w:val="00F27134"/>
    <w:rsid w:val="00F31280"/>
    <w:rsid w:val="00F31629"/>
    <w:rsid w:val="00F317AC"/>
    <w:rsid w:val="00F32D12"/>
    <w:rsid w:val="00F3398F"/>
    <w:rsid w:val="00F350D3"/>
    <w:rsid w:val="00F35741"/>
    <w:rsid w:val="00F378DD"/>
    <w:rsid w:val="00F4527E"/>
    <w:rsid w:val="00F4567F"/>
    <w:rsid w:val="00F51640"/>
    <w:rsid w:val="00F52154"/>
    <w:rsid w:val="00F53390"/>
    <w:rsid w:val="00F54B23"/>
    <w:rsid w:val="00F561FD"/>
    <w:rsid w:val="00F5779A"/>
    <w:rsid w:val="00F6086B"/>
    <w:rsid w:val="00F61354"/>
    <w:rsid w:val="00F63C76"/>
    <w:rsid w:val="00F65898"/>
    <w:rsid w:val="00F670CD"/>
    <w:rsid w:val="00F671C1"/>
    <w:rsid w:val="00F67A2D"/>
    <w:rsid w:val="00F70432"/>
    <w:rsid w:val="00F711FB"/>
    <w:rsid w:val="00F7364E"/>
    <w:rsid w:val="00F76094"/>
    <w:rsid w:val="00F764C6"/>
    <w:rsid w:val="00F764FB"/>
    <w:rsid w:val="00F81373"/>
    <w:rsid w:val="00F82434"/>
    <w:rsid w:val="00F84456"/>
    <w:rsid w:val="00F9415F"/>
    <w:rsid w:val="00F9449A"/>
    <w:rsid w:val="00F94BD8"/>
    <w:rsid w:val="00FA05E5"/>
    <w:rsid w:val="00FA1811"/>
    <w:rsid w:val="00FA28A1"/>
    <w:rsid w:val="00FB0055"/>
    <w:rsid w:val="00FB1E32"/>
    <w:rsid w:val="00FB4A37"/>
    <w:rsid w:val="00FB5707"/>
    <w:rsid w:val="00FC20D6"/>
    <w:rsid w:val="00FC2DC3"/>
    <w:rsid w:val="00FC2E9A"/>
    <w:rsid w:val="00FC37DE"/>
    <w:rsid w:val="00FC3C71"/>
    <w:rsid w:val="00FD08ED"/>
    <w:rsid w:val="00FD1B50"/>
    <w:rsid w:val="00FD1DD0"/>
    <w:rsid w:val="00FE1C99"/>
    <w:rsid w:val="00FE4162"/>
    <w:rsid w:val="00FF08ED"/>
    <w:rsid w:val="00FF0E80"/>
    <w:rsid w:val="00FF1ABC"/>
    <w:rsid w:val="00FF246F"/>
    <w:rsid w:val="00FF2FFE"/>
    <w:rsid w:val="00FF4751"/>
    <w:rsid w:val="00FF621B"/>
    <w:rsid w:val="00FF6B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01262"/>
  <w15:chartTrackingRefBased/>
  <w15:docId w15:val="{42E555B5-31E0-44BB-B112-6E58C44B7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1ADF"/>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semiHidden/>
    <w:unhideWhenUsed/>
    <w:rsid w:val="001B1ADF"/>
    <w:pPr>
      <w:jc w:val="both"/>
    </w:pPr>
  </w:style>
  <w:style w:type="character" w:customStyle="1" w:styleId="PagrindinistekstasDiagrama">
    <w:name w:val="Pagrindinis tekstas Diagrama"/>
    <w:basedOn w:val="Numatytasispastraiposriftas"/>
    <w:link w:val="Pagrindinistekstas"/>
    <w:semiHidden/>
    <w:rsid w:val="001B1ADF"/>
    <w:rPr>
      <w:rFonts w:ascii="Times New Roman" w:eastAsia="Times New Roman" w:hAnsi="Times New Roman" w:cs="Times New Roman"/>
      <w:sz w:val="24"/>
      <w:szCs w:val="20"/>
      <w:lang w:eastAsia="lt-LT"/>
    </w:rPr>
  </w:style>
  <w:style w:type="paragraph" w:styleId="Antrats">
    <w:name w:val="header"/>
    <w:basedOn w:val="prastasis"/>
    <w:link w:val="AntratsDiagrama"/>
    <w:uiPriority w:val="99"/>
    <w:unhideWhenUsed/>
    <w:rsid w:val="001B1ADF"/>
    <w:pPr>
      <w:tabs>
        <w:tab w:val="center" w:pos="4819"/>
        <w:tab w:val="right" w:pos="9638"/>
      </w:tabs>
    </w:pPr>
  </w:style>
  <w:style w:type="character" w:customStyle="1" w:styleId="AntratsDiagrama">
    <w:name w:val="Antraštės Diagrama"/>
    <w:basedOn w:val="Numatytasispastraiposriftas"/>
    <w:link w:val="Antrats"/>
    <w:uiPriority w:val="99"/>
    <w:rsid w:val="001B1AD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1B1ADF"/>
    <w:pPr>
      <w:tabs>
        <w:tab w:val="center" w:pos="4819"/>
        <w:tab w:val="right" w:pos="9638"/>
      </w:tabs>
    </w:pPr>
  </w:style>
  <w:style w:type="character" w:customStyle="1" w:styleId="PoratDiagrama">
    <w:name w:val="Poraštė Diagrama"/>
    <w:basedOn w:val="Numatytasispastraiposriftas"/>
    <w:link w:val="Porat"/>
    <w:uiPriority w:val="99"/>
    <w:rsid w:val="001B1ADF"/>
    <w:rPr>
      <w:rFonts w:ascii="Times New Roman" w:eastAsia="Times New Roman" w:hAnsi="Times New Roman" w:cs="Times New Roman"/>
      <w:sz w:val="24"/>
      <w:szCs w:val="20"/>
      <w:lang w:eastAsia="lt-LT"/>
    </w:rPr>
  </w:style>
  <w:style w:type="paragraph" w:styleId="Betarp">
    <w:name w:val="No Spacing"/>
    <w:uiPriority w:val="1"/>
    <w:qFormat/>
    <w:rsid w:val="001B1ADF"/>
    <w:pPr>
      <w:spacing w:after="0" w:line="240" w:lineRule="auto"/>
    </w:pPr>
  </w:style>
  <w:style w:type="paragraph" w:styleId="Debesliotekstas">
    <w:name w:val="Balloon Text"/>
    <w:basedOn w:val="prastasis"/>
    <w:link w:val="DebesliotekstasDiagrama"/>
    <w:uiPriority w:val="99"/>
    <w:semiHidden/>
    <w:unhideWhenUsed/>
    <w:rsid w:val="004D47E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D47E8"/>
    <w:rPr>
      <w:rFonts w:ascii="Segoe UI" w:eastAsia="Times New Roman" w:hAnsi="Segoe UI" w:cs="Segoe UI"/>
      <w:sz w:val="18"/>
      <w:szCs w:val="18"/>
      <w:lang w:eastAsia="lt-LT"/>
    </w:rPr>
  </w:style>
  <w:style w:type="paragraph" w:customStyle="1" w:styleId="Default">
    <w:name w:val="Default"/>
    <w:rsid w:val="005C77F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2F22EE"/>
    <w:pPr>
      <w:ind w:left="720"/>
      <w:contextualSpacing/>
    </w:pPr>
  </w:style>
  <w:style w:type="paragraph" w:styleId="prastasiniatinklio">
    <w:name w:val="Normal (Web)"/>
    <w:basedOn w:val="prastasis"/>
    <w:uiPriority w:val="99"/>
    <w:semiHidden/>
    <w:unhideWhenUsed/>
    <w:rsid w:val="00726187"/>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9827">
      <w:bodyDiv w:val="1"/>
      <w:marLeft w:val="0"/>
      <w:marRight w:val="0"/>
      <w:marTop w:val="0"/>
      <w:marBottom w:val="0"/>
      <w:divBdr>
        <w:top w:val="none" w:sz="0" w:space="0" w:color="auto"/>
        <w:left w:val="none" w:sz="0" w:space="0" w:color="auto"/>
        <w:bottom w:val="none" w:sz="0" w:space="0" w:color="auto"/>
        <w:right w:val="none" w:sz="0" w:space="0" w:color="auto"/>
      </w:divBdr>
    </w:div>
    <w:div w:id="232160637">
      <w:bodyDiv w:val="1"/>
      <w:marLeft w:val="0"/>
      <w:marRight w:val="0"/>
      <w:marTop w:val="0"/>
      <w:marBottom w:val="0"/>
      <w:divBdr>
        <w:top w:val="none" w:sz="0" w:space="0" w:color="auto"/>
        <w:left w:val="none" w:sz="0" w:space="0" w:color="auto"/>
        <w:bottom w:val="none" w:sz="0" w:space="0" w:color="auto"/>
        <w:right w:val="none" w:sz="0" w:space="0" w:color="auto"/>
      </w:divBdr>
    </w:div>
    <w:div w:id="290668154">
      <w:bodyDiv w:val="1"/>
      <w:marLeft w:val="0"/>
      <w:marRight w:val="0"/>
      <w:marTop w:val="0"/>
      <w:marBottom w:val="0"/>
      <w:divBdr>
        <w:top w:val="none" w:sz="0" w:space="0" w:color="auto"/>
        <w:left w:val="none" w:sz="0" w:space="0" w:color="auto"/>
        <w:bottom w:val="none" w:sz="0" w:space="0" w:color="auto"/>
        <w:right w:val="none" w:sz="0" w:space="0" w:color="auto"/>
      </w:divBdr>
    </w:div>
    <w:div w:id="395472636">
      <w:bodyDiv w:val="1"/>
      <w:marLeft w:val="0"/>
      <w:marRight w:val="0"/>
      <w:marTop w:val="0"/>
      <w:marBottom w:val="0"/>
      <w:divBdr>
        <w:top w:val="none" w:sz="0" w:space="0" w:color="auto"/>
        <w:left w:val="none" w:sz="0" w:space="0" w:color="auto"/>
        <w:bottom w:val="none" w:sz="0" w:space="0" w:color="auto"/>
        <w:right w:val="none" w:sz="0" w:space="0" w:color="auto"/>
      </w:divBdr>
    </w:div>
    <w:div w:id="720373051">
      <w:bodyDiv w:val="1"/>
      <w:marLeft w:val="0"/>
      <w:marRight w:val="0"/>
      <w:marTop w:val="0"/>
      <w:marBottom w:val="0"/>
      <w:divBdr>
        <w:top w:val="none" w:sz="0" w:space="0" w:color="auto"/>
        <w:left w:val="none" w:sz="0" w:space="0" w:color="auto"/>
        <w:bottom w:val="none" w:sz="0" w:space="0" w:color="auto"/>
        <w:right w:val="none" w:sz="0" w:space="0" w:color="auto"/>
      </w:divBdr>
    </w:div>
    <w:div w:id="818227195">
      <w:bodyDiv w:val="1"/>
      <w:marLeft w:val="0"/>
      <w:marRight w:val="0"/>
      <w:marTop w:val="0"/>
      <w:marBottom w:val="0"/>
      <w:divBdr>
        <w:top w:val="none" w:sz="0" w:space="0" w:color="auto"/>
        <w:left w:val="none" w:sz="0" w:space="0" w:color="auto"/>
        <w:bottom w:val="none" w:sz="0" w:space="0" w:color="auto"/>
        <w:right w:val="none" w:sz="0" w:space="0" w:color="auto"/>
      </w:divBdr>
    </w:div>
    <w:div w:id="954941056">
      <w:bodyDiv w:val="1"/>
      <w:marLeft w:val="0"/>
      <w:marRight w:val="0"/>
      <w:marTop w:val="0"/>
      <w:marBottom w:val="0"/>
      <w:divBdr>
        <w:top w:val="none" w:sz="0" w:space="0" w:color="auto"/>
        <w:left w:val="none" w:sz="0" w:space="0" w:color="auto"/>
        <w:bottom w:val="none" w:sz="0" w:space="0" w:color="auto"/>
        <w:right w:val="none" w:sz="0" w:space="0" w:color="auto"/>
      </w:divBdr>
    </w:div>
    <w:div w:id="959142996">
      <w:bodyDiv w:val="1"/>
      <w:marLeft w:val="0"/>
      <w:marRight w:val="0"/>
      <w:marTop w:val="0"/>
      <w:marBottom w:val="0"/>
      <w:divBdr>
        <w:top w:val="none" w:sz="0" w:space="0" w:color="auto"/>
        <w:left w:val="none" w:sz="0" w:space="0" w:color="auto"/>
        <w:bottom w:val="none" w:sz="0" w:space="0" w:color="auto"/>
        <w:right w:val="none" w:sz="0" w:space="0" w:color="auto"/>
      </w:divBdr>
    </w:div>
    <w:div w:id="971253495">
      <w:bodyDiv w:val="1"/>
      <w:marLeft w:val="0"/>
      <w:marRight w:val="0"/>
      <w:marTop w:val="0"/>
      <w:marBottom w:val="0"/>
      <w:divBdr>
        <w:top w:val="none" w:sz="0" w:space="0" w:color="auto"/>
        <w:left w:val="none" w:sz="0" w:space="0" w:color="auto"/>
        <w:bottom w:val="none" w:sz="0" w:space="0" w:color="auto"/>
        <w:right w:val="none" w:sz="0" w:space="0" w:color="auto"/>
      </w:divBdr>
    </w:div>
    <w:div w:id="973221696">
      <w:bodyDiv w:val="1"/>
      <w:marLeft w:val="0"/>
      <w:marRight w:val="0"/>
      <w:marTop w:val="0"/>
      <w:marBottom w:val="0"/>
      <w:divBdr>
        <w:top w:val="none" w:sz="0" w:space="0" w:color="auto"/>
        <w:left w:val="none" w:sz="0" w:space="0" w:color="auto"/>
        <w:bottom w:val="none" w:sz="0" w:space="0" w:color="auto"/>
        <w:right w:val="none" w:sz="0" w:space="0" w:color="auto"/>
      </w:divBdr>
    </w:div>
    <w:div w:id="1007757545">
      <w:bodyDiv w:val="1"/>
      <w:marLeft w:val="0"/>
      <w:marRight w:val="0"/>
      <w:marTop w:val="0"/>
      <w:marBottom w:val="0"/>
      <w:divBdr>
        <w:top w:val="none" w:sz="0" w:space="0" w:color="auto"/>
        <w:left w:val="none" w:sz="0" w:space="0" w:color="auto"/>
        <w:bottom w:val="none" w:sz="0" w:space="0" w:color="auto"/>
        <w:right w:val="none" w:sz="0" w:space="0" w:color="auto"/>
      </w:divBdr>
    </w:div>
    <w:div w:id="1088308396">
      <w:bodyDiv w:val="1"/>
      <w:marLeft w:val="0"/>
      <w:marRight w:val="0"/>
      <w:marTop w:val="0"/>
      <w:marBottom w:val="0"/>
      <w:divBdr>
        <w:top w:val="none" w:sz="0" w:space="0" w:color="auto"/>
        <w:left w:val="none" w:sz="0" w:space="0" w:color="auto"/>
        <w:bottom w:val="none" w:sz="0" w:space="0" w:color="auto"/>
        <w:right w:val="none" w:sz="0" w:space="0" w:color="auto"/>
      </w:divBdr>
    </w:div>
    <w:div w:id="1089083810">
      <w:bodyDiv w:val="1"/>
      <w:marLeft w:val="0"/>
      <w:marRight w:val="0"/>
      <w:marTop w:val="0"/>
      <w:marBottom w:val="0"/>
      <w:divBdr>
        <w:top w:val="none" w:sz="0" w:space="0" w:color="auto"/>
        <w:left w:val="none" w:sz="0" w:space="0" w:color="auto"/>
        <w:bottom w:val="none" w:sz="0" w:space="0" w:color="auto"/>
        <w:right w:val="none" w:sz="0" w:space="0" w:color="auto"/>
      </w:divBdr>
    </w:div>
    <w:div w:id="1111822957">
      <w:bodyDiv w:val="1"/>
      <w:marLeft w:val="0"/>
      <w:marRight w:val="0"/>
      <w:marTop w:val="0"/>
      <w:marBottom w:val="0"/>
      <w:divBdr>
        <w:top w:val="none" w:sz="0" w:space="0" w:color="auto"/>
        <w:left w:val="none" w:sz="0" w:space="0" w:color="auto"/>
        <w:bottom w:val="none" w:sz="0" w:space="0" w:color="auto"/>
        <w:right w:val="none" w:sz="0" w:space="0" w:color="auto"/>
      </w:divBdr>
    </w:div>
    <w:div w:id="1375886689">
      <w:bodyDiv w:val="1"/>
      <w:marLeft w:val="0"/>
      <w:marRight w:val="0"/>
      <w:marTop w:val="0"/>
      <w:marBottom w:val="0"/>
      <w:divBdr>
        <w:top w:val="none" w:sz="0" w:space="0" w:color="auto"/>
        <w:left w:val="none" w:sz="0" w:space="0" w:color="auto"/>
        <w:bottom w:val="none" w:sz="0" w:space="0" w:color="auto"/>
        <w:right w:val="none" w:sz="0" w:space="0" w:color="auto"/>
      </w:divBdr>
    </w:div>
    <w:div w:id="1381396087">
      <w:bodyDiv w:val="1"/>
      <w:marLeft w:val="0"/>
      <w:marRight w:val="0"/>
      <w:marTop w:val="0"/>
      <w:marBottom w:val="0"/>
      <w:divBdr>
        <w:top w:val="none" w:sz="0" w:space="0" w:color="auto"/>
        <w:left w:val="none" w:sz="0" w:space="0" w:color="auto"/>
        <w:bottom w:val="none" w:sz="0" w:space="0" w:color="auto"/>
        <w:right w:val="none" w:sz="0" w:space="0" w:color="auto"/>
      </w:divBdr>
    </w:div>
    <w:div w:id="1404256303">
      <w:bodyDiv w:val="1"/>
      <w:marLeft w:val="0"/>
      <w:marRight w:val="0"/>
      <w:marTop w:val="0"/>
      <w:marBottom w:val="0"/>
      <w:divBdr>
        <w:top w:val="none" w:sz="0" w:space="0" w:color="auto"/>
        <w:left w:val="none" w:sz="0" w:space="0" w:color="auto"/>
        <w:bottom w:val="none" w:sz="0" w:space="0" w:color="auto"/>
        <w:right w:val="none" w:sz="0" w:space="0" w:color="auto"/>
      </w:divBdr>
    </w:div>
    <w:div w:id="1534532743">
      <w:bodyDiv w:val="1"/>
      <w:marLeft w:val="0"/>
      <w:marRight w:val="0"/>
      <w:marTop w:val="0"/>
      <w:marBottom w:val="0"/>
      <w:divBdr>
        <w:top w:val="none" w:sz="0" w:space="0" w:color="auto"/>
        <w:left w:val="none" w:sz="0" w:space="0" w:color="auto"/>
        <w:bottom w:val="none" w:sz="0" w:space="0" w:color="auto"/>
        <w:right w:val="none" w:sz="0" w:space="0" w:color="auto"/>
      </w:divBdr>
    </w:div>
    <w:div w:id="1836606460">
      <w:bodyDiv w:val="1"/>
      <w:marLeft w:val="0"/>
      <w:marRight w:val="0"/>
      <w:marTop w:val="0"/>
      <w:marBottom w:val="0"/>
      <w:divBdr>
        <w:top w:val="none" w:sz="0" w:space="0" w:color="auto"/>
        <w:left w:val="none" w:sz="0" w:space="0" w:color="auto"/>
        <w:bottom w:val="none" w:sz="0" w:space="0" w:color="auto"/>
        <w:right w:val="none" w:sz="0" w:space="0" w:color="auto"/>
      </w:divBdr>
    </w:div>
    <w:div w:id="1840609433">
      <w:bodyDiv w:val="1"/>
      <w:marLeft w:val="0"/>
      <w:marRight w:val="0"/>
      <w:marTop w:val="0"/>
      <w:marBottom w:val="0"/>
      <w:divBdr>
        <w:top w:val="none" w:sz="0" w:space="0" w:color="auto"/>
        <w:left w:val="none" w:sz="0" w:space="0" w:color="auto"/>
        <w:bottom w:val="none" w:sz="0" w:space="0" w:color="auto"/>
        <w:right w:val="none" w:sz="0" w:space="0" w:color="auto"/>
      </w:divBdr>
    </w:div>
    <w:div w:id="1984458127">
      <w:bodyDiv w:val="1"/>
      <w:marLeft w:val="0"/>
      <w:marRight w:val="0"/>
      <w:marTop w:val="0"/>
      <w:marBottom w:val="0"/>
      <w:divBdr>
        <w:top w:val="none" w:sz="0" w:space="0" w:color="auto"/>
        <w:left w:val="none" w:sz="0" w:space="0" w:color="auto"/>
        <w:bottom w:val="none" w:sz="0" w:space="0" w:color="auto"/>
        <w:right w:val="none" w:sz="0" w:space="0" w:color="auto"/>
      </w:divBdr>
    </w:div>
    <w:div w:id="2062973454">
      <w:bodyDiv w:val="1"/>
      <w:marLeft w:val="0"/>
      <w:marRight w:val="0"/>
      <w:marTop w:val="0"/>
      <w:marBottom w:val="0"/>
      <w:divBdr>
        <w:top w:val="none" w:sz="0" w:space="0" w:color="auto"/>
        <w:left w:val="none" w:sz="0" w:space="0" w:color="auto"/>
        <w:bottom w:val="none" w:sz="0" w:space="0" w:color="auto"/>
        <w:right w:val="none" w:sz="0" w:space="0" w:color="auto"/>
      </w:divBdr>
    </w:div>
    <w:div w:id="214226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AE671-BD71-4604-91A5-72F9482C2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7621</Words>
  <Characters>4345</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Pakalniškytė</dc:creator>
  <cp:lastModifiedBy>Marija Pakalniškytė</cp:lastModifiedBy>
  <cp:revision>2</cp:revision>
  <cp:lastPrinted>2021-10-29T13:41:00Z</cp:lastPrinted>
  <dcterms:created xsi:type="dcterms:W3CDTF">2021-11-10T14:11:00Z</dcterms:created>
  <dcterms:modified xsi:type="dcterms:W3CDTF">2021-11-10T14:11:00Z</dcterms:modified>
</cp:coreProperties>
</file>