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7443A" w:rsidRPr="0057443A" w:rsidRDefault="0057443A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163473" w:rsidRPr="003C09F9" w:rsidRDefault="0057443A" w:rsidP="0057443A">
      <w:pPr>
        <w:pStyle w:val="Pagrindinistekstas"/>
        <w:jc w:val="center"/>
        <w:rPr>
          <w:szCs w:val="24"/>
        </w:rPr>
      </w:pPr>
      <w:r>
        <w:rPr>
          <w:b/>
          <w:caps/>
        </w:rPr>
        <w:t>DĖL</w:t>
      </w:r>
      <w:r w:rsidR="008A0D6B">
        <w:rPr>
          <w:b/>
          <w:caps/>
        </w:rPr>
        <w:t xml:space="preserve"> </w:t>
      </w:r>
      <w:r w:rsidR="008A0D6B">
        <w:rPr>
          <w:b/>
          <w:caps/>
          <w:szCs w:val="24"/>
        </w:rPr>
        <w:t>pavadinimų</w:t>
      </w:r>
      <w:r w:rsidR="008A0D6B" w:rsidRPr="00DE7B6E">
        <w:rPr>
          <w:b/>
          <w:caps/>
          <w:szCs w:val="24"/>
        </w:rPr>
        <w:t xml:space="preserve"> </w:t>
      </w:r>
      <w:r w:rsidR="008A0D6B">
        <w:rPr>
          <w:b/>
          <w:caps/>
          <w:szCs w:val="24"/>
        </w:rPr>
        <w:t xml:space="preserve">gatvĖMS SUTEIKIMO IR </w:t>
      </w:r>
      <w:r w:rsidR="008A0D6B" w:rsidRPr="00DE7B6E">
        <w:rPr>
          <w:b/>
          <w:szCs w:val="24"/>
        </w:rPr>
        <w:t>PIEVŲ G. GEOGRAFIN</w:t>
      </w:r>
      <w:r w:rsidR="008A0D6B">
        <w:rPr>
          <w:b/>
          <w:szCs w:val="24"/>
        </w:rPr>
        <w:t>IŲ</w:t>
      </w:r>
      <w:r w:rsidR="008A0D6B" w:rsidRPr="00DE7B6E">
        <w:rPr>
          <w:b/>
          <w:szCs w:val="24"/>
        </w:rPr>
        <w:t xml:space="preserve"> CHARAKTERISTIK</w:t>
      </w:r>
      <w:r w:rsidR="008A0D6B">
        <w:rPr>
          <w:b/>
          <w:szCs w:val="24"/>
        </w:rPr>
        <w:t>Ų</w:t>
      </w:r>
      <w:r w:rsidR="008A0D6B" w:rsidRPr="00DE7B6E">
        <w:rPr>
          <w:b/>
          <w:szCs w:val="24"/>
        </w:rPr>
        <w:t xml:space="preserve"> </w:t>
      </w:r>
      <w:r w:rsidR="008A0D6B">
        <w:rPr>
          <w:b/>
          <w:szCs w:val="24"/>
        </w:rPr>
        <w:t>PAKEI</w:t>
      </w:r>
      <w:r w:rsidR="008A0D6B" w:rsidRPr="00DE7B6E">
        <w:rPr>
          <w:b/>
          <w:szCs w:val="24"/>
        </w:rPr>
        <w:t>TI</w:t>
      </w:r>
      <w:r w:rsidR="008A0D6B">
        <w:rPr>
          <w:b/>
          <w:szCs w:val="24"/>
        </w:rPr>
        <w:t>MO</w:t>
      </w:r>
    </w:p>
    <w:p w:rsidR="00445CA9" w:rsidRPr="003C09F9" w:rsidRDefault="00445CA9" w:rsidP="008333C4">
      <w:pPr>
        <w:jc w:val="center"/>
        <w:rPr>
          <w:sz w:val="24"/>
          <w:szCs w:val="24"/>
        </w:rPr>
      </w:pPr>
    </w:p>
    <w:p w:rsidR="00445CA9" w:rsidRPr="003C09F9" w:rsidRDefault="008A0D6B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2012 m. liepos 26 d.</w:t>
      </w:r>
      <w:r w:rsidR="00071EBB">
        <w:rPr>
          <w:noProof/>
          <w:sz w:val="24"/>
          <w:szCs w:val="24"/>
        </w:rPr>
        <w:t xml:space="preserve"> </w:t>
      </w:r>
      <w:proofErr w:type="spellStart"/>
      <w:r w:rsidR="00445CA9" w:rsidRPr="003C09F9">
        <w:rPr>
          <w:sz w:val="24"/>
          <w:szCs w:val="24"/>
        </w:rPr>
        <w:t>Nr</w:t>
      </w:r>
      <w:proofErr w:type="spellEnd"/>
      <w:r w:rsidR="00445CA9" w:rsidRPr="003C09F9">
        <w:rPr>
          <w:sz w:val="24"/>
          <w:szCs w:val="24"/>
        </w:rPr>
        <w:t>.</w:t>
      </w:r>
      <w:r w:rsidR="00071EBB">
        <w:rPr>
          <w:sz w:val="24"/>
          <w:szCs w:val="24"/>
        </w:rPr>
        <w:t xml:space="preserve"> </w:t>
      </w:r>
      <w:bookmarkStart w:id="1" w:name="dokumentoNr"/>
      <w:r>
        <w:rPr>
          <w:sz w:val="24"/>
          <w:szCs w:val="24"/>
        </w:rPr>
        <w:t>T2-209</w:t>
      </w:r>
      <w:bookmarkEnd w:id="1"/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57443A" w:rsidRDefault="006E106A" w:rsidP="00F41647">
      <w:pPr>
        <w:pStyle w:val="Pagrindinistekstas"/>
        <w:rPr>
          <w:szCs w:val="24"/>
        </w:rPr>
      </w:pPr>
    </w:p>
    <w:p w:rsidR="008A0D6B" w:rsidRPr="00F33612" w:rsidRDefault="008A0D6B" w:rsidP="008A0D6B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D43113">
        <w:rPr>
          <w:sz w:val="24"/>
          <w:szCs w:val="24"/>
        </w:rPr>
        <w:t>Vadovaudamasi Lietuvos Respublikos vietos savivaldos įstatymo (</w:t>
      </w:r>
      <w:proofErr w:type="spellStart"/>
      <w:r w:rsidRPr="00D43113">
        <w:rPr>
          <w:sz w:val="24"/>
          <w:szCs w:val="24"/>
        </w:rPr>
        <w:t>Žin</w:t>
      </w:r>
      <w:proofErr w:type="spellEnd"/>
      <w:r w:rsidRPr="00D43113">
        <w:rPr>
          <w:sz w:val="24"/>
          <w:szCs w:val="24"/>
        </w:rPr>
        <w:t xml:space="preserve">., 1994, </w:t>
      </w:r>
      <w:proofErr w:type="spellStart"/>
      <w:r w:rsidRPr="00D43113">
        <w:rPr>
          <w:sz w:val="24"/>
          <w:szCs w:val="24"/>
        </w:rPr>
        <w:t>Nr</w:t>
      </w:r>
      <w:proofErr w:type="spellEnd"/>
      <w:r w:rsidRPr="00D43113">
        <w:rPr>
          <w:sz w:val="24"/>
          <w:szCs w:val="24"/>
        </w:rPr>
        <w:t xml:space="preserve">. 55-1049; 2008, </w:t>
      </w:r>
      <w:proofErr w:type="spellStart"/>
      <w:r w:rsidRPr="00D43113">
        <w:rPr>
          <w:sz w:val="24"/>
          <w:szCs w:val="24"/>
        </w:rPr>
        <w:t>Nr</w:t>
      </w:r>
      <w:proofErr w:type="spellEnd"/>
      <w:r w:rsidRPr="00D43113">
        <w:rPr>
          <w:sz w:val="24"/>
          <w:szCs w:val="24"/>
        </w:rPr>
        <w:t xml:space="preserve">. 113-4290, </w:t>
      </w:r>
      <w:proofErr w:type="spellStart"/>
      <w:r w:rsidRPr="00D43113">
        <w:rPr>
          <w:sz w:val="24"/>
          <w:szCs w:val="24"/>
        </w:rPr>
        <w:t>Nr</w:t>
      </w:r>
      <w:proofErr w:type="spellEnd"/>
      <w:r w:rsidRPr="00D43113">
        <w:rPr>
          <w:sz w:val="24"/>
          <w:szCs w:val="24"/>
        </w:rPr>
        <w:t xml:space="preserve">. 137-5379; 2009, </w:t>
      </w:r>
      <w:proofErr w:type="spellStart"/>
      <w:r w:rsidRPr="00D43113">
        <w:rPr>
          <w:sz w:val="24"/>
          <w:szCs w:val="24"/>
        </w:rPr>
        <w:t>Nr</w:t>
      </w:r>
      <w:proofErr w:type="spellEnd"/>
      <w:r w:rsidRPr="00D43113">
        <w:rPr>
          <w:sz w:val="24"/>
          <w:szCs w:val="24"/>
        </w:rPr>
        <w:t xml:space="preserve">. 77-3165; 2010, </w:t>
      </w:r>
      <w:proofErr w:type="spellStart"/>
      <w:r w:rsidRPr="00D43113">
        <w:rPr>
          <w:sz w:val="24"/>
          <w:szCs w:val="24"/>
        </w:rPr>
        <w:t>Nr</w:t>
      </w:r>
      <w:proofErr w:type="spellEnd"/>
      <w:r w:rsidRPr="00D43113">
        <w:rPr>
          <w:sz w:val="24"/>
          <w:szCs w:val="24"/>
        </w:rPr>
        <w:t xml:space="preserve">. 25-1177, </w:t>
      </w:r>
      <w:proofErr w:type="spellStart"/>
      <w:r w:rsidRPr="00D43113">
        <w:rPr>
          <w:sz w:val="24"/>
          <w:szCs w:val="24"/>
        </w:rPr>
        <w:t>Nr</w:t>
      </w:r>
      <w:proofErr w:type="spellEnd"/>
      <w:r w:rsidRPr="00D43113">
        <w:rPr>
          <w:sz w:val="24"/>
          <w:szCs w:val="24"/>
        </w:rPr>
        <w:t xml:space="preserve">. 51-2480, </w:t>
      </w:r>
      <w:proofErr w:type="spellStart"/>
      <w:r w:rsidRPr="00D43113">
        <w:rPr>
          <w:sz w:val="24"/>
          <w:szCs w:val="24"/>
        </w:rPr>
        <w:t>Nr</w:t>
      </w:r>
      <w:proofErr w:type="spellEnd"/>
      <w:r w:rsidRPr="00D43113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D43113">
        <w:rPr>
          <w:sz w:val="24"/>
          <w:szCs w:val="24"/>
        </w:rPr>
        <w:t>86</w:t>
      </w:r>
      <w:r>
        <w:rPr>
          <w:sz w:val="24"/>
          <w:szCs w:val="24"/>
        </w:rPr>
        <w:noBreakHyphen/>
      </w:r>
      <w:r w:rsidRPr="00D43113">
        <w:rPr>
          <w:sz w:val="24"/>
          <w:szCs w:val="24"/>
        </w:rPr>
        <w:t xml:space="preserve">4525) 16 straipsnio 2 dalies 34 punktu, Pavadinimų gatvėms, pastatams, statiniams ir kitiems objektams suteikimo, keitimo ir įtraukimo į apskaitą tvarkos aprašo, patvirtinto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Pr="00D43113">
          <w:rPr>
            <w:sz w:val="24"/>
            <w:szCs w:val="24"/>
          </w:rPr>
          <w:t xml:space="preserve">2011 </w:t>
        </w:r>
        <w:proofErr w:type="spellStart"/>
        <w:r w:rsidRPr="00D43113">
          <w:rPr>
            <w:sz w:val="24"/>
            <w:szCs w:val="24"/>
          </w:rPr>
          <w:t>m</w:t>
        </w:r>
      </w:smartTag>
      <w:proofErr w:type="spellEnd"/>
      <w:r w:rsidRPr="00D43113">
        <w:rPr>
          <w:sz w:val="24"/>
          <w:szCs w:val="24"/>
        </w:rPr>
        <w:t xml:space="preserve">. sausio  25 </w:t>
      </w:r>
      <w:proofErr w:type="spellStart"/>
      <w:r w:rsidRPr="00D43113">
        <w:rPr>
          <w:sz w:val="24"/>
          <w:szCs w:val="24"/>
        </w:rPr>
        <w:t>d</w:t>
      </w:r>
      <w:proofErr w:type="spellEnd"/>
      <w:r w:rsidRPr="00D43113">
        <w:rPr>
          <w:sz w:val="24"/>
          <w:szCs w:val="24"/>
        </w:rPr>
        <w:t xml:space="preserve">. įsakymu </w:t>
      </w:r>
      <w:proofErr w:type="spellStart"/>
      <w:r w:rsidRPr="00D43113">
        <w:rPr>
          <w:sz w:val="24"/>
          <w:szCs w:val="24"/>
        </w:rPr>
        <w:t>Nr</w:t>
      </w:r>
      <w:proofErr w:type="spellEnd"/>
      <w:r w:rsidRPr="00D4311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43113">
        <w:rPr>
          <w:sz w:val="24"/>
          <w:szCs w:val="24"/>
        </w:rPr>
        <w:t>1V-57 (</w:t>
      </w:r>
      <w:proofErr w:type="spellStart"/>
      <w:r w:rsidRPr="00D43113">
        <w:rPr>
          <w:sz w:val="24"/>
          <w:szCs w:val="24"/>
        </w:rPr>
        <w:t>Žin</w:t>
      </w:r>
      <w:proofErr w:type="spellEnd"/>
      <w:r w:rsidRPr="00D43113">
        <w:rPr>
          <w:sz w:val="24"/>
          <w:szCs w:val="24"/>
        </w:rPr>
        <w:t xml:space="preserve">., 2011, </w:t>
      </w:r>
      <w:proofErr w:type="spellStart"/>
      <w:r w:rsidRPr="00D43113">
        <w:rPr>
          <w:sz w:val="24"/>
          <w:szCs w:val="24"/>
        </w:rPr>
        <w:t>Nr</w:t>
      </w:r>
      <w:proofErr w:type="spellEnd"/>
      <w:r w:rsidRPr="00D43113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D43113">
        <w:rPr>
          <w:sz w:val="24"/>
          <w:szCs w:val="24"/>
        </w:rPr>
        <w:t>12</w:t>
      </w:r>
      <w:r>
        <w:rPr>
          <w:sz w:val="24"/>
          <w:szCs w:val="24"/>
        </w:rPr>
        <w:noBreakHyphen/>
      </w:r>
      <w:r w:rsidRPr="00D43113">
        <w:rPr>
          <w:sz w:val="24"/>
          <w:szCs w:val="24"/>
        </w:rPr>
        <w:t>541), 5 punktu ir atsižvelgdama į Žymių žmonių, istorinių datų, įvykių įamžinimo ir gatvių pavadinimų suteikimo komisijos posėdžio 201</w:t>
      </w:r>
      <w:r>
        <w:rPr>
          <w:sz w:val="24"/>
          <w:szCs w:val="24"/>
        </w:rPr>
        <w:t>2</w:t>
      </w:r>
      <w:r w:rsidRPr="00D43113">
        <w:rPr>
          <w:sz w:val="24"/>
          <w:szCs w:val="24"/>
        </w:rPr>
        <w:t xml:space="preserve"> </w:t>
      </w:r>
      <w:r>
        <w:rPr>
          <w:sz w:val="24"/>
          <w:szCs w:val="24"/>
        </w:rPr>
        <w:t>birželio 26</w:t>
      </w:r>
      <w:r w:rsidRPr="00D43113">
        <w:rPr>
          <w:sz w:val="24"/>
          <w:szCs w:val="24"/>
        </w:rPr>
        <w:t xml:space="preserve"> </w:t>
      </w:r>
      <w:proofErr w:type="spellStart"/>
      <w:r w:rsidRPr="00D43113">
        <w:rPr>
          <w:sz w:val="24"/>
          <w:szCs w:val="24"/>
        </w:rPr>
        <w:t>d</w:t>
      </w:r>
      <w:proofErr w:type="spellEnd"/>
      <w:r w:rsidRPr="00D43113">
        <w:rPr>
          <w:sz w:val="24"/>
          <w:szCs w:val="24"/>
        </w:rPr>
        <w:t xml:space="preserve">. protokolą </w:t>
      </w:r>
      <w:proofErr w:type="spellStart"/>
      <w:r w:rsidRPr="00D43113">
        <w:rPr>
          <w:sz w:val="24"/>
          <w:szCs w:val="24"/>
        </w:rPr>
        <w:t>Nr</w:t>
      </w:r>
      <w:proofErr w:type="spellEnd"/>
      <w:r w:rsidRPr="00D43113">
        <w:rPr>
          <w:sz w:val="24"/>
          <w:szCs w:val="24"/>
        </w:rPr>
        <w:t>. (20.4)</w:t>
      </w:r>
      <w:r>
        <w:rPr>
          <w:sz w:val="24"/>
          <w:szCs w:val="24"/>
        </w:rPr>
        <w:t>-</w:t>
      </w:r>
      <w:r w:rsidRPr="00D43113">
        <w:rPr>
          <w:sz w:val="24"/>
          <w:szCs w:val="24"/>
        </w:rPr>
        <w:t>TAR1-</w:t>
      </w:r>
      <w:r>
        <w:rPr>
          <w:sz w:val="24"/>
          <w:szCs w:val="24"/>
        </w:rPr>
        <w:t>67</w:t>
      </w:r>
      <w:r w:rsidRPr="00D43113">
        <w:rPr>
          <w:color w:val="000000"/>
          <w:sz w:val="24"/>
          <w:szCs w:val="24"/>
        </w:rPr>
        <w:t>,</w:t>
      </w:r>
      <w:r w:rsidRPr="00F33612">
        <w:rPr>
          <w:sz w:val="24"/>
          <w:szCs w:val="24"/>
        </w:rPr>
        <w:t xml:space="preserve"> Klaipėdos miesto savivaldybės taryba </w:t>
      </w:r>
      <w:r w:rsidRPr="00F33612">
        <w:rPr>
          <w:spacing w:val="60"/>
          <w:sz w:val="24"/>
          <w:szCs w:val="24"/>
        </w:rPr>
        <w:t>nusprendži</w:t>
      </w:r>
      <w:r w:rsidRPr="00F33612">
        <w:rPr>
          <w:sz w:val="24"/>
          <w:szCs w:val="24"/>
        </w:rPr>
        <w:t>a:</w:t>
      </w:r>
    </w:p>
    <w:p w:rsidR="008A0D6B" w:rsidRDefault="008A0D6B" w:rsidP="008A0D6B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D43113">
        <w:rPr>
          <w:sz w:val="24"/>
          <w:szCs w:val="24"/>
        </w:rPr>
        <w:t>1. Suteikti Klaipėdos miesto savivaldybės administracijos direktoriaus 201</w:t>
      </w:r>
      <w:r>
        <w:rPr>
          <w:sz w:val="24"/>
          <w:szCs w:val="24"/>
        </w:rPr>
        <w:t>2</w:t>
      </w:r>
      <w:r w:rsidRPr="00D43113">
        <w:rPr>
          <w:sz w:val="24"/>
          <w:szCs w:val="24"/>
        </w:rPr>
        <w:t xml:space="preserve"> </w:t>
      </w:r>
      <w:proofErr w:type="spellStart"/>
      <w:r w:rsidRPr="00D43113">
        <w:rPr>
          <w:sz w:val="24"/>
          <w:szCs w:val="24"/>
        </w:rPr>
        <w:t>m</w:t>
      </w:r>
      <w:proofErr w:type="spellEnd"/>
      <w:r w:rsidRPr="00D43113">
        <w:rPr>
          <w:sz w:val="24"/>
          <w:szCs w:val="24"/>
        </w:rPr>
        <w:t xml:space="preserve">. </w:t>
      </w:r>
      <w:r>
        <w:rPr>
          <w:sz w:val="24"/>
          <w:szCs w:val="24"/>
        </w:rPr>
        <w:t>kovo</w:t>
      </w:r>
      <w:r w:rsidRPr="00D43113">
        <w:rPr>
          <w:sz w:val="24"/>
          <w:szCs w:val="24"/>
        </w:rPr>
        <w:t xml:space="preserve"> 7 </w:t>
      </w:r>
      <w:proofErr w:type="spellStart"/>
      <w:r w:rsidRPr="00D43113">
        <w:rPr>
          <w:sz w:val="24"/>
          <w:szCs w:val="24"/>
        </w:rPr>
        <w:t>d</w:t>
      </w:r>
      <w:proofErr w:type="spellEnd"/>
      <w:r w:rsidRPr="00D43113">
        <w:rPr>
          <w:sz w:val="24"/>
          <w:szCs w:val="24"/>
        </w:rPr>
        <w:t xml:space="preserve">. įsakymu </w:t>
      </w:r>
      <w:proofErr w:type="spellStart"/>
      <w:r w:rsidRPr="00D43113">
        <w:rPr>
          <w:sz w:val="24"/>
          <w:szCs w:val="24"/>
        </w:rPr>
        <w:t>Nr</w:t>
      </w:r>
      <w:proofErr w:type="spellEnd"/>
      <w:r w:rsidRPr="00D43113">
        <w:rPr>
          <w:sz w:val="24"/>
          <w:szCs w:val="24"/>
        </w:rPr>
        <w:t>. AD1-</w:t>
      </w:r>
      <w:r>
        <w:rPr>
          <w:sz w:val="24"/>
          <w:szCs w:val="24"/>
        </w:rPr>
        <w:t xml:space="preserve">488 „Dėl žemės sklypų, kurių </w:t>
      </w:r>
      <w:r w:rsidRPr="00D43113">
        <w:rPr>
          <w:sz w:val="24"/>
          <w:szCs w:val="24"/>
        </w:rPr>
        <w:t>kadastriniai numeriai 2101/003</w:t>
      </w:r>
      <w:r>
        <w:rPr>
          <w:sz w:val="24"/>
          <w:szCs w:val="24"/>
        </w:rPr>
        <w:t>6</w:t>
      </w:r>
      <w:r w:rsidRPr="00D43113">
        <w:rPr>
          <w:sz w:val="24"/>
          <w:szCs w:val="24"/>
        </w:rPr>
        <w:t>:</w:t>
      </w:r>
      <w:r>
        <w:rPr>
          <w:sz w:val="24"/>
          <w:szCs w:val="24"/>
        </w:rPr>
        <w:t>88 ir</w:t>
      </w:r>
      <w:r w:rsidRPr="00D43113">
        <w:rPr>
          <w:sz w:val="24"/>
          <w:szCs w:val="24"/>
        </w:rPr>
        <w:t xml:space="preserve"> 2101/003</w:t>
      </w:r>
      <w:r>
        <w:rPr>
          <w:sz w:val="24"/>
          <w:szCs w:val="24"/>
        </w:rPr>
        <w:t>6</w:t>
      </w:r>
      <w:r w:rsidRPr="00D43113">
        <w:rPr>
          <w:sz w:val="24"/>
          <w:szCs w:val="24"/>
        </w:rPr>
        <w:t>:</w:t>
      </w:r>
      <w:r>
        <w:rPr>
          <w:sz w:val="24"/>
          <w:szCs w:val="24"/>
        </w:rPr>
        <w:t>25</w:t>
      </w:r>
      <w:r w:rsidRPr="00D4311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buvusiame Barškių kaime, Klaipėdoje, </w:t>
      </w:r>
      <w:r w:rsidRPr="00D43113">
        <w:rPr>
          <w:sz w:val="24"/>
          <w:szCs w:val="24"/>
        </w:rPr>
        <w:t>detaliojo plano patvirtinimo“ patvirti</w:t>
      </w:r>
      <w:r>
        <w:rPr>
          <w:sz w:val="24"/>
          <w:szCs w:val="24"/>
        </w:rPr>
        <w:t>ntu detaliuoju planu suplanuotai gatvei</w:t>
      </w:r>
      <w:r w:rsidRPr="00D43113">
        <w:rPr>
          <w:sz w:val="24"/>
          <w:szCs w:val="24"/>
        </w:rPr>
        <w:t>, pažymėtai ta</w:t>
      </w:r>
      <w:r>
        <w:rPr>
          <w:sz w:val="24"/>
          <w:szCs w:val="24"/>
        </w:rPr>
        <w:t xml:space="preserve">škais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1</w:t>
      </w:r>
      <w:r w:rsidRPr="00D43113">
        <w:rPr>
          <w:sz w:val="24"/>
          <w:szCs w:val="24"/>
        </w:rPr>
        <w:t>–</w:t>
      </w:r>
      <w:r>
        <w:rPr>
          <w:sz w:val="24"/>
          <w:szCs w:val="24"/>
        </w:rPr>
        <w:t>2</w:t>
      </w:r>
      <w:r w:rsidRPr="00D43113">
        <w:rPr>
          <w:sz w:val="24"/>
          <w:szCs w:val="24"/>
        </w:rPr>
        <w:t>, pavadinimą 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Peleikių</w:t>
      </w:r>
      <w:proofErr w:type="spellEnd"/>
      <w:r w:rsidRPr="00D43113">
        <w:rPr>
          <w:sz w:val="24"/>
          <w:szCs w:val="24"/>
        </w:rPr>
        <w:t xml:space="preserve"> </w:t>
      </w:r>
      <w:proofErr w:type="spellStart"/>
      <w:r w:rsidRPr="00D43113">
        <w:rPr>
          <w:sz w:val="24"/>
          <w:szCs w:val="24"/>
        </w:rPr>
        <w:t>g</w:t>
      </w:r>
      <w:proofErr w:type="spellEnd"/>
      <w:r w:rsidRPr="00D43113">
        <w:rPr>
          <w:sz w:val="24"/>
          <w:szCs w:val="24"/>
        </w:rPr>
        <w:t>. (</w:t>
      </w:r>
      <w:r>
        <w:rPr>
          <w:sz w:val="24"/>
          <w:szCs w:val="24"/>
        </w:rPr>
        <w:t>1 priedas</w:t>
      </w:r>
      <w:r w:rsidRPr="00D43113">
        <w:rPr>
          <w:sz w:val="24"/>
          <w:szCs w:val="24"/>
        </w:rPr>
        <w:t>).</w:t>
      </w:r>
    </w:p>
    <w:p w:rsidR="008A0D6B" w:rsidRDefault="008A0D6B" w:rsidP="008A0D6B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43113">
        <w:rPr>
          <w:sz w:val="24"/>
          <w:szCs w:val="24"/>
        </w:rPr>
        <w:t xml:space="preserve">Suteikti Klaipėdos miesto savivaldybės administracijos direktoriaus 2011 </w:t>
      </w:r>
      <w:proofErr w:type="spellStart"/>
      <w:r w:rsidRPr="00D43113">
        <w:rPr>
          <w:sz w:val="24"/>
          <w:szCs w:val="24"/>
        </w:rPr>
        <w:t>m</w:t>
      </w:r>
      <w:proofErr w:type="spellEnd"/>
      <w:r w:rsidRPr="00D43113">
        <w:rPr>
          <w:sz w:val="24"/>
          <w:szCs w:val="24"/>
        </w:rPr>
        <w:t>. l</w:t>
      </w:r>
      <w:r>
        <w:rPr>
          <w:sz w:val="24"/>
          <w:szCs w:val="24"/>
        </w:rPr>
        <w:t>apkričio</w:t>
      </w:r>
      <w:r w:rsidRPr="00D43113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D43113">
        <w:rPr>
          <w:sz w:val="24"/>
          <w:szCs w:val="24"/>
        </w:rPr>
        <w:t>7</w:t>
      </w:r>
      <w:r>
        <w:rPr>
          <w:sz w:val="24"/>
          <w:szCs w:val="24"/>
        </w:rPr>
        <w:t> </w:t>
      </w:r>
      <w:proofErr w:type="spellStart"/>
      <w:r w:rsidRPr="00D43113">
        <w:rPr>
          <w:sz w:val="24"/>
          <w:szCs w:val="24"/>
        </w:rPr>
        <w:t>d</w:t>
      </w:r>
      <w:proofErr w:type="spellEnd"/>
      <w:r w:rsidRPr="00D43113">
        <w:rPr>
          <w:sz w:val="24"/>
          <w:szCs w:val="24"/>
        </w:rPr>
        <w:t xml:space="preserve">. įsakymu </w:t>
      </w:r>
      <w:proofErr w:type="spellStart"/>
      <w:r w:rsidRPr="00D43113">
        <w:rPr>
          <w:sz w:val="24"/>
          <w:szCs w:val="24"/>
        </w:rPr>
        <w:t>Nr</w:t>
      </w:r>
      <w:proofErr w:type="spellEnd"/>
      <w:r w:rsidRPr="00D43113">
        <w:rPr>
          <w:sz w:val="24"/>
          <w:szCs w:val="24"/>
        </w:rPr>
        <w:t>. AD1-</w:t>
      </w:r>
      <w:r>
        <w:rPr>
          <w:sz w:val="24"/>
          <w:szCs w:val="24"/>
        </w:rPr>
        <w:t>2312 „Dėl</w:t>
      </w:r>
      <w:r w:rsidRPr="00D43113">
        <w:rPr>
          <w:sz w:val="24"/>
          <w:szCs w:val="24"/>
        </w:rPr>
        <w:t xml:space="preserve"> žemės sklypų (kadastriniai numeriai 2101/003</w:t>
      </w:r>
      <w:r>
        <w:rPr>
          <w:sz w:val="24"/>
          <w:szCs w:val="24"/>
        </w:rPr>
        <w:t>6</w:t>
      </w:r>
      <w:r w:rsidRPr="00D43113">
        <w:rPr>
          <w:sz w:val="24"/>
          <w:szCs w:val="24"/>
        </w:rPr>
        <w:t>:</w:t>
      </w:r>
      <w:r>
        <w:rPr>
          <w:sz w:val="24"/>
          <w:szCs w:val="24"/>
        </w:rPr>
        <w:t>15</w:t>
      </w:r>
      <w:r w:rsidRPr="00D43113">
        <w:rPr>
          <w:sz w:val="24"/>
          <w:szCs w:val="24"/>
        </w:rPr>
        <w:t>7, 2101/003</w:t>
      </w:r>
      <w:r>
        <w:rPr>
          <w:sz w:val="24"/>
          <w:szCs w:val="24"/>
        </w:rPr>
        <w:t>6</w:t>
      </w:r>
      <w:r w:rsidRPr="00D43113">
        <w:rPr>
          <w:sz w:val="24"/>
          <w:szCs w:val="24"/>
        </w:rPr>
        <w:t>:</w:t>
      </w:r>
      <w:r>
        <w:rPr>
          <w:sz w:val="24"/>
          <w:szCs w:val="24"/>
        </w:rPr>
        <w:t>65</w:t>
      </w:r>
      <w:r w:rsidRPr="00D43113">
        <w:rPr>
          <w:sz w:val="24"/>
          <w:szCs w:val="24"/>
        </w:rPr>
        <w:t>, 2101/003</w:t>
      </w:r>
      <w:r>
        <w:rPr>
          <w:sz w:val="24"/>
          <w:szCs w:val="24"/>
        </w:rPr>
        <w:t>6</w:t>
      </w:r>
      <w:r w:rsidRPr="00D43113">
        <w:rPr>
          <w:sz w:val="24"/>
          <w:szCs w:val="24"/>
        </w:rPr>
        <w:t>:</w:t>
      </w:r>
      <w:r>
        <w:rPr>
          <w:sz w:val="24"/>
          <w:szCs w:val="24"/>
        </w:rPr>
        <w:t>38) buvusiame Barškių kaime, Klaipėdoje,</w:t>
      </w:r>
      <w:r w:rsidRPr="00D43113">
        <w:rPr>
          <w:sz w:val="24"/>
          <w:szCs w:val="24"/>
        </w:rPr>
        <w:t xml:space="preserve"> detaliojo plano patvirtinimo“ patvirt</w:t>
      </w:r>
      <w:r>
        <w:rPr>
          <w:sz w:val="24"/>
          <w:szCs w:val="24"/>
        </w:rPr>
        <w:t>intu detaliuoju planu suplanuotai gatvei</w:t>
      </w:r>
      <w:r w:rsidRPr="00D43113">
        <w:rPr>
          <w:sz w:val="24"/>
          <w:szCs w:val="24"/>
        </w:rPr>
        <w:t>, pažymėtai ta</w:t>
      </w:r>
      <w:r>
        <w:rPr>
          <w:sz w:val="24"/>
          <w:szCs w:val="24"/>
        </w:rPr>
        <w:t xml:space="preserve">škais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3</w:t>
      </w:r>
      <w:r w:rsidRPr="00D43113">
        <w:rPr>
          <w:sz w:val="24"/>
          <w:szCs w:val="24"/>
        </w:rPr>
        <w:t>–</w:t>
      </w:r>
      <w:r>
        <w:rPr>
          <w:sz w:val="24"/>
          <w:szCs w:val="24"/>
        </w:rPr>
        <w:t>4</w:t>
      </w:r>
      <w:r w:rsidRPr="00D43113">
        <w:rPr>
          <w:sz w:val="24"/>
          <w:szCs w:val="24"/>
        </w:rPr>
        <w:t xml:space="preserve">, pavadinimą – </w:t>
      </w:r>
      <w:proofErr w:type="spellStart"/>
      <w:r>
        <w:rPr>
          <w:sz w:val="24"/>
          <w:szCs w:val="24"/>
        </w:rPr>
        <w:t>Klausmylių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>. (1 priedas</w:t>
      </w:r>
      <w:r w:rsidRPr="00D43113">
        <w:rPr>
          <w:sz w:val="24"/>
          <w:szCs w:val="24"/>
        </w:rPr>
        <w:t>).</w:t>
      </w:r>
    </w:p>
    <w:p w:rsidR="008A0D6B" w:rsidRPr="00195DBE" w:rsidRDefault="008A0D6B" w:rsidP="008A0D6B">
      <w:pPr>
        <w:tabs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2125B">
        <w:rPr>
          <w:sz w:val="24"/>
          <w:szCs w:val="24"/>
        </w:rPr>
        <w:t>Pakeisti</w:t>
      </w:r>
      <w:r w:rsidRPr="00195DBE">
        <w:rPr>
          <w:sz w:val="24"/>
          <w:szCs w:val="24"/>
        </w:rPr>
        <w:t xml:space="preserve"> Piev</w:t>
      </w:r>
      <w:r>
        <w:rPr>
          <w:sz w:val="24"/>
          <w:szCs w:val="24"/>
        </w:rPr>
        <w:t>ų</w:t>
      </w:r>
      <w:r w:rsidRPr="00195DBE">
        <w:rPr>
          <w:sz w:val="24"/>
          <w:szCs w:val="24"/>
        </w:rPr>
        <w:t xml:space="preserve"> </w:t>
      </w:r>
      <w:proofErr w:type="spellStart"/>
      <w:r w:rsidRPr="00195DBE">
        <w:rPr>
          <w:sz w:val="24"/>
          <w:szCs w:val="24"/>
        </w:rPr>
        <w:t>g</w:t>
      </w:r>
      <w:proofErr w:type="spellEnd"/>
      <w:r w:rsidRPr="00195DBE">
        <w:rPr>
          <w:sz w:val="24"/>
          <w:szCs w:val="24"/>
        </w:rPr>
        <w:t xml:space="preserve">. </w:t>
      </w:r>
      <w:r w:rsidRPr="0092125B">
        <w:rPr>
          <w:sz w:val="24"/>
          <w:szCs w:val="24"/>
        </w:rPr>
        <w:t>geografines</w:t>
      </w:r>
      <w:r w:rsidRPr="00195DBE">
        <w:rPr>
          <w:sz w:val="24"/>
          <w:szCs w:val="24"/>
        </w:rPr>
        <w:t xml:space="preserve"> </w:t>
      </w:r>
      <w:r w:rsidRPr="0092125B">
        <w:rPr>
          <w:sz w:val="24"/>
          <w:szCs w:val="24"/>
        </w:rPr>
        <w:t>charakteristikas</w:t>
      </w:r>
      <w:r>
        <w:rPr>
          <w:sz w:val="24"/>
          <w:szCs w:val="24"/>
        </w:rPr>
        <w:t xml:space="preserve"> (2 priedas</w:t>
      </w:r>
      <w:r w:rsidRPr="00D43113">
        <w:rPr>
          <w:sz w:val="24"/>
          <w:szCs w:val="24"/>
        </w:rPr>
        <w:t>).</w:t>
      </w:r>
    </w:p>
    <w:p w:rsidR="008A0D6B" w:rsidRPr="00D43113" w:rsidRDefault="008A0D6B" w:rsidP="008A0D6B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D43113">
        <w:rPr>
          <w:sz w:val="24"/>
          <w:szCs w:val="24"/>
        </w:rPr>
        <w:t>. Įpareigoti Klaipėdos miesto savivaldybės administracijos Miesto ūkio departamento Miesto tvarkymo skyrių organizuoti gatvių pavadinimų lentelių gamybą.</w:t>
      </w:r>
    </w:p>
    <w:p w:rsidR="008A0D6B" w:rsidRPr="00D43113" w:rsidRDefault="008A0D6B" w:rsidP="008A0D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D43113">
        <w:rPr>
          <w:sz w:val="24"/>
          <w:szCs w:val="24"/>
        </w:rPr>
        <w:t>. Skelbti apie šį sprendimą vietinėje spaudoje ir visą sprendimo tekstą – Klaipėdos miesto savivaldybės interneto tinklalapyje.</w:t>
      </w:r>
    </w:p>
    <w:p w:rsidR="008A0D6B" w:rsidRPr="00D43113" w:rsidRDefault="008A0D6B" w:rsidP="008A0D6B">
      <w:pPr>
        <w:ind w:firstLine="709"/>
        <w:jc w:val="both"/>
        <w:rPr>
          <w:sz w:val="24"/>
          <w:szCs w:val="24"/>
        </w:rPr>
      </w:pPr>
      <w:r w:rsidRPr="00D43113">
        <w:rPr>
          <w:sz w:val="24"/>
          <w:szCs w:val="24"/>
        </w:rPr>
        <w:t>Šis sprendimas gali būti skundžiamas Klaipėdos apygardos administraciniam teismui Lietuvos Respublikos administracinių bylų teisenos įstatymo nustatyta tvarka.</w:t>
      </w:r>
    </w:p>
    <w:p w:rsidR="0057443A" w:rsidRPr="0057443A" w:rsidRDefault="0057443A" w:rsidP="0057443A">
      <w:pPr>
        <w:jc w:val="both"/>
        <w:rPr>
          <w:sz w:val="24"/>
          <w:szCs w:val="24"/>
        </w:rPr>
      </w:pPr>
    </w:p>
    <w:p w:rsidR="0057443A" w:rsidRPr="0057443A" w:rsidRDefault="0057443A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920C8B">
      <w:pgSz w:w="11907" w:h="16839" w:code="9"/>
      <w:pgMar w:top="1134" w:right="567" w:bottom="1134" w:left="1701" w:header="709" w:footer="147" w:gutter="0"/>
      <w:paperSrc w:first="1276" w:other="12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BA4" w:rsidRDefault="00CE3BA4" w:rsidP="00F41647">
      <w:r>
        <w:separator/>
      </w:r>
    </w:p>
  </w:endnote>
  <w:endnote w:type="continuationSeparator" w:id="0">
    <w:p w:rsidR="00CE3BA4" w:rsidRDefault="00CE3BA4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BA4" w:rsidRDefault="00CE3BA4" w:rsidP="00F41647">
      <w:r>
        <w:separator/>
      </w:r>
    </w:p>
  </w:footnote>
  <w:footnote w:type="continuationSeparator" w:id="0">
    <w:p w:rsidR="00CE3BA4" w:rsidRDefault="00CE3BA4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E42E3"/>
    <w:rsid w:val="00524DA3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801E4F"/>
    <w:rsid w:val="008117E8"/>
    <w:rsid w:val="008333C4"/>
    <w:rsid w:val="008623E9"/>
    <w:rsid w:val="00864F6F"/>
    <w:rsid w:val="008A0D6B"/>
    <w:rsid w:val="008C6BDA"/>
    <w:rsid w:val="008D3E3C"/>
    <w:rsid w:val="008D69DD"/>
    <w:rsid w:val="008E411C"/>
    <w:rsid w:val="008F665C"/>
    <w:rsid w:val="00920C8B"/>
    <w:rsid w:val="00932DDD"/>
    <w:rsid w:val="00A3260E"/>
    <w:rsid w:val="00A44DC7"/>
    <w:rsid w:val="00A56070"/>
    <w:rsid w:val="00A8670A"/>
    <w:rsid w:val="00A9592B"/>
    <w:rsid w:val="00A95C0B"/>
    <w:rsid w:val="00AA5DFD"/>
    <w:rsid w:val="00AD2EE1"/>
    <w:rsid w:val="00B40258"/>
    <w:rsid w:val="00B53AA1"/>
    <w:rsid w:val="00B7320C"/>
    <w:rsid w:val="00BB07E2"/>
    <w:rsid w:val="00C010AC"/>
    <w:rsid w:val="00C70A51"/>
    <w:rsid w:val="00C73DF4"/>
    <w:rsid w:val="00C921EE"/>
    <w:rsid w:val="00CA7B58"/>
    <w:rsid w:val="00CB3E22"/>
    <w:rsid w:val="00CE3BA4"/>
    <w:rsid w:val="00D81831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Marija Buivydiene</cp:lastModifiedBy>
  <cp:revision>4</cp:revision>
  <cp:lastPrinted>2012-07-26T12:44:00Z</cp:lastPrinted>
  <dcterms:created xsi:type="dcterms:W3CDTF">2012-07-26T12:24:00Z</dcterms:created>
  <dcterms:modified xsi:type="dcterms:W3CDTF">2012-07-26T12:48:00Z</dcterms:modified>
</cp:coreProperties>
</file>