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46C0" w14:textId="4E1F3C64" w:rsidR="00A56718" w:rsidRDefault="00A56718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5CAA90" wp14:editId="41080ECF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F363" w14:textId="77777777" w:rsidR="00A56718" w:rsidRDefault="00A5671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D14E42D" w14:textId="77777777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14:paraId="75824AEA" w14:textId="0A3BB821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DĖL</w:t>
      </w:r>
      <w:r w:rsidR="00E0212D">
        <w:rPr>
          <w:b/>
          <w:sz w:val="24"/>
          <w:szCs w:val="24"/>
        </w:rPr>
        <w:t xml:space="preserve"> NEKILNOJAMOJO</w:t>
      </w:r>
      <w:r w:rsidRPr="006B3609">
        <w:rPr>
          <w:b/>
          <w:sz w:val="24"/>
          <w:szCs w:val="24"/>
        </w:rPr>
        <w:t xml:space="preserve"> </w:t>
      </w:r>
      <w:r w:rsidR="0037795E">
        <w:rPr>
          <w:b/>
          <w:sz w:val="24"/>
          <w:szCs w:val="24"/>
        </w:rPr>
        <w:t>TURTO</w:t>
      </w:r>
      <w:r w:rsidR="00196EA7" w:rsidRPr="00196EA7">
        <w:rPr>
          <w:b/>
          <w:sz w:val="24"/>
          <w:szCs w:val="24"/>
        </w:rPr>
        <w:t xml:space="preserve"> PERDAVIMO VALDYTI, NAUDOTI IR DISPONUOTI PATIKĖJIMO TEISE</w:t>
      </w:r>
      <w:r w:rsidR="0037795E">
        <w:rPr>
          <w:b/>
          <w:sz w:val="24"/>
          <w:szCs w:val="24"/>
        </w:rPr>
        <w:t xml:space="preserve"> </w:t>
      </w:r>
    </w:p>
    <w:p w14:paraId="389B62A1" w14:textId="77777777" w:rsidR="00A17EAA" w:rsidRPr="007E0823" w:rsidRDefault="00A17EAA" w:rsidP="00A46525">
      <w:pPr>
        <w:jc w:val="center"/>
        <w:rPr>
          <w:sz w:val="24"/>
          <w:szCs w:val="24"/>
        </w:rPr>
      </w:pPr>
    </w:p>
    <w:p w14:paraId="11A7BA54" w14:textId="5D0FBF9D" w:rsidR="00445CA9" w:rsidRPr="003C09F9" w:rsidRDefault="00A5671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liepos 25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T2-204</w:t>
      </w:r>
    </w:p>
    <w:p w14:paraId="11A7BA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A7BA56" w14:textId="77777777" w:rsidR="00163473" w:rsidRDefault="00163473" w:rsidP="00AD2EE1">
      <w:pPr>
        <w:pStyle w:val="Pagrindinistekstas"/>
        <w:rPr>
          <w:szCs w:val="24"/>
        </w:rPr>
      </w:pPr>
    </w:p>
    <w:p w14:paraId="11A7BA57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021440B0" w14:textId="3013852F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proofErr w:type="spellStart"/>
      <w:r w:rsidR="00107370" w:rsidRPr="00912BEF">
        <w:rPr>
          <w:sz w:val="24"/>
          <w:szCs w:val="24"/>
        </w:rPr>
        <w:t>Žin</w:t>
      </w:r>
      <w:proofErr w:type="spellEnd"/>
      <w:r w:rsidR="00107370" w:rsidRPr="00912BEF">
        <w:rPr>
          <w:sz w:val="24"/>
          <w:szCs w:val="24"/>
        </w:rPr>
        <w:t xml:space="preserve">., 1994, Nr. 55-1049; 2008, Nr. 113-4290; </w:t>
      </w:r>
      <w:r w:rsidR="00107370" w:rsidRPr="00912BEF">
        <w:rPr>
          <w:iCs/>
          <w:sz w:val="24"/>
          <w:szCs w:val="24"/>
        </w:rPr>
        <w:t xml:space="preserve">2009, Nr. 77-3165; 2010, Nr. 25-1177, Nr. 51-2480, </w:t>
      </w:r>
      <w:r w:rsidR="00107370">
        <w:rPr>
          <w:iCs/>
          <w:sz w:val="24"/>
          <w:szCs w:val="24"/>
        </w:rPr>
        <w:t xml:space="preserve">Nr. </w:t>
      </w:r>
      <w:r w:rsidR="00107370" w:rsidRPr="00912BEF">
        <w:rPr>
          <w:iCs/>
          <w:sz w:val="24"/>
          <w:szCs w:val="24"/>
        </w:rPr>
        <w:t>86-4525; 2011, Nr. 52</w:t>
      </w:r>
      <w:r w:rsidR="00107370" w:rsidRPr="00912BEF">
        <w:rPr>
          <w:iCs/>
          <w:sz w:val="24"/>
          <w:szCs w:val="24"/>
        </w:rPr>
        <w:noBreakHyphen/>
        <w:t>2504</w:t>
      </w:r>
      <w:r w:rsidR="00107370"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6B3609">
        <w:rPr>
          <w:sz w:val="24"/>
          <w:szCs w:val="24"/>
        </w:rPr>
        <w:t>Žin</w:t>
      </w:r>
      <w:proofErr w:type="spellEnd"/>
      <w:r w:rsidRPr="006B3609">
        <w:rPr>
          <w:sz w:val="24"/>
          <w:szCs w:val="24"/>
        </w:rPr>
        <w:t>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 w:rsidR="006964C0">
        <w:rPr>
          <w:sz w:val="24"/>
          <w:szCs w:val="24"/>
        </w:rPr>
        <w:t>papunkčiu</w:t>
      </w:r>
      <w:r w:rsidR="00196EA7">
        <w:rPr>
          <w:sz w:val="24"/>
          <w:szCs w:val="24"/>
        </w:rPr>
        <w:t>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="004F2521">
        <w:rPr>
          <w:sz w:val="24"/>
          <w:szCs w:val="24"/>
        </w:rPr>
        <w:t>a</w:t>
      </w:r>
      <w:r w:rsidR="00E0212D">
        <w:rPr>
          <w:sz w:val="24"/>
          <w:szCs w:val="24"/>
        </w:rPr>
        <w:t>:</w:t>
      </w:r>
    </w:p>
    <w:p w14:paraId="5E025EE0" w14:textId="60DE14E9" w:rsidR="006B3609" w:rsidRDefault="00E0212D" w:rsidP="00E0212D">
      <w:pPr>
        <w:ind w:firstLine="720"/>
        <w:jc w:val="both"/>
        <w:rPr>
          <w:sz w:val="24"/>
          <w:szCs w:val="24"/>
        </w:rPr>
      </w:pPr>
      <w:r w:rsidRPr="00E0212D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="006B3609" w:rsidRPr="00E0212D">
        <w:rPr>
          <w:sz w:val="24"/>
          <w:szCs w:val="24"/>
        </w:rPr>
        <w:t>erduoti</w:t>
      </w:r>
      <w:r w:rsidR="00A15011">
        <w:rPr>
          <w:sz w:val="24"/>
          <w:szCs w:val="24"/>
        </w:rPr>
        <w:t xml:space="preserve"> nuo 2013 m. rugsėjo 1 d.</w:t>
      </w:r>
      <w:r w:rsidR="006C4051" w:rsidRPr="00E0212D">
        <w:rPr>
          <w:sz w:val="24"/>
          <w:szCs w:val="24"/>
        </w:rPr>
        <w:t xml:space="preserve"> </w:t>
      </w:r>
      <w:r w:rsidR="006B3609" w:rsidRPr="00E0212D">
        <w:rPr>
          <w:sz w:val="24"/>
          <w:szCs w:val="24"/>
        </w:rPr>
        <w:t>Klaipėdos miesto savivaldyb</w:t>
      </w:r>
      <w:r w:rsidR="000021BA" w:rsidRPr="00E0212D">
        <w:rPr>
          <w:sz w:val="24"/>
          <w:szCs w:val="24"/>
        </w:rPr>
        <w:t>ei</w:t>
      </w:r>
      <w:r w:rsidR="006C4051" w:rsidRPr="00E0212D">
        <w:rPr>
          <w:sz w:val="24"/>
          <w:szCs w:val="24"/>
        </w:rPr>
        <w:t xml:space="preserve"> nuos</w:t>
      </w:r>
      <w:r w:rsidR="00163C5D" w:rsidRPr="00E0212D">
        <w:rPr>
          <w:sz w:val="24"/>
          <w:szCs w:val="24"/>
        </w:rPr>
        <w:t xml:space="preserve">avybės teise priklausančias ir </w:t>
      </w:r>
      <w:r w:rsidR="00A0044B" w:rsidRPr="00E0212D">
        <w:rPr>
          <w:sz w:val="24"/>
          <w:szCs w:val="24"/>
        </w:rPr>
        <w:t>biudžetinės įstaigos</w:t>
      </w:r>
      <w:r w:rsidR="006B3609" w:rsidRPr="00E0212D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„Gubojos“ mokyklos</w:t>
      </w:r>
      <w:r w:rsidR="000021BA" w:rsidRPr="00E0212D">
        <w:rPr>
          <w:sz w:val="24"/>
          <w:szCs w:val="24"/>
        </w:rPr>
        <w:t xml:space="preserve"> </w:t>
      </w:r>
      <w:r w:rsidR="006B3609" w:rsidRPr="00E0212D">
        <w:rPr>
          <w:sz w:val="24"/>
          <w:szCs w:val="24"/>
        </w:rPr>
        <w:t>patikėjimo teise</w:t>
      </w:r>
      <w:r w:rsidR="000021BA" w:rsidRPr="00E0212D">
        <w:rPr>
          <w:sz w:val="24"/>
          <w:szCs w:val="24"/>
        </w:rPr>
        <w:t xml:space="preserve"> valdomas negy</w:t>
      </w:r>
      <w:r w:rsidR="00A0044B" w:rsidRPr="00E0212D">
        <w:rPr>
          <w:sz w:val="24"/>
          <w:szCs w:val="24"/>
        </w:rPr>
        <w:t>ven</w:t>
      </w:r>
      <w:r w:rsidR="00AC346F" w:rsidRPr="00E0212D">
        <w:rPr>
          <w:sz w:val="24"/>
          <w:szCs w:val="24"/>
        </w:rPr>
        <w:t>amąsia</w:t>
      </w:r>
      <w:r>
        <w:rPr>
          <w:sz w:val="24"/>
          <w:szCs w:val="24"/>
        </w:rPr>
        <w:t>s patalpas Smiltelės g. 22-1</w:t>
      </w:r>
      <w:r w:rsidR="000021BA" w:rsidRPr="00E0212D">
        <w:rPr>
          <w:sz w:val="24"/>
          <w:szCs w:val="24"/>
        </w:rPr>
        <w:t>, Klaipėdoje</w:t>
      </w:r>
      <w:r w:rsidR="006964C0" w:rsidRPr="00E0212D">
        <w:rPr>
          <w:sz w:val="24"/>
          <w:szCs w:val="24"/>
        </w:rPr>
        <w:t xml:space="preserve"> (</w:t>
      </w:r>
      <w:r w:rsidR="000021BA" w:rsidRPr="00E0212D">
        <w:rPr>
          <w:sz w:val="24"/>
          <w:szCs w:val="24"/>
        </w:rPr>
        <w:t xml:space="preserve">unikalus Nr. </w:t>
      </w:r>
      <w:r>
        <w:rPr>
          <w:bCs/>
          <w:sz w:val="24"/>
          <w:szCs w:val="24"/>
        </w:rPr>
        <w:t>2197-9002-2017:0002</w:t>
      </w:r>
      <w:r w:rsidR="000021BA" w:rsidRPr="00E0212D">
        <w:rPr>
          <w:sz w:val="24"/>
          <w:szCs w:val="24"/>
        </w:rPr>
        <w:t>, patalpų žym</w:t>
      </w:r>
      <w:r w:rsidR="00B457D4" w:rsidRPr="00E0212D">
        <w:rPr>
          <w:sz w:val="24"/>
          <w:szCs w:val="24"/>
        </w:rPr>
        <w:t xml:space="preserve">ėjimo indeksai: </w:t>
      </w:r>
      <w:r w:rsidR="00A15011">
        <w:rPr>
          <w:sz w:val="24"/>
          <w:szCs w:val="24"/>
        </w:rPr>
        <w:t>nuo P-1 iki P-4, nuo P1-1 iki P1-6, nuo 1-1 iki 1-27, nuo 1-29 iki 1-49, nuo 1-72 iki 1-76, 1-78, nuo 1-81 iki 1-92, 1-95, 1-98, 1-99, nuo 1-102 iki 1-111, nuo 1-113 iki 1</w:t>
      </w:r>
      <w:r w:rsidR="007E0823">
        <w:rPr>
          <w:sz w:val="24"/>
          <w:szCs w:val="24"/>
        </w:rPr>
        <w:noBreakHyphen/>
      </w:r>
      <w:r w:rsidR="00A15011">
        <w:rPr>
          <w:sz w:val="24"/>
          <w:szCs w:val="24"/>
        </w:rPr>
        <w:t>139</w:t>
      </w:r>
      <w:r w:rsidR="00D5146A">
        <w:rPr>
          <w:sz w:val="24"/>
          <w:szCs w:val="24"/>
        </w:rPr>
        <w:t>, nuo 1-143 iki 1-145, nuo 1-147 iki 1-148, nuo 1-150 iki 1-179, nuo 1-183 iki 1-223, nuo 2-2 iki 2-21, nuo 2-23 iki 2-32, 2-56, 2-57, nuo 2-59 iki 2-106, nuo 3-2 iki 3-16, nuo 3-18 iki 3-19a, nuo 3-22 iki 3-31, nuo 3-56 iki 3-98, nuo 4-1 iki 4-6, 4-9, 4-10, nuo 4-12 iki 4-14, nuo 4-16 iki 4-27</w:t>
      </w:r>
      <w:r w:rsidR="000021BA" w:rsidRPr="00E0212D">
        <w:rPr>
          <w:sz w:val="24"/>
          <w:szCs w:val="24"/>
        </w:rPr>
        <w:t>, bendras pe</w:t>
      </w:r>
      <w:r w:rsidR="001D610D" w:rsidRPr="00E0212D">
        <w:rPr>
          <w:sz w:val="24"/>
          <w:szCs w:val="24"/>
        </w:rPr>
        <w:t>rduodamų patalpų</w:t>
      </w:r>
      <w:r w:rsidR="00D5146A">
        <w:rPr>
          <w:sz w:val="24"/>
          <w:szCs w:val="24"/>
        </w:rPr>
        <w:t xml:space="preserve"> plotas – </w:t>
      </w:r>
      <w:r w:rsidR="008D15CC">
        <w:rPr>
          <w:sz w:val="24"/>
          <w:szCs w:val="24"/>
        </w:rPr>
        <w:t>7356,11</w:t>
      </w:r>
      <w:r w:rsidR="000021BA" w:rsidRPr="00E0212D">
        <w:rPr>
          <w:sz w:val="24"/>
          <w:szCs w:val="24"/>
        </w:rPr>
        <w:t xml:space="preserve"> kv. metro</w:t>
      </w:r>
      <w:r w:rsidR="00A16A29">
        <w:rPr>
          <w:sz w:val="24"/>
          <w:szCs w:val="24"/>
        </w:rPr>
        <w:t>, su kiemo statiniais unikalus Nr.</w:t>
      </w:r>
      <w:r w:rsidR="007E0823">
        <w:rPr>
          <w:sz w:val="24"/>
          <w:szCs w:val="24"/>
        </w:rPr>
        <w:t> </w:t>
      </w:r>
      <w:r w:rsidR="00A16A29">
        <w:rPr>
          <w:sz w:val="24"/>
          <w:szCs w:val="24"/>
        </w:rPr>
        <w:t>2197</w:t>
      </w:r>
      <w:r w:rsidR="007E0823">
        <w:rPr>
          <w:sz w:val="24"/>
          <w:szCs w:val="24"/>
        </w:rPr>
        <w:noBreakHyphen/>
      </w:r>
      <w:r w:rsidR="00A16A29">
        <w:rPr>
          <w:sz w:val="24"/>
          <w:szCs w:val="24"/>
        </w:rPr>
        <w:t>9002-2028</w:t>
      </w:r>
      <w:r w:rsidR="000021BA" w:rsidRPr="00E0212D">
        <w:rPr>
          <w:sz w:val="24"/>
          <w:szCs w:val="24"/>
        </w:rPr>
        <w:t>)</w:t>
      </w:r>
      <w:r w:rsidR="00163C5D" w:rsidRPr="00E0212D">
        <w:rPr>
          <w:sz w:val="24"/>
          <w:szCs w:val="24"/>
        </w:rPr>
        <w:t>, valdyti, naudoti ir disponuoti patikėjimo teise biudžetinei įs</w:t>
      </w:r>
      <w:r w:rsidR="008D15CC">
        <w:rPr>
          <w:sz w:val="24"/>
          <w:szCs w:val="24"/>
        </w:rPr>
        <w:t>taigai Klaipėdos moksleivių saviraiškos centrui</w:t>
      </w:r>
      <w:r w:rsidR="00163C5D" w:rsidRPr="00E0212D">
        <w:rPr>
          <w:sz w:val="24"/>
          <w:szCs w:val="24"/>
        </w:rPr>
        <w:t>.</w:t>
      </w:r>
    </w:p>
    <w:p w14:paraId="3971B21F" w14:textId="5AA99A02" w:rsidR="008D15CC" w:rsidRPr="00E0212D" w:rsidRDefault="008D15CC" w:rsidP="00E02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</w:t>
      </w:r>
      <w:r w:rsidRPr="00E0212D">
        <w:rPr>
          <w:sz w:val="24"/>
          <w:szCs w:val="24"/>
        </w:rPr>
        <w:t>erduoti</w:t>
      </w:r>
      <w:r>
        <w:rPr>
          <w:sz w:val="24"/>
          <w:szCs w:val="24"/>
        </w:rPr>
        <w:t xml:space="preserve"> nuo 2013 m. rugsėjo 1 d.</w:t>
      </w:r>
      <w:r w:rsidRPr="00E0212D">
        <w:rPr>
          <w:sz w:val="24"/>
          <w:szCs w:val="24"/>
        </w:rPr>
        <w:t xml:space="preserve"> Klaipėdos miesto savivaldybei nuos</w:t>
      </w:r>
      <w:r>
        <w:rPr>
          <w:sz w:val="24"/>
          <w:szCs w:val="24"/>
        </w:rPr>
        <w:t>avybės teise priklausantį</w:t>
      </w:r>
      <w:r w:rsidRPr="00E0212D">
        <w:rPr>
          <w:sz w:val="24"/>
          <w:szCs w:val="24"/>
        </w:rPr>
        <w:t xml:space="preserve"> ir biudžetinės įstaigos </w:t>
      </w:r>
      <w:r>
        <w:rPr>
          <w:sz w:val="24"/>
          <w:szCs w:val="24"/>
        </w:rPr>
        <w:t>Klaipėdos moksleivių saviraiškos centro</w:t>
      </w:r>
      <w:r w:rsidRPr="00E0212D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</w:t>
      </w:r>
      <w:r w:rsidRPr="00E0212D">
        <w:rPr>
          <w:sz w:val="24"/>
          <w:szCs w:val="24"/>
        </w:rPr>
        <w:t xml:space="preserve"> </w:t>
      </w:r>
      <w:r>
        <w:rPr>
          <w:sz w:val="24"/>
          <w:szCs w:val="24"/>
        </w:rPr>
        <w:t>nekilnojamąjį turtą</w:t>
      </w:r>
      <w:r w:rsidRPr="00E0212D">
        <w:rPr>
          <w:sz w:val="24"/>
          <w:szCs w:val="24"/>
        </w:rPr>
        <w:t xml:space="preserve"> (</w:t>
      </w:r>
      <w:r>
        <w:rPr>
          <w:sz w:val="24"/>
          <w:szCs w:val="24"/>
        </w:rPr>
        <w:t>priedas</w:t>
      </w:r>
      <w:r w:rsidRPr="00E0212D">
        <w:rPr>
          <w:sz w:val="24"/>
          <w:szCs w:val="24"/>
        </w:rPr>
        <w:t>), valdyti, naudoti ir disponuoti patikėjimo teise biudžetinei įs</w:t>
      </w:r>
      <w:r>
        <w:rPr>
          <w:sz w:val="24"/>
          <w:szCs w:val="24"/>
        </w:rPr>
        <w:t>taigai Klaipėdos miesto savivaldybės administracijai</w:t>
      </w:r>
      <w:r w:rsidRPr="00E0212D">
        <w:rPr>
          <w:sz w:val="24"/>
          <w:szCs w:val="24"/>
        </w:rPr>
        <w:t>.</w:t>
      </w:r>
    </w:p>
    <w:p w14:paraId="31D013FE" w14:textId="77777777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1204E308" w:rsidR="005F0670" w:rsidRDefault="00A56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  <w:bookmarkStart w:id="0" w:name="_GoBack"/>
      <w:bookmarkEnd w:id="0"/>
    </w:p>
    <w:sectPr w:rsidR="00B205D2" w:rsidRPr="00B205D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7445" w14:textId="77777777" w:rsidR="00382E9C" w:rsidRDefault="00382E9C" w:rsidP="00F41647">
      <w:r>
        <w:separator/>
      </w:r>
    </w:p>
  </w:endnote>
  <w:endnote w:type="continuationSeparator" w:id="0">
    <w:p w14:paraId="79A9A1B6" w14:textId="77777777" w:rsidR="00382E9C" w:rsidRDefault="00382E9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24CE" w14:textId="77777777" w:rsidR="00382E9C" w:rsidRDefault="00382E9C" w:rsidP="00F41647">
      <w:r>
        <w:separator/>
      </w:r>
    </w:p>
  </w:footnote>
  <w:footnote w:type="continuationSeparator" w:id="0">
    <w:p w14:paraId="14EFF99E" w14:textId="77777777" w:rsidR="00382E9C" w:rsidRDefault="00382E9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C6333"/>
    <w:rsid w:val="000E6C34"/>
    <w:rsid w:val="00107370"/>
    <w:rsid w:val="001444C8"/>
    <w:rsid w:val="001456CE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37B69"/>
    <w:rsid w:val="00242B88"/>
    <w:rsid w:val="00244FF2"/>
    <w:rsid w:val="00272172"/>
    <w:rsid w:val="00276B28"/>
    <w:rsid w:val="00291226"/>
    <w:rsid w:val="002F1768"/>
    <w:rsid w:val="002F5E80"/>
    <w:rsid w:val="00324750"/>
    <w:rsid w:val="003315CF"/>
    <w:rsid w:val="00347F54"/>
    <w:rsid w:val="00357864"/>
    <w:rsid w:val="003752BF"/>
    <w:rsid w:val="0037795E"/>
    <w:rsid w:val="00382E9C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710820"/>
    <w:rsid w:val="0074310D"/>
    <w:rsid w:val="007775F7"/>
    <w:rsid w:val="007C4B0F"/>
    <w:rsid w:val="007E0823"/>
    <w:rsid w:val="00801E4F"/>
    <w:rsid w:val="00826E06"/>
    <w:rsid w:val="00851A10"/>
    <w:rsid w:val="008623E9"/>
    <w:rsid w:val="00864F6F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C37F7"/>
    <w:rsid w:val="00A0044B"/>
    <w:rsid w:val="00A15011"/>
    <w:rsid w:val="00A16A29"/>
    <w:rsid w:val="00A17EAA"/>
    <w:rsid w:val="00A3260E"/>
    <w:rsid w:val="00A44DC7"/>
    <w:rsid w:val="00A46525"/>
    <w:rsid w:val="00A56070"/>
    <w:rsid w:val="00A56718"/>
    <w:rsid w:val="00A72A47"/>
    <w:rsid w:val="00A8670A"/>
    <w:rsid w:val="00A9592B"/>
    <w:rsid w:val="00A95C0B"/>
    <w:rsid w:val="00AA5DFD"/>
    <w:rsid w:val="00AB78AE"/>
    <w:rsid w:val="00AC346F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B07E2"/>
    <w:rsid w:val="00BE48DE"/>
    <w:rsid w:val="00C16E65"/>
    <w:rsid w:val="00C263D2"/>
    <w:rsid w:val="00C70A51"/>
    <w:rsid w:val="00C72386"/>
    <w:rsid w:val="00C73DF4"/>
    <w:rsid w:val="00CA7B58"/>
    <w:rsid w:val="00CB3E22"/>
    <w:rsid w:val="00CB7E23"/>
    <w:rsid w:val="00CC3D43"/>
    <w:rsid w:val="00CD2844"/>
    <w:rsid w:val="00CE7CBF"/>
    <w:rsid w:val="00D14C71"/>
    <w:rsid w:val="00D32E86"/>
    <w:rsid w:val="00D5146A"/>
    <w:rsid w:val="00D54EF7"/>
    <w:rsid w:val="00D81831"/>
    <w:rsid w:val="00DA7B4A"/>
    <w:rsid w:val="00DE0BFB"/>
    <w:rsid w:val="00DF2072"/>
    <w:rsid w:val="00E0212D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7C1F-21B5-4807-B987-BCA36FF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2013-07-25T14:26:00Z</cp:lastPrinted>
  <dcterms:created xsi:type="dcterms:W3CDTF">2013-07-25T14:27:00Z</dcterms:created>
  <dcterms:modified xsi:type="dcterms:W3CDTF">2013-07-25T14:27:00Z</dcterms:modified>
</cp:coreProperties>
</file>